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auto" w:val="clear"/>
        </w:rPr>
      </w:pPr>
    </w:p>
    <w:tbl>
      <w:tblPr>
        <w:tblInd w:w="462" w:type="dxa"/>
      </w:tblPr>
      <w:tblGrid>
        <w:gridCol w:w="2127"/>
        <w:gridCol w:w="2126"/>
        <w:gridCol w:w="206"/>
        <w:gridCol w:w="2127"/>
        <w:gridCol w:w="4166"/>
      </w:tblGrid>
      <w:tr>
        <w:trPr>
          <w:trHeight w:val="1125" w:hRule="auto"/>
          <w:jc w:val="left"/>
        </w:trPr>
        <w:tc>
          <w:tcPr>
            <w:tcW w:w="2127"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1862" w:dyaOrig="1073">
                <v:rect xmlns:o="urn:schemas-microsoft-com:office:office" xmlns:v="urn:schemas-microsoft-com:vml" id="rectole0000000000" style="width:93.100000pt;height:53.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2126"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1924" w:dyaOrig="1073">
                <v:rect xmlns:o="urn:schemas-microsoft-com:office:office" xmlns:v="urn:schemas-microsoft-com:vml" id="rectole0000000001" style="width:96.200000pt;height:53.6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c>
          <w:tcPr>
            <w:tcW w:w="206"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1862" w:dyaOrig="1073">
                <v:rect xmlns:o="urn:schemas-microsoft-com:office:office" xmlns:v="urn:schemas-microsoft-com:vml" id="rectole0000000002" style="width:93.100000pt;height:53.6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c>
          <w:tcPr>
            <w:tcW w:w="4166"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Saurabh Yadav</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Email:  saurabh2203.yadav@gmail.com</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Consultant</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Contact No.:  +91-9611733423</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ab/>
      </w:r>
    </w:p>
    <w:p>
      <w:pPr>
        <w:spacing w:before="0" w:after="0" w:line="240"/>
        <w:ind w:right="0" w:left="0" w:firstLine="0"/>
        <w:jc w:val="left"/>
        <w:rPr>
          <w:rFonts w:ascii="Arial" w:hAnsi="Arial" w:cs="Arial" w:eastAsia="Arial"/>
          <w:b/>
          <w:i/>
          <w:color w:val="auto"/>
          <w:spacing w:val="0"/>
          <w:position w:val="0"/>
          <w:sz w:val="22"/>
          <w:shd w:fill="auto" w:val="clear"/>
        </w:rPr>
      </w:pPr>
      <w:r>
        <w:rPr>
          <w:rFonts w:ascii="Arial" w:hAnsi="Arial" w:cs="Arial" w:eastAsia="Arial"/>
          <w:b/>
          <w:color w:val="auto"/>
          <w:spacing w:val="0"/>
          <w:position w:val="0"/>
          <w:sz w:val="22"/>
          <w:shd w:fill="auto" w:val="clear"/>
        </w:rPr>
        <w:t xml:space="preserve">Professional Summary</w:t>
      </w:r>
    </w:p>
    <w:p>
      <w:pPr>
        <w:numPr>
          <w:ilvl w:val="0"/>
          <w:numId w:val="6"/>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Over 7.5 years of experience with Salesforce CRM.</w:t>
      </w:r>
    </w:p>
    <w:p>
      <w:pPr>
        <w:numPr>
          <w:ilvl w:val="0"/>
          <w:numId w:val="6"/>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closely with Business Users to enable business processes using SFDC.</w:t>
      </w:r>
    </w:p>
    <w:p>
      <w:pPr>
        <w:numPr>
          <w:ilvl w:val="0"/>
          <w:numId w:val="6"/>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in making Proposals for Business Development, interacting with client, gathering the requirements and distributing it to the team.</w:t>
      </w:r>
    </w:p>
    <w:p>
      <w:pPr>
        <w:numPr>
          <w:ilvl w:val="0"/>
          <w:numId w:val="6"/>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working across various SFDC implementations covering Sales Cloud, Service Cloud.</w:t>
      </w:r>
    </w:p>
    <w:p>
      <w:pPr>
        <w:numPr>
          <w:ilvl w:val="0"/>
          <w:numId w:val="6"/>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years approx. of experience in Salesforce Consulting focusing on multiple domains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pharmaceuticals, Retail ,Finance, Networking and business CRM and helping various clients transform their business using Salesforce platform and products. </w:t>
      </w:r>
    </w:p>
    <w:p>
      <w:pPr>
        <w:numPr>
          <w:ilvl w:val="0"/>
          <w:numId w:val="6"/>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Hands on experience in Salesforce Configuration and Customization.</w:t>
      </w:r>
    </w:p>
    <w:p>
      <w:pPr>
        <w:numPr>
          <w:ilvl w:val="0"/>
          <w:numId w:val="6"/>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More than 6 years of experience on Salesforce.com Platform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CRM, Force.com, Apex, Triggers, Visualforce, Workflows and Approvals, Visual Workflow, Process Builder</w:t>
      </w:r>
    </w:p>
    <w:p>
      <w:pPr>
        <w:spacing w:before="60" w:after="0" w:line="240"/>
        <w:ind w:right="0" w:left="0" w:firstLine="0"/>
        <w:jc w:val="left"/>
        <w:rPr>
          <w:rFonts w:ascii="Arial" w:hAnsi="Arial" w:cs="Arial" w:eastAsia="Arial"/>
          <w:color w:val="auto"/>
          <w:spacing w:val="0"/>
          <w:position w:val="0"/>
          <w:sz w:val="22"/>
          <w:shd w:fill="auto" w:val="clear"/>
        </w:rPr>
      </w:pPr>
    </w:p>
    <w:p>
      <w:pPr>
        <w:spacing w:before="0" w:after="60" w:line="240"/>
        <w:ind w:right="0" w:left="0" w:firstLine="0"/>
        <w:jc w:val="left"/>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Skills Profile</w:t>
      </w:r>
    </w:p>
    <w:p>
      <w:pPr>
        <w:spacing w:before="6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Technical</w:t>
      </w:r>
    </w:p>
    <w:tbl>
      <w:tblPr/>
      <w:tblGrid>
        <w:gridCol w:w="3951"/>
        <w:gridCol w:w="5798"/>
      </w:tblGrid>
      <w:tr>
        <w:trPr>
          <w:trHeight w:val="1" w:hRule="atLeast"/>
          <w:jc w:val="right"/>
        </w:trPr>
        <w:tc>
          <w:tcPr>
            <w:tcW w:w="3951" w:type="dxa"/>
            <w:tcBorders>
              <w:top w:val="single" w:color="000000" w:sz="2"/>
              <w:left w:val="single" w:color="000000" w:sz="2"/>
              <w:bottom w:val="single" w:color="000000" w:sz="2"/>
              <w:right w:val="single" w:color="000000" w:sz="2"/>
            </w:tcBorders>
            <w:shd w:color="auto" w:fill="auto" w:val="clear"/>
            <w:tcMar>
              <w:left w:w="10" w:type="dxa"/>
              <w:right w:w="10" w:type="dxa"/>
            </w:tcMar>
            <w:vAlign w:val="center"/>
          </w:tcPr>
          <w:p>
            <w:pPr>
              <w:spacing w:before="6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Operating System</w:t>
            </w:r>
          </w:p>
        </w:tc>
        <w:tc>
          <w:tcPr>
            <w:tcW w:w="5798" w:type="dxa"/>
            <w:tcBorders>
              <w:top w:val="single" w:color="000000" w:sz="2"/>
              <w:left w:val="single" w:color="000000" w:sz="2"/>
              <w:bottom w:val="single" w:color="000000" w:sz="2"/>
              <w:right w:val="single" w:color="000000" w:sz="2"/>
            </w:tcBorders>
            <w:shd w:color="auto" w:fill="auto" w:val="clear"/>
            <w:tcMar>
              <w:left w:w="10" w:type="dxa"/>
              <w:right w:w="10" w:type="dxa"/>
            </w:tcMar>
            <w:vAlign w:val="center"/>
          </w:tcPr>
          <w:p>
            <w:pPr>
              <w:spacing w:before="60" w:after="0" w:line="240"/>
              <w:ind w:right="0" w:left="-108" w:firstLine="0"/>
              <w:jc w:val="left"/>
              <w:rPr>
                <w:color w:val="auto"/>
                <w:spacing w:val="0"/>
                <w:position w:val="0"/>
                <w:sz w:val="22"/>
              </w:rPr>
            </w:pPr>
            <w:r>
              <w:rPr>
                <w:rFonts w:ascii="Arial" w:hAnsi="Arial" w:cs="Arial" w:eastAsia="Arial"/>
                <w:color w:val="auto"/>
                <w:spacing w:val="0"/>
                <w:position w:val="0"/>
                <w:sz w:val="22"/>
                <w:shd w:fill="auto" w:val="clear"/>
              </w:rPr>
              <w:tab/>
              <w:t xml:space="preserve">Windows 7,18, 10.</w:t>
            </w:r>
          </w:p>
        </w:tc>
      </w:tr>
      <w:tr>
        <w:trPr>
          <w:trHeight w:val="1" w:hRule="atLeast"/>
          <w:jc w:val="right"/>
        </w:trPr>
        <w:tc>
          <w:tcPr>
            <w:tcW w:w="3951" w:type="dxa"/>
            <w:tcBorders>
              <w:top w:val="single" w:color="000000" w:sz="2"/>
              <w:left w:val="single" w:color="000000" w:sz="2"/>
              <w:bottom w:val="single" w:color="000000" w:sz="2"/>
              <w:right w:val="single" w:color="000000" w:sz="2"/>
            </w:tcBorders>
            <w:shd w:color="auto" w:fill="auto" w:val="clear"/>
            <w:tcMar>
              <w:left w:w="10" w:type="dxa"/>
              <w:right w:w="10" w:type="dxa"/>
            </w:tcMar>
            <w:vAlign w:val="center"/>
          </w:tcPr>
          <w:p>
            <w:pPr>
              <w:spacing w:before="6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Environment</w:t>
            </w:r>
          </w:p>
        </w:tc>
        <w:tc>
          <w:tcPr>
            <w:tcW w:w="5798" w:type="dxa"/>
            <w:tcBorders>
              <w:top w:val="single" w:color="000000" w:sz="2"/>
              <w:left w:val="single" w:color="000000" w:sz="2"/>
              <w:bottom w:val="single" w:color="000000" w:sz="2"/>
              <w:right w:val="single" w:color="000000" w:sz="2"/>
            </w:tcBorders>
            <w:shd w:color="auto" w:fill="auto" w:val="clear"/>
            <w:tcMar>
              <w:left w:w="10" w:type="dxa"/>
              <w:right w:w="10" w:type="dxa"/>
            </w:tcMar>
            <w:vAlign w:val="center"/>
          </w:tcPr>
          <w:p>
            <w:pPr>
              <w:spacing w:before="60" w:after="0" w:line="240"/>
              <w:ind w:right="0" w:left="-108" w:firstLine="0"/>
              <w:jc w:val="left"/>
              <w:rPr>
                <w:color w:val="auto"/>
                <w:spacing w:val="0"/>
                <w:position w:val="0"/>
                <w:sz w:val="22"/>
              </w:rPr>
            </w:pPr>
            <w:r>
              <w:rPr>
                <w:rFonts w:ascii="Arial" w:hAnsi="Arial" w:cs="Arial" w:eastAsia="Arial"/>
                <w:color w:val="auto"/>
                <w:spacing w:val="0"/>
                <w:position w:val="0"/>
                <w:sz w:val="22"/>
                <w:shd w:fill="auto" w:val="clear"/>
              </w:rPr>
              <w:tab/>
              <w:t xml:space="preserve">Client &amp; own organization</w:t>
            </w:r>
          </w:p>
        </w:tc>
      </w:tr>
      <w:tr>
        <w:trPr>
          <w:trHeight w:val="200" w:hRule="auto"/>
          <w:jc w:val="right"/>
        </w:trPr>
        <w:tc>
          <w:tcPr>
            <w:tcW w:w="3951" w:type="dxa"/>
            <w:tcBorders>
              <w:top w:val="single" w:color="000000" w:sz="2"/>
              <w:left w:val="single" w:color="000000" w:sz="2"/>
              <w:bottom w:val="single" w:color="000000" w:sz="2"/>
              <w:right w:val="single" w:color="000000" w:sz="2"/>
            </w:tcBorders>
            <w:shd w:color="auto" w:fill="auto" w:val="clear"/>
            <w:tcMar>
              <w:left w:w="10" w:type="dxa"/>
              <w:right w:w="10" w:type="dxa"/>
            </w:tcMar>
            <w:vAlign w:val="center"/>
          </w:tcPr>
          <w:p>
            <w:pPr>
              <w:spacing w:before="6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Database</w:t>
            </w:r>
          </w:p>
        </w:tc>
        <w:tc>
          <w:tcPr>
            <w:tcW w:w="5798" w:type="dxa"/>
            <w:tcBorders>
              <w:top w:val="single" w:color="000000" w:sz="2"/>
              <w:left w:val="single" w:color="000000" w:sz="2"/>
              <w:bottom w:val="single" w:color="000000" w:sz="2"/>
              <w:right w:val="single" w:color="000000" w:sz="2"/>
            </w:tcBorders>
            <w:shd w:color="auto" w:fill="auto" w:val="clear"/>
            <w:tcMar>
              <w:left w:w="10" w:type="dxa"/>
              <w:right w:w="10" w:type="dxa"/>
            </w:tcMar>
            <w:vAlign w:val="center"/>
          </w:tcPr>
          <w:p>
            <w:pPr>
              <w:spacing w:before="60" w:after="0" w:line="240"/>
              <w:ind w:right="0" w:left="-108" w:firstLine="0"/>
              <w:jc w:val="left"/>
              <w:rPr>
                <w:color w:val="auto"/>
                <w:spacing w:val="0"/>
                <w:position w:val="0"/>
                <w:sz w:val="22"/>
              </w:rPr>
            </w:pPr>
            <w:r>
              <w:rPr>
                <w:rFonts w:ascii="Arial" w:hAnsi="Arial" w:cs="Arial" w:eastAsia="Arial"/>
                <w:color w:val="auto"/>
                <w:spacing w:val="0"/>
                <w:position w:val="0"/>
                <w:sz w:val="22"/>
                <w:shd w:fill="auto" w:val="clear"/>
              </w:rPr>
              <w:tab/>
              <w:t xml:space="preserve">Oracle Database</w:t>
            </w:r>
          </w:p>
        </w:tc>
      </w:tr>
      <w:tr>
        <w:trPr>
          <w:trHeight w:val="720" w:hRule="auto"/>
          <w:jc w:val="right"/>
        </w:trPr>
        <w:tc>
          <w:tcPr>
            <w:tcW w:w="3951" w:type="dxa"/>
            <w:tcBorders>
              <w:top w:val="single" w:color="000000" w:sz="2"/>
              <w:left w:val="single" w:color="000000" w:sz="2"/>
              <w:bottom w:val="single" w:color="000000" w:sz="2"/>
              <w:right w:val="single" w:color="000000" w:sz="2"/>
            </w:tcBorders>
            <w:shd w:color="auto" w:fill="auto" w:val="clear"/>
            <w:tcMar>
              <w:left w:w="10" w:type="dxa"/>
              <w:right w:w="10" w:type="dxa"/>
            </w:tcMar>
            <w:vAlign w:val="center"/>
          </w:tcPr>
          <w:p>
            <w:pPr>
              <w:spacing w:before="6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Internet Tools</w:t>
            </w:r>
          </w:p>
        </w:tc>
        <w:tc>
          <w:tcPr>
            <w:tcW w:w="5798" w:type="dxa"/>
            <w:tcBorders>
              <w:top w:val="single" w:color="000000" w:sz="2"/>
              <w:left w:val="single" w:color="000000" w:sz="2"/>
              <w:bottom w:val="single" w:color="000000" w:sz="2"/>
              <w:right w:val="single" w:color="000000" w:sz="2"/>
            </w:tcBorders>
            <w:shd w:color="auto" w:fill="auto" w:val="clear"/>
            <w:tcMar>
              <w:left w:w="10" w:type="dxa"/>
              <w:right w:w="10" w:type="dxa"/>
            </w:tcMar>
            <w:vAlign w:val="center"/>
          </w:tcPr>
          <w:p>
            <w:pPr>
              <w:spacing w:before="60" w:after="0" w:line="240"/>
              <w:ind w:right="0" w:left="-108" w:firstLine="0"/>
              <w:jc w:val="left"/>
              <w:rPr>
                <w:color w:val="auto"/>
                <w:spacing w:val="0"/>
                <w:position w:val="0"/>
                <w:sz w:val="22"/>
              </w:rPr>
            </w:pPr>
            <w:r>
              <w:rPr>
                <w:rFonts w:ascii="Arial" w:hAnsi="Arial" w:cs="Arial" w:eastAsia="Arial"/>
                <w:color w:val="auto"/>
                <w:spacing w:val="0"/>
                <w:position w:val="0"/>
                <w:sz w:val="22"/>
                <w:shd w:fill="auto" w:val="clear"/>
              </w:rPr>
              <w:tab/>
              <w:t xml:space="preserve">Salesforce Data Loader, Workbench, DevopsTools </w:t>
            </w:r>
          </w:p>
        </w:tc>
      </w:tr>
      <w:tr>
        <w:trPr>
          <w:trHeight w:val="765" w:hRule="auto"/>
          <w:jc w:val="right"/>
        </w:trPr>
        <w:tc>
          <w:tcPr>
            <w:tcW w:w="3951" w:type="dxa"/>
            <w:tcBorders>
              <w:top w:val="single" w:color="000000" w:sz="2"/>
              <w:left w:val="single" w:color="000000" w:sz="2"/>
              <w:bottom w:val="single" w:color="000000" w:sz="2"/>
              <w:right w:val="single" w:color="000000" w:sz="2"/>
            </w:tcBorders>
            <w:shd w:color="auto" w:fill="auto" w:val="clear"/>
            <w:tcMar>
              <w:left w:w="10" w:type="dxa"/>
              <w:right w:w="10" w:type="dxa"/>
            </w:tcMar>
            <w:vAlign w:val="center"/>
          </w:tcPr>
          <w:p>
            <w:pPr>
              <w:spacing w:before="6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Languages</w:t>
            </w:r>
          </w:p>
        </w:tc>
        <w:tc>
          <w:tcPr>
            <w:tcW w:w="5798" w:type="dxa"/>
            <w:tcBorders>
              <w:top w:val="single" w:color="000000" w:sz="2"/>
              <w:left w:val="single" w:color="000000" w:sz="2"/>
              <w:bottom w:val="single" w:color="000000" w:sz="2"/>
              <w:right w:val="single" w:color="000000" w:sz="2"/>
            </w:tcBorders>
            <w:shd w:color="auto" w:fill="auto" w:val="clear"/>
            <w:tcMar>
              <w:left w:w="10" w:type="dxa"/>
              <w:right w:w="10" w:type="dxa"/>
            </w:tcMar>
            <w:vAlign w:val="center"/>
          </w:tcPr>
          <w:p>
            <w:pPr>
              <w:spacing w:before="60" w:after="0" w:line="240"/>
              <w:ind w:right="0" w:left="-108" w:firstLine="0"/>
              <w:jc w:val="left"/>
              <w:rPr>
                <w:color w:val="auto"/>
                <w:spacing w:val="0"/>
                <w:position w:val="0"/>
                <w:sz w:val="22"/>
              </w:rPr>
            </w:pPr>
            <w:r>
              <w:rPr>
                <w:rFonts w:ascii="Arial" w:hAnsi="Arial" w:cs="Arial" w:eastAsia="Arial"/>
                <w:color w:val="auto"/>
                <w:spacing w:val="0"/>
                <w:position w:val="0"/>
                <w:sz w:val="22"/>
                <w:shd w:fill="auto" w:val="clear"/>
              </w:rPr>
              <w:t xml:space="preserve"> Apex(SFDC), Salesforce Service Cloud and Sales Cloud</w:t>
            </w:r>
          </w:p>
        </w:tc>
      </w:tr>
    </w:tbl>
    <w:p>
      <w:pPr>
        <w:spacing w:before="60" w:after="0" w:line="240"/>
        <w:ind w:right="0" w:left="0" w:firstLine="0"/>
        <w:jc w:val="center"/>
        <w:rPr>
          <w:rFonts w:ascii="Arial" w:hAnsi="Arial" w:cs="Arial" w:eastAsia="Arial"/>
          <w:b/>
          <w:color w:val="auto"/>
          <w:spacing w:val="0"/>
          <w:position w:val="0"/>
          <w:sz w:val="22"/>
          <w:shd w:fill="auto" w:val="clear"/>
        </w:rPr>
      </w:pPr>
    </w:p>
    <w:p>
      <w:pPr>
        <w:spacing w:before="6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Functional</w:t>
      </w:r>
    </w:p>
    <w:tbl>
      <w:tblPr/>
      <w:tblGrid>
        <w:gridCol w:w="2052"/>
        <w:gridCol w:w="7721"/>
      </w:tblGrid>
      <w:tr>
        <w:trPr>
          <w:trHeight w:val="1530" w:hRule="auto"/>
          <w:jc w:val="left"/>
        </w:trPr>
        <w:tc>
          <w:tcPr>
            <w:tcW w:w="2052" w:type="dxa"/>
            <w:tcBorders>
              <w:top w:val="single" w:color="000000" w:sz="2"/>
              <w:left w:val="single" w:color="000000" w:sz="2"/>
              <w:bottom w:val="single" w:color="000000" w:sz="2"/>
              <w:right w:val="single" w:color="000000" w:sz="2"/>
            </w:tcBorders>
            <w:shd w:color="auto" w:fill="auto" w:val="clear"/>
            <w:tcMar>
              <w:left w:w="10" w:type="dxa"/>
              <w:right w:w="10" w:type="dxa"/>
            </w:tcMar>
            <w:vAlign w:val="center"/>
          </w:tcPr>
          <w:p>
            <w:pPr>
              <w:spacing w:before="6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Management and Leadership Skills</w:t>
            </w:r>
          </w:p>
        </w:tc>
        <w:tc>
          <w:tcPr>
            <w:tcW w:w="7721" w:type="dxa"/>
            <w:tcBorders>
              <w:top w:val="single" w:color="000000" w:sz="2"/>
              <w:left w:val="single" w:color="000000" w:sz="2"/>
              <w:bottom w:val="single" w:color="000000" w:sz="2"/>
              <w:right w:val="single" w:color="000000" w:sz="2"/>
            </w:tcBorders>
            <w:shd w:color="auto" w:fill="auto" w:val="clear"/>
            <w:tcMar>
              <w:left w:w="10" w:type="dxa"/>
              <w:right w:w="10" w:type="dxa"/>
            </w:tcMar>
            <w:vAlign w:val="center"/>
          </w:tcPr>
          <w:p>
            <w:pPr>
              <w:spacing w:before="60" w:after="0" w:line="240"/>
              <w:ind w:right="0" w:left="-108" w:firstLine="0"/>
              <w:jc w:val="left"/>
              <w:rPr>
                <w:color w:val="auto"/>
                <w:spacing w:val="0"/>
                <w:position w:val="0"/>
                <w:sz w:val="22"/>
              </w:rPr>
            </w:pPr>
            <w:r>
              <w:rPr>
                <w:rFonts w:ascii="Arial" w:hAnsi="Arial" w:cs="Arial" w:eastAsia="Arial"/>
                <w:color w:val="auto"/>
                <w:spacing w:val="0"/>
                <w:position w:val="0"/>
                <w:sz w:val="22"/>
                <w:shd w:fill="auto" w:val="clear"/>
              </w:rPr>
              <w:t xml:space="preserve">Ability to produce realistic software schedules, Project Management, Strategic/Tactical Planning, Business Analysis and Development, Budgeting/Forecasting, and New Product Development</w:t>
            </w:r>
          </w:p>
        </w:tc>
      </w:tr>
      <w:tr>
        <w:trPr>
          <w:trHeight w:val="2925" w:hRule="auto"/>
          <w:jc w:val="left"/>
        </w:trPr>
        <w:tc>
          <w:tcPr>
            <w:tcW w:w="2052" w:type="dxa"/>
            <w:tcBorders>
              <w:top w:val="single" w:color="000000" w:sz="2"/>
              <w:left w:val="single" w:color="000000" w:sz="2"/>
              <w:bottom w:val="single" w:color="000000" w:sz="2"/>
              <w:right w:val="single" w:color="000000" w:sz="2"/>
            </w:tcBorders>
            <w:shd w:color="auto" w:fill="auto" w:val="clear"/>
            <w:tcMar>
              <w:left w:w="10" w:type="dxa"/>
              <w:right w:w="10" w:type="dxa"/>
            </w:tcMar>
            <w:vAlign w:val="center"/>
          </w:tcPr>
          <w:p>
            <w:pPr>
              <w:spacing w:before="6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Training &amp; Development </w:t>
            </w:r>
          </w:p>
        </w:tc>
        <w:tc>
          <w:tcPr>
            <w:tcW w:w="7721" w:type="dxa"/>
            <w:tcBorders>
              <w:top w:val="single" w:color="000000" w:sz="2"/>
              <w:left w:val="single" w:color="000000" w:sz="2"/>
              <w:bottom w:val="single" w:color="000000" w:sz="2"/>
              <w:right w:val="single" w:color="000000" w:sz="2"/>
            </w:tcBorders>
            <w:shd w:color="auto" w:fill="auto" w:val="clear"/>
            <w:tcMar>
              <w:left w:w="10" w:type="dxa"/>
              <w:right w:w="10" w:type="dxa"/>
            </w:tcMar>
            <w:vAlign w:val="center"/>
          </w:tcPr>
          <w:p>
            <w:pPr>
              <w:numPr>
                <w:ilvl w:val="0"/>
                <w:numId w:val="37"/>
              </w:numPr>
              <w:spacing w:before="0" w:after="0" w:line="240"/>
              <w:ind w:right="0" w:left="36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Core Java, Bangalore</w:t>
            </w:r>
          </w:p>
          <w:p>
            <w:pPr>
              <w:numPr>
                <w:ilvl w:val="0"/>
                <w:numId w:val="37"/>
              </w:numPr>
              <w:spacing w:before="0" w:after="0" w:line="240"/>
              <w:ind w:right="0" w:left="36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Salesforce.com Developer 401 (App Builder), Accenture</w:t>
            </w:r>
          </w:p>
          <w:p>
            <w:pPr>
              <w:numPr>
                <w:ilvl w:val="0"/>
                <w:numId w:val="37"/>
              </w:numPr>
              <w:spacing w:before="0" w:after="0" w:line="240"/>
              <w:ind w:right="0" w:left="36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Salesforce.com Administrator (201), Accenture</w:t>
            </w:r>
          </w:p>
          <w:p>
            <w:pPr>
              <w:numPr>
                <w:ilvl w:val="0"/>
                <w:numId w:val="37"/>
              </w:numPr>
              <w:spacing w:before="0" w:after="0" w:line="240"/>
              <w:ind w:right="0" w:left="36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Salesforce.com Platform Developer I (PD1), Capgemini</w:t>
            </w:r>
          </w:p>
          <w:p>
            <w:pPr>
              <w:numPr>
                <w:ilvl w:val="0"/>
                <w:numId w:val="37"/>
              </w:numPr>
              <w:spacing w:before="0" w:after="0" w:line="240"/>
              <w:ind w:right="0" w:left="36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Salesforce.com Platform Developer I (PD2), Capgemini</w:t>
            </w:r>
          </w:p>
          <w:p>
            <w:pPr>
              <w:numPr>
                <w:ilvl w:val="0"/>
                <w:numId w:val="37"/>
              </w:numPr>
              <w:spacing w:before="0" w:after="0" w:line="240"/>
              <w:ind w:right="0" w:left="36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GFT (Greenfield Training/Initial Training), Accenture</w:t>
            </w:r>
          </w:p>
          <w:p>
            <w:pPr>
              <w:spacing w:before="60" w:after="0" w:line="240"/>
              <w:ind w:right="0" w:left="-108" w:firstLine="0"/>
              <w:jc w:val="left"/>
              <w:rPr>
                <w:rFonts w:ascii="Arial" w:hAnsi="Arial" w:cs="Arial" w:eastAsia="Arial"/>
                <w:color w:val="auto"/>
                <w:spacing w:val="0"/>
                <w:position w:val="0"/>
                <w:sz w:val="22"/>
                <w:shd w:fill="auto" w:val="clear"/>
              </w:rPr>
            </w:pPr>
          </w:p>
          <w:p>
            <w:pPr>
              <w:spacing w:before="60" w:after="0" w:line="240"/>
              <w:ind w:right="0" w:left="-108" w:firstLine="0"/>
              <w:jc w:val="left"/>
              <w:rPr>
                <w:rFonts w:ascii="Arial" w:hAnsi="Arial" w:cs="Arial" w:eastAsia="Arial"/>
                <w:color w:val="auto"/>
                <w:spacing w:val="0"/>
                <w:position w:val="0"/>
                <w:sz w:val="22"/>
                <w:shd w:fill="auto" w:val="clear"/>
              </w:rPr>
            </w:pPr>
          </w:p>
          <w:p>
            <w:pPr>
              <w:spacing w:before="60" w:after="0" w:line="240"/>
              <w:ind w:right="0" w:left="-108" w:firstLine="0"/>
              <w:jc w:val="left"/>
              <w:rPr>
                <w:rFonts w:ascii="Arial" w:hAnsi="Arial" w:cs="Arial" w:eastAsia="Arial"/>
                <w:color w:val="auto"/>
                <w:spacing w:val="0"/>
                <w:position w:val="0"/>
                <w:sz w:val="22"/>
                <w:shd w:fill="auto" w:val="clear"/>
              </w:rPr>
            </w:pPr>
          </w:p>
          <w:p>
            <w:pPr>
              <w:spacing w:before="60" w:after="0" w:line="240"/>
              <w:ind w:right="0" w:left="-108" w:firstLine="0"/>
              <w:jc w:val="left"/>
              <w:rPr>
                <w:color w:val="auto"/>
                <w:spacing w:val="0"/>
                <w:position w:val="0"/>
                <w:sz w:val="22"/>
              </w:rPr>
            </w:pPr>
          </w:p>
        </w:tc>
      </w:tr>
    </w:tbl>
    <w:p>
      <w:pPr>
        <w:spacing w:before="0" w:after="60" w:line="240"/>
        <w:ind w:right="0" w:left="0" w:firstLine="0"/>
        <w:jc w:val="left"/>
        <w:rPr>
          <w:rFonts w:ascii="Arial" w:hAnsi="Arial" w:cs="Arial" w:eastAsia="Arial"/>
          <w:color w:val="auto"/>
          <w:spacing w:val="0"/>
          <w:position w:val="0"/>
          <w:sz w:val="22"/>
          <w:shd w:fill="auto" w:val="clear"/>
        </w:rPr>
      </w:pPr>
    </w:p>
    <w:p>
      <w:pPr>
        <w:spacing w:before="0" w:after="60" w:line="240"/>
        <w:ind w:right="0" w:left="0" w:firstLine="0"/>
        <w:jc w:val="left"/>
        <w:rPr>
          <w:rFonts w:ascii="Arial" w:hAnsi="Arial" w:cs="Arial" w:eastAsia="Arial"/>
          <w:color w:val="auto"/>
          <w:spacing w:val="0"/>
          <w:position w:val="0"/>
          <w:sz w:val="22"/>
          <w:shd w:fill="auto" w:val="clear"/>
        </w:rPr>
      </w:pPr>
    </w:p>
    <w:p>
      <w:pPr>
        <w:spacing w:before="0" w:after="60" w:line="240"/>
        <w:ind w:right="0" w:left="0" w:firstLine="0"/>
        <w:jc w:val="left"/>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Professional Experience (In Reverse Chronological Sequence)</w:t>
      </w:r>
    </w:p>
    <w:p>
      <w:pPr>
        <w:spacing w:before="0" w:after="0" w:line="240"/>
        <w:ind w:right="0" w:left="0" w:firstLine="0"/>
        <w:jc w:val="left"/>
        <w:rPr>
          <w:rFonts w:ascii="Arial" w:hAnsi="Arial" w:cs="Arial" w:eastAsia="Arial"/>
          <w:color w:val="auto"/>
          <w:spacing w:val="0"/>
          <w:position w:val="0"/>
          <w:sz w:val="22"/>
          <w:shd w:fill="auto" w:val="clear"/>
        </w:rPr>
      </w:pPr>
    </w:p>
    <w:tbl>
      <w:tblPr/>
      <w:tblGrid>
        <w:gridCol w:w="5172"/>
        <w:gridCol w:w="4577"/>
      </w:tblGrid>
      <w:tr>
        <w:trPr>
          <w:trHeight w:val="1" w:hRule="atLeast"/>
          <w:jc w:val="left"/>
        </w:trPr>
        <w:tc>
          <w:tcPr>
            <w:tcW w:w="5172"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Organization Name</w:t>
            </w:r>
          </w:p>
        </w:tc>
        <w:tc>
          <w:tcPr>
            <w:tcW w:w="4577"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CAPGEMINI</w:t>
            </w:r>
          </w:p>
        </w:tc>
      </w:tr>
      <w:tr>
        <w:trPr>
          <w:trHeight w:val="1" w:hRule="atLeast"/>
          <w:jc w:val="left"/>
        </w:trPr>
        <w:tc>
          <w:tcPr>
            <w:tcW w:w="5172"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Client Name</w:t>
            </w:r>
          </w:p>
        </w:tc>
        <w:tc>
          <w:tcPr>
            <w:tcW w:w="4577"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Cisco</w:t>
            </w:r>
          </w:p>
        </w:tc>
      </w:tr>
      <w:tr>
        <w:trPr>
          <w:trHeight w:val="1" w:hRule="atLeast"/>
          <w:jc w:val="left"/>
        </w:trPr>
        <w:tc>
          <w:tcPr>
            <w:tcW w:w="5172"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Service Area</w:t>
            </w:r>
          </w:p>
        </w:tc>
        <w:tc>
          <w:tcPr>
            <w:tcW w:w="4577"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Salesforce Sales Cloud &amp; Service Cloud</w:t>
            </w:r>
          </w:p>
        </w:tc>
      </w:tr>
      <w:tr>
        <w:trPr>
          <w:trHeight w:val="1" w:hRule="atLeast"/>
          <w:jc w:val="left"/>
        </w:trPr>
        <w:tc>
          <w:tcPr>
            <w:tcW w:w="5172"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Project Duration (From &amp; To in Month/Year Format)</w:t>
            </w:r>
          </w:p>
        </w:tc>
        <w:tc>
          <w:tcPr>
            <w:tcW w:w="4577"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Aug-2019 to Till Date</w:t>
            </w:r>
          </w:p>
        </w:tc>
      </w:tr>
      <w:tr>
        <w:trPr>
          <w:trHeight w:val="1" w:hRule="atLeast"/>
          <w:jc w:val="left"/>
        </w:trPr>
        <w:tc>
          <w:tcPr>
            <w:tcW w:w="5172"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Role/Title</w:t>
            </w:r>
          </w:p>
        </w:tc>
        <w:tc>
          <w:tcPr>
            <w:tcW w:w="4577"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Lead/ Consultant</w:t>
            </w:r>
          </w:p>
        </w:tc>
      </w:tr>
      <w:tr>
        <w:trPr>
          <w:trHeight w:val="1" w:hRule="atLeast"/>
          <w:jc w:val="left"/>
        </w:trPr>
        <w:tc>
          <w:tcPr>
            <w:tcW w:w="5172"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Work Location</w:t>
            </w:r>
          </w:p>
        </w:tc>
        <w:tc>
          <w:tcPr>
            <w:tcW w:w="4577"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CAPGEMINI, Bangalore</w:t>
            </w:r>
          </w:p>
        </w:tc>
      </w:tr>
      <w:tr>
        <w:trPr>
          <w:trHeight w:val="1" w:hRule="atLeast"/>
          <w:jc w:val="left"/>
        </w:trPr>
        <w:tc>
          <w:tcPr>
            <w:tcW w:w="5172"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Project Description</w:t>
            </w:r>
          </w:p>
        </w:tc>
        <w:tc>
          <w:tcPr>
            <w:tcW w:w="4577"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i/>
                <w:color w:val="auto"/>
                <w:spacing w:val="0"/>
                <w:position w:val="0"/>
                <w:sz w:val="22"/>
                <w:shd w:fill="auto" w:val="clear"/>
              </w:rPr>
            </w:pPr>
            <w:r>
              <w:rPr>
                <w:rFonts w:ascii="Arial" w:hAnsi="Arial" w:cs="Arial" w:eastAsia="Arial"/>
                <w:color w:val="000000"/>
                <w:spacing w:val="0"/>
                <w:position w:val="0"/>
                <w:sz w:val="22"/>
                <w:shd w:fill="auto" w:val="clear"/>
              </w:rPr>
              <w:t xml:space="preserve">In this application we have a integration with other systems for the case and opportunity flow, project creation, user account creation and access , attachments on Cases and opportunities flow in the application</w:t>
            </w:r>
          </w:p>
          <w:p>
            <w:pPr>
              <w:spacing w:before="0" w:after="0" w:line="240"/>
              <w:ind w:right="0" w:left="0" w:firstLine="0"/>
              <w:jc w:val="left"/>
              <w:rPr>
                <w:rFonts w:ascii="Arial" w:hAnsi="Arial" w:cs="Arial" w:eastAsia="Arial"/>
                <w:b/>
                <w:i/>
                <w:color w:val="auto"/>
                <w:spacing w:val="0"/>
                <w:position w:val="0"/>
                <w:sz w:val="22"/>
                <w:shd w:fill="auto" w:val="clear"/>
              </w:rPr>
            </w:pPr>
          </w:p>
          <w:p>
            <w:pPr>
              <w:spacing w:before="0" w:after="0" w:line="240"/>
              <w:ind w:right="0" w:left="0" w:firstLine="0"/>
              <w:jc w:val="left"/>
              <w:rPr>
                <w:spacing w:val="0"/>
                <w:position w:val="0"/>
                <w:sz w:val="22"/>
              </w:rPr>
            </w:pPr>
          </w:p>
        </w:tc>
      </w:tr>
      <w:tr>
        <w:trPr>
          <w:trHeight w:val="1" w:hRule="atLeast"/>
          <w:jc w:val="left"/>
        </w:trPr>
        <w:tc>
          <w:tcPr>
            <w:tcW w:w="5172"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Responsibilities</w:t>
            </w:r>
          </w:p>
        </w:tc>
        <w:tc>
          <w:tcPr>
            <w:tcW w:w="4577"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33" w:line="240"/>
              <w:ind w:right="-15" w:left="0" w:firstLine="0"/>
              <w:jc w:val="left"/>
              <w:rPr>
                <w:rFonts w:ascii="Arial" w:hAnsi="Arial" w:cs="Arial" w:eastAsia="Arial"/>
                <w:color w:val="000000"/>
                <w:spacing w:val="0"/>
                <w:position w:val="0"/>
                <w:sz w:val="22"/>
                <w:shd w:fill="auto" w:val="clear"/>
              </w:rPr>
            </w:pPr>
          </w:p>
          <w:p>
            <w:pPr>
              <w:numPr>
                <w:ilvl w:val="0"/>
                <w:numId w:val="60"/>
              </w:numPr>
              <w:spacing w:before="0" w:after="33" w:line="240"/>
              <w:ind w:right="-15" w:left="78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Leading offshore team of 6 developers for USA market and leading planning calls, estimation calls and stories grooming call for USA market from offshore.</w:t>
            </w:r>
          </w:p>
          <w:p>
            <w:pPr>
              <w:numPr>
                <w:ilvl w:val="0"/>
                <w:numId w:val="60"/>
              </w:numPr>
              <w:spacing w:before="0" w:after="33" w:line="240"/>
              <w:ind w:right="-15" w:left="78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Did integrations with the external system of cisco application which we are supporting.</w:t>
            </w:r>
          </w:p>
          <w:p>
            <w:pPr>
              <w:numPr>
                <w:ilvl w:val="0"/>
                <w:numId w:val="60"/>
              </w:numPr>
              <w:spacing w:before="0" w:after="33" w:line="240"/>
              <w:ind w:right="-15" w:left="78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Created page layouts, search layouts to organize fields, custom links, related lists and other components on record detail pages and edit pages.</w:t>
            </w:r>
          </w:p>
          <w:p>
            <w:pPr>
              <w:numPr>
                <w:ilvl w:val="0"/>
                <w:numId w:val="60"/>
              </w:numPr>
              <w:spacing w:before="0" w:after="33" w:line="240"/>
              <w:ind w:right="-15" w:left="78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Leading all the deployment activities for monthly releases and deploying the implemented functionalities / components in to production.</w:t>
            </w:r>
          </w:p>
          <w:p>
            <w:pPr>
              <w:numPr>
                <w:ilvl w:val="0"/>
                <w:numId w:val="60"/>
              </w:numPr>
              <w:spacing w:before="0" w:after="33" w:line="240"/>
              <w:ind w:right="-15" w:left="78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Wrote Batch classes, apex classes and visualforce pages and custom controllers for various business needs.</w:t>
            </w:r>
          </w:p>
          <w:p>
            <w:pPr>
              <w:numPr>
                <w:ilvl w:val="0"/>
                <w:numId w:val="60"/>
              </w:numPr>
              <w:spacing w:before="0" w:after="33" w:line="240"/>
              <w:ind w:right="-15" w:left="78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Wrote Test Classes for the apex classes and triggers for code coverage.</w:t>
            </w:r>
          </w:p>
          <w:p>
            <w:pPr>
              <w:numPr>
                <w:ilvl w:val="0"/>
                <w:numId w:val="60"/>
              </w:numPr>
              <w:spacing w:before="0" w:after="33" w:line="240"/>
              <w:ind w:right="-15" w:left="78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Responsible for preparing Configuration workbook and Technical Documentation.(FDD &amp; TDD)</w:t>
            </w:r>
          </w:p>
          <w:p>
            <w:pPr>
              <w:spacing w:before="0" w:after="0" w:line="240"/>
              <w:ind w:right="0" w:left="0" w:firstLine="0"/>
              <w:jc w:val="left"/>
              <w:rPr>
                <w:spacing w:val="0"/>
                <w:position w:val="0"/>
                <w:sz w:val="22"/>
              </w:rPr>
            </w:pPr>
          </w:p>
        </w:tc>
      </w:tr>
      <w:tr>
        <w:trPr>
          <w:trHeight w:val="1" w:hRule="atLeast"/>
          <w:jc w:val="left"/>
        </w:trPr>
        <w:tc>
          <w:tcPr>
            <w:tcW w:w="5172"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Operating Systems</w:t>
            </w:r>
          </w:p>
        </w:tc>
        <w:tc>
          <w:tcPr>
            <w:tcW w:w="4577"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360" w:firstLine="0"/>
              <w:jc w:val="left"/>
              <w:rPr>
                <w:color w:val="auto"/>
                <w:spacing w:val="0"/>
                <w:position w:val="0"/>
                <w:sz w:val="22"/>
              </w:rPr>
            </w:pPr>
            <w:r>
              <w:rPr>
                <w:rFonts w:ascii="Arial" w:hAnsi="Arial" w:cs="Arial" w:eastAsia="Arial"/>
                <w:color w:val="auto"/>
                <w:spacing w:val="0"/>
                <w:position w:val="0"/>
                <w:sz w:val="22"/>
                <w:shd w:fill="auto" w:val="clear"/>
              </w:rPr>
              <w:t xml:space="preserve">Windows 10</w:t>
            </w:r>
          </w:p>
        </w:tc>
      </w:tr>
      <w:tr>
        <w:trPr>
          <w:trHeight w:val="1" w:hRule="atLeast"/>
          <w:jc w:val="left"/>
        </w:trPr>
        <w:tc>
          <w:tcPr>
            <w:tcW w:w="5172"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Software / Special Tools</w:t>
            </w:r>
          </w:p>
        </w:tc>
        <w:tc>
          <w:tcPr>
            <w:tcW w:w="4577"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360" w:firstLine="0"/>
              <w:jc w:val="left"/>
              <w:rPr>
                <w:color w:val="auto"/>
                <w:spacing w:val="0"/>
                <w:position w:val="0"/>
                <w:sz w:val="22"/>
              </w:rPr>
            </w:pPr>
            <w:r>
              <w:rPr>
                <w:rFonts w:ascii="Arial" w:hAnsi="Arial" w:cs="Arial" w:eastAsia="Arial"/>
                <w:color w:val="auto"/>
                <w:spacing w:val="0"/>
                <w:position w:val="0"/>
                <w:sz w:val="22"/>
                <w:shd w:fill="auto" w:val="clear"/>
              </w:rPr>
              <w:t xml:space="preserve">Data Loader, Workbench, IBM Clear Case</w:t>
            </w:r>
          </w:p>
        </w:tc>
      </w:tr>
      <w:tr>
        <w:trPr>
          <w:trHeight w:val="415" w:hRule="auto"/>
          <w:jc w:val="left"/>
        </w:trPr>
        <w:tc>
          <w:tcPr>
            <w:tcW w:w="5172"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Languages</w:t>
            </w:r>
          </w:p>
        </w:tc>
        <w:tc>
          <w:tcPr>
            <w:tcW w:w="4577"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360" w:firstLine="0"/>
              <w:jc w:val="left"/>
              <w:rPr>
                <w:color w:val="auto"/>
                <w:spacing w:val="0"/>
                <w:position w:val="0"/>
                <w:sz w:val="22"/>
              </w:rPr>
            </w:pPr>
            <w:r>
              <w:rPr>
                <w:rFonts w:ascii="Arial" w:hAnsi="Arial" w:cs="Arial" w:eastAsia="Arial"/>
                <w:color w:val="auto"/>
                <w:spacing w:val="0"/>
                <w:position w:val="0"/>
                <w:sz w:val="22"/>
                <w:shd w:fill="auto" w:val="clear"/>
              </w:rPr>
              <w:t xml:space="preserve">C, SFDC Apex programming, Salesforce Service cloud</w:t>
            </w:r>
          </w:p>
        </w:tc>
      </w:tr>
    </w:tbl>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i/>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tbl>
      <w:tblPr/>
      <w:tblGrid>
        <w:gridCol w:w="5190"/>
        <w:gridCol w:w="4559"/>
      </w:tblGrid>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Organization Name</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Capgemini</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Client Name</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PayPal</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Service Area</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Service Cloud and FSL</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Project Duration (From &amp; To in Month/Year Format)</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Jan-2019 to Aug-2019</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Role/Title</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Lead/Consultant</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Work Location</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Capgemini, Bangalore</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Project Description</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rFonts w:ascii="Arial" w:hAnsi="Arial" w:cs="Arial" w:eastAsia="Arial"/>
                <w:b/>
                <w:i/>
                <w:color w:val="auto"/>
                <w:spacing w:val="0"/>
                <w:position w:val="0"/>
                <w:sz w:val="22"/>
                <w:shd w:fill="auto" w:val="clear"/>
              </w:rPr>
            </w:pPr>
          </w:p>
          <w:p>
            <w:pPr>
              <w:spacing w:before="0" w:after="0" w:line="240"/>
              <w:ind w:right="0" w:left="0" w:firstLine="0"/>
              <w:jc w:val="left"/>
              <w:rPr>
                <w:rFonts w:ascii="Arial" w:hAnsi="Arial" w:cs="Arial" w:eastAsia="Arial"/>
                <w:b/>
                <w:i/>
                <w:color w:val="auto"/>
                <w:spacing w:val="0"/>
                <w:position w:val="0"/>
                <w:sz w:val="22"/>
                <w:shd w:fill="auto" w:val="clear"/>
              </w:rPr>
            </w:pPr>
            <w:r>
              <w:rPr>
                <w:rFonts w:ascii="Arial" w:hAnsi="Arial" w:cs="Arial" w:eastAsia="Arial"/>
                <w:color w:val="000000"/>
                <w:spacing w:val="0"/>
                <w:position w:val="0"/>
                <w:sz w:val="22"/>
                <w:shd w:fill="auto" w:val="clear"/>
              </w:rPr>
              <w:t xml:space="preserve">It was an HR Based application and cases has been created on the application through Webforms / Live chat(pre chat form) and directly in the system and based on the different criteria’s cases has been assigned to the Available agents based on Country Region and business hours availability.</w:t>
            </w:r>
          </w:p>
          <w:p>
            <w:pPr>
              <w:spacing w:before="0" w:after="0" w:line="240"/>
              <w:ind w:right="0" w:left="0" w:firstLine="0"/>
              <w:jc w:val="left"/>
              <w:rPr>
                <w:spacing w:val="0"/>
                <w:position w:val="0"/>
                <w:sz w:val="22"/>
              </w:rPr>
            </w:pP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Responsibilities</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numPr>
                <w:ilvl w:val="0"/>
                <w:numId w:val="91"/>
              </w:numPr>
              <w:spacing w:before="0" w:after="20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Start leading the team of 6 members and help them implementing the functionalities based on the business requirement.</w:t>
            </w:r>
          </w:p>
          <w:p>
            <w:pPr>
              <w:numPr>
                <w:ilvl w:val="0"/>
                <w:numId w:val="91"/>
              </w:numPr>
              <w:spacing w:before="0" w:after="20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Directly connect with the business for business requirements and walkthrough the requirements with all the team mates along with the testing team and help the understanding the requirements.</w:t>
            </w:r>
          </w:p>
          <w:p>
            <w:pPr>
              <w:numPr>
                <w:ilvl w:val="0"/>
                <w:numId w:val="91"/>
              </w:numPr>
              <w:spacing w:before="0" w:after="20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Created Lightning components for the application such as “Quick action” component for the application as per the business requirements.</w:t>
            </w:r>
          </w:p>
          <w:p>
            <w:pPr>
              <w:numPr>
                <w:ilvl w:val="0"/>
                <w:numId w:val="91"/>
              </w:numPr>
              <w:spacing w:before="0" w:after="20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Created a pre chat components and pre chat functionality (live agent) based on the business hours and country region availability as per the business requirement.</w:t>
            </w:r>
          </w:p>
          <w:p>
            <w:pPr>
              <w:numPr>
                <w:ilvl w:val="0"/>
                <w:numId w:val="91"/>
              </w:numPr>
              <w:spacing w:before="0" w:after="20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Created different webforms/ visual force pages with the help of custom controllers for the business users to submit a case based on the different criteria’s to the system. </w:t>
            </w:r>
          </w:p>
          <w:p>
            <w:pPr>
              <w:numPr>
                <w:ilvl w:val="0"/>
                <w:numId w:val="91"/>
              </w:numPr>
              <w:spacing w:before="0" w:after="20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Wrote Test Classes for the apex classes and triggers for code coverage.</w:t>
            </w:r>
          </w:p>
          <w:p>
            <w:pPr>
              <w:numPr>
                <w:ilvl w:val="0"/>
                <w:numId w:val="91"/>
              </w:numPr>
              <w:spacing w:before="0" w:after="20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Responsible for preparing Configuration workbook and Technical Documentation.(FDD &amp; TDD)</w:t>
            </w:r>
          </w:p>
          <w:p>
            <w:pPr>
              <w:numPr>
                <w:ilvl w:val="0"/>
                <w:numId w:val="91"/>
              </w:numPr>
              <w:spacing w:before="0" w:after="20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Successfully deployed more than 700 components all together during the deployment of these requirements and made it a successful release.</w:t>
            </w:r>
          </w:p>
          <w:p>
            <w:pPr>
              <w:spacing w:before="0" w:after="0" w:line="240"/>
              <w:ind w:right="0" w:left="0" w:firstLine="0"/>
              <w:jc w:val="left"/>
              <w:rPr>
                <w:spacing w:val="0"/>
                <w:position w:val="0"/>
                <w:sz w:val="22"/>
              </w:rPr>
            </w:pP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Operating Systems</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360" w:firstLine="0"/>
              <w:jc w:val="left"/>
              <w:rPr>
                <w:color w:val="auto"/>
                <w:spacing w:val="0"/>
                <w:position w:val="0"/>
                <w:sz w:val="22"/>
              </w:rPr>
            </w:pPr>
            <w:r>
              <w:rPr>
                <w:rFonts w:ascii="Arial" w:hAnsi="Arial" w:cs="Arial" w:eastAsia="Arial"/>
                <w:color w:val="auto"/>
                <w:spacing w:val="0"/>
                <w:position w:val="0"/>
                <w:sz w:val="22"/>
                <w:shd w:fill="auto" w:val="clear"/>
              </w:rPr>
              <w:t xml:space="preserve">Windows 10</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Software / Special Tools</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360" w:firstLine="0"/>
              <w:jc w:val="left"/>
              <w:rPr>
                <w:color w:val="auto"/>
                <w:spacing w:val="0"/>
                <w:position w:val="0"/>
                <w:sz w:val="22"/>
              </w:rPr>
            </w:pPr>
            <w:r>
              <w:rPr>
                <w:rFonts w:ascii="Arial" w:hAnsi="Arial" w:cs="Arial" w:eastAsia="Arial"/>
                <w:color w:val="auto"/>
                <w:spacing w:val="0"/>
                <w:position w:val="0"/>
                <w:sz w:val="22"/>
                <w:shd w:fill="auto" w:val="clear"/>
              </w:rPr>
              <w:t xml:space="preserve">Data Loader, Workbench</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Languages</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360" w:firstLine="0"/>
              <w:jc w:val="left"/>
              <w:rPr>
                <w:color w:val="auto"/>
                <w:spacing w:val="0"/>
                <w:position w:val="0"/>
                <w:sz w:val="22"/>
              </w:rPr>
            </w:pPr>
            <w:r>
              <w:rPr>
                <w:rFonts w:ascii="Arial" w:hAnsi="Arial" w:cs="Arial" w:eastAsia="Arial"/>
                <w:color w:val="auto"/>
                <w:spacing w:val="0"/>
                <w:position w:val="0"/>
                <w:sz w:val="22"/>
                <w:shd w:fill="auto" w:val="clear"/>
              </w:rPr>
              <w:t xml:space="preserve">SFDC Apex Programming (Salesforce Service cloud)</w:t>
            </w:r>
          </w:p>
        </w:tc>
      </w:tr>
    </w:tbl>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tbl>
      <w:tblPr/>
      <w:tblGrid>
        <w:gridCol w:w="5190"/>
        <w:gridCol w:w="4559"/>
      </w:tblGrid>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Organization Name</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Accenture Services Private Limited</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Client Name</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Cargill</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Service area</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Sales Cloud &amp; Service Cloud</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Project Duration (From &amp; To in Month/Year Format)</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Feb-2018 to Dec-2018</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Role/Title</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Analyst/ Application Development Analyst</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Work Location</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Accenture, Bangalore</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Project Description</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rFonts w:ascii="Arial" w:hAnsi="Arial" w:cs="Arial" w:eastAsia="Arial"/>
                <w:b/>
                <w:i/>
                <w:color w:val="auto"/>
                <w:spacing w:val="0"/>
                <w:position w:val="0"/>
                <w:sz w:val="22"/>
                <w:shd w:fill="auto" w:val="clear"/>
              </w:rPr>
            </w:pPr>
          </w:p>
          <w:p>
            <w:pPr>
              <w:spacing w:before="0" w:after="0" w:line="240"/>
              <w:ind w:right="0" w:left="0" w:firstLine="0"/>
              <w:jc w:val="left"/>
              <w:rPr>
                <w:rFonts w:ascii="Arial" w:hAnsi="Arial" w:cs="Arial" w:eastAsia="Arial"/>
                <w:b/>
                <w:i/>
                <w:color w:val="auto"/>
                <w:spacing w:val="0"/>
                <w:position w:val="0"/>
                <w:sz w:val="22"/>
                <w:shd w:fill="auto" w:val="clear"/>
              </w:rPr>
            </w:pPr>
          </w:p>
          <w:p>
            <w:pPr>
              <w:spacing w:before="0" w:after="0" w:line="240"/>
              <w:ind w:right="0" w:left="0" w:firstLine="0"/>
              <w:jc w:val="left"/>
              <w:rPr>
                <w:rFonts w:ascii="Arial" w:hAnsi="Arial" w:cs="Arial" w:eastAsia="Arial"/>
                <w:b/>
                <w:i/>
                <w:color w:val="auto"/>
                <w:spacing w:val="0"/>
                <w:position w:val="0"/>
                <w:sz w:val="22"/>
                <w:shd w:fill="auto" w:val="clear"/>
              </w:rPr>
            </w:pPr>
            <w:r>
              <w:rPr>
                <w:rFonts w:ascii="Arial" w:hAnsi="Arial" w:cs="Arial" w:eastAsia="Arial"/>
                <w:color w:val="000000"/>
                <w:spacing w:val="0"/>
                <w:position w:val="0"/>
                <w:sz w:val="22"/>
                <w:shd w:fill="auto" w:val="clear"/>
              </w:rPr>
              <w:t xml:space="preserve">This application was built and works basically for Opportunities and Quotes and Quote line items for the end users. End users used to create an opportunity and related quotes and QLI with those opportunities for the selling purposes of their products.</w:t>
            </w:r>
          </w:p>
          <w:p>
            <w:pPr>
              <w:spacing w:before="0" w:after="0" w:line="240"/>
              <w:ind w:right="0" w:left="0" w:firstLine="0"/>
              <w:jc w:val="left"/>
              <w:rPr>
                <w:rFonts w:ascii="Arial" w:hAnsi="Arial" w:cs="Arial" w:eastAsia="Arial"/>
                <w:b/>
                <w:i/>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spacing w:val="0"/>
                <w:position w:val="0"/>
                <w:sz w:val="22"/>
              </w:rPr>
            </w:pP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Responsibilities</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numPr>
                <w:ilvl w:val="0"/>
                <w:numId w:val="120"/>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Working in Development team of the application as a developer.</w:t>
            </w:r>
          </w:p>
          <w:p>
            <w:pPr>
              <w:numPr>
                <w:ilvl w:val="0"/>
                <w:numId w:val="120"/>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Worked in 10 Releases of the project during last year</w:t>
            </w:r>
          </w:p>
          <w:p>
            <w:pPr>
              <w:numPr>
                <w:ilvl w:val="0"/>
                <w:numId w:val="120"/>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Manages configuration changes in Salesforce application.</w:t>
            </w:r>
          </w:p>
          <w:p>
            <w:pPr>
              <w:numPr>
                <w:ilvl w:val="0"/>
                <w:numId w:val="120"/>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Worked on customization requirements and defect fixes.</w:t>
            </w:r>
          </w:p>
          <w:p>
            <w:pPr>
              <w:numPr>
                <w:ilvl w:val="0"/>
                <w:numId w:val="120"/>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Enhanced and maintained the integration part of the project</w:t>
            </w:r>
          </w:p>
          <w:p>
            <w:pPr>
              <w:numPr>
                <w:ilvl w:val="0"/>
                <w:numId w:val="120"/>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Designed, and developed Apex Classes, Apex Triggers, Visualforce Page for various functional needs in the application</w:t>
            </w:r>
          </w:p>
          <w:p>
            <w:pPr>
              <w:numPr>
                <w:ilvl w:val="0"/>
                <w:numId w:val="120"/>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Created Users, Roles, Profiles, Process builder, Permission Sets, Sharing rules, Reports, Dashboards, Assignment Rules, Email-to-Case Functionality.</w:t>
            </w:r>
          </w:p>
          <w:p>
            <w:pPr>
              <w:spacing w:before="0" w:after="0" w:line="240"/>
              <w:ind w:right="0" w:left="0" w:firstLine="0"/>
              <w:jc w:val="left"/>
              <w:rPr>
                <w:spacing w:val="0"/>
                <w:position w:val="0"/>
                <w:sz w:val="22"/>
              </w:rPr>
            </w:pP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Operating Systems</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360" w:firstLine="0"/>
              <w:jc w:val="left"/>
              <w:rPr>
                <w:color w:val="auto"/>
                <w:spacing w:val="0"/>
                <w:position w:val="0"/>
                <w:sz w:val="22"/>
              </w:rPr>
            </w:pPr>
            <w:r>
              <w:rPr>
                <w:rFonts w:ascii="Arial" w:hAnsi="Arial" w:cs="Arial" w:eastAsia="Arial"/>
                <w:color w:val="auto"/>
                <w:spacing w:val="0"/>
                <w:position w:val="0"/>
                <w:sz w:val="22"/>
                <w:shd w:fill="auto" w:val="clear"/>
              </w:rPr>
              <w:t xml:space="preserve">Windows</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Software / Special Tools</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360" w:firstLine="0"/>
              <w:jc w:val="left"/>
              <w:rPr>
                <w:color w:val="auto"/>
                <w:spacing w:val="0"/>
                <w:position w:val="0"/>
                <w:sz w:val="22"/>
              </w:rPr>
            </w:pPr>
            <w:r>
              <w:rPr>
                <w:rFonts w:ascii="Arial" w:hAnsi="Arial" w:cs="Arial" w:eastAsia="Arial"/>
                <w:color w:val="auto"/>
                <w:spacing w:val="0"/>
                <w:position w:val="0"/>
                <w:sz w:val="22"/>
                <w:shd w:fill="auto" w:val="clear"/>
              </w:rPr>
              <w:t xml:space="preserve">Data loader, Workbench, Devops</w:t>
            </w:r>
          </w:p>
        </w:tc>
      </w:tr>
      <w:tr>
        <w:trPr>
          <w:trHeight w:val="1" w:hRule="atLeast"/>
          <w:jc w:val="left"/>
        </w:trPr>
        <w:tc>
          <w:tcPr>
            <w:tcW w:w="51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Languages</w:t>
            </w:r>
          </w:p>
        </w:tc>
        <w:tc>
          <w:tcPr>
            <w:tcW w:w="455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360" w:firstLine="0"/>
              <w:jc w:val="left"/>
              <w:rPr>
                <w:color w:val="auto"/>
                <w:spacing w:val="0"/>
                <w:position w:val="0"/>
                <w:sz w:val="22"/>
              </w:rPr>
            </w:pPr>
            <w:r>
              <w:rPr>
                <w:rFonts w:ascii="Arial" w:hAnsi="Arial" w:cs="Arial" w:eastAsia="Arial"/>
                <w:color w:val="auto"/>
                <w:spacing w:val="0"/>
                <w:position w:val="0"/>
                <w:sz w:val="22"/>
                <w:shd w:fill="auto" w:val="clear"/>
              </w:rPr>
              <w:t xml:space="preserve">Salesforce Apex Programming(Salesforce Service cloud)</w:t>
            </w:r>
          </w:p>
        </w:tc>
      </w:tr>
    </w:tbl>
    <w:p>
      <w:pPr>
        <w:spacing w:before="0" w:after="0" w:line="240"/>
        <w:ind w:right="0" w:left="0" w:firstLine="0"/>
        <w:jc w:val="left"/>
        <w:rPr>
          <w:rFonts w:ascii="Arial" w:hAnsi="Arial" w:cs="Arial" w:eastAsia="Arial"/>
          <w:color w:val="auto"/>
          <w:spacing w:val="0"/>
          <w:position w:val="0"/>
          <w:sz w:val="22"/>
          <w:shd w:fill="auto" w:val="clear"/>
        </w:rPr>
      </w:pPr>
    </w:p>
    <w:tbl>
      <w:tblPr/>
      <w:tblGrid>
        <w:gridCol w:w="5220"/>
        <w:gridCol w:w="4529"/>
      </w:tblGrid>
      <w:tr>
        <w:trPr>
          <w:trHeight w:val="1" w:hRule="atLeast"/>
          <w:jc w:val="left"/>
        </w:trPr>
        <w:tc>
          <w:tcPr>
            <w:tcW w:w="522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Organization Name</w:t>
            </w:r>
          </w:p>
        </w:tc>
        <w:tc>
          <w:tcPr>
            <w:tcW w:w="452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Accenture Services Private Limited</w:t>
            </w:r>
          </w:p>
        </w:tc>
      </w:tr>
      <w:tr>
        <w:trPr>
          <w:trHeight w:val="1" w:hRule="atLeast"/>
          <w:jc w:val="left"/>
        </w:trPr>
        <w:tc>
          <w:tcPr>
            <w:tcW w:w="522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Client Name</w:t>
            </w:r>
          </w:p>
        </w:tc>
        <w:tc>
          <w:tcPr>
            <w:tcW w:w="452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BMS( Bristol Myers Squibb)</w:t>
            </w:r>
          </w:p>
        </w:tc>
      </w:tr>
      <w:tr>
        <w:trPr>
          <w:trHeight w:val="200" w:hRule="auto"/>
          <w:jc w:val="left"/>
        </w:trPr>
        <w:tc>
          <w:tcPr>
            <w:tcW w:w="522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Service Area</w:t>
            </w:r>
          </w:p>
        </w:tc>
        <w:tc>
          <w:tcPr>
            <w:tcW w:w="452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Service Cloud</w:t>
            </w:r>
          </w:p>
        </w:tc>
      </w:tr>
      <w:tr>
        <w:trPr>
          <w:trHeight w:val="1" w:hRule="atLeast"/>
          <w:jc w:val="left"/>
        </w:trPr>
        <w:tc>
          <w:tcPr>
            <w:tcW w:w="522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Project Duration (From &amp; To in Month/Year Format)</w:t>
            </w:r>
          </w:p>
        </w:tc>
        <w:tc>
          <w:tcPr>
            <w:tcW w:w="452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April-2014 to Jan-2018</w:t>
            </w:r>
          </w:p>
        </w:tc>
      </w:tr>
      <w:tr>
        <w:trPr>
          <w:trHeight w:val="270" w:hRule="auto"/>
          <w:jc w:val="left"/>
        </w:trPr>
        <w:tc>
          <w:tcPr>
            <w:tcW w:w="522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Role/Title</w:t>
            </w:r>
          </w:p>
        </w:tc>
        <w:tc>
          <w:tcPr>
            <w:tcW w:w="452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Analyst/ Application Development Analyst</w:t>
            </w:r>
          </w:p>
        </w:tc>
      </w:tr>
      <w:tr>
        <w:trPr>
          <w:trHeight w:val="1" w:hRule="atLeast"/>
          <w:jc w:val="left"/>
        </w:trPr>
        <w:tc>
          <w:tcPr>
            <w:tcW w:w="522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Work Location</w:t>
            </w:r>
          </w:p>
        </w:tc>
        <w:tc>
          <w:tcPr>
            <w:tcW w:w="452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Accenture, Bangalore</w:t>
            </w:r>
          </w:p>
        </w:tc>
      </w:tr>
      <w:tr>
        <w:trPr>
          <w:trHeight w:val="2295" w:hRule="auto"/>
          <w:jc w:val="left"/>
        </w:trPr>
        <w:tc>
          <w:tcPr>
            <w:tcW w:w="522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Project Description</w:t>
            </w:r>
          </w:p>
        </w:tc>
        <w:tc>
          <w:tcPr>
            <w:tcW w:w="452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rFonts w:ascii="Arial" w:hAnsi="Arial" w:cs="Arial" w:eastAsia="Arial"/>
                <w:b/>
                <w:i/>
                <w:color w:val="auto"/>
                <w:spacing w:val="0"/>
                <w:position w:val="0"/>
                <w:sz w:val="22"/>
                <w:shd w:fill="auto" w:val="clear"/>
              </w:rPr>
            </w:pPr>
          </w:p>
          <w:p>
            <w:pPr>
              <w:spacing w:before="0" w:after="0" w:line="240"/>
              <w:ind w:right="0" w:left="0" w:firstLine="0"/>
              <w:jc w:val="left"/>
              <w:rPr>
                <w:rFonts w:ascii="Arial" w:hAnsi="Arial" w:cs="Arial" w:eastAsia="Arial"/>
                <w:b/>
                <w:i/>
                <w:color w:val="auto"/>
                <w:spacing w:val="0"/>
                <w:position w:val="0"/>
                <w:sz w:val="22"/>
                <w:shd w:fill="auto" w:val="clear"/>
              </w:rPr>
            </w:pPr>
          </w:p>
          <w:p>
            <w:pPr>
              <w:spacing w:before="0" w:after="0" w:line="240"/>
              <w:ind w:right="0" w:left="0" w:firstLine="0"/>
              <w:jc w:val="left"/>
              <w:rPr>
                <w:rFonts w:ascii="Arial" w:hAnsi="Arial" w:cs="Arial" w:eastAsia="Arial"/>
                <w:b/>
                <w:i/>
                <w:color w:val="auto"/>
                <w:spacing w:val="0"/>
                <w:position w:val="0"/>
                <w:sz w:val="22"/>
                <w:shd w:fill="auto" w:val="clear"/>
              </w:rPr>
            </w:pPr>
            <w:r>
              <w:rPr>
                <w:rFonts w:ascii="Arial" w:hAnsi="Arial" w:cs="Arial" w:eastAsia="Arial"/>
                <w:color w:val="000000"/>
                <w:spacing w:val="0"/>
                <w:position w:val="0"/>
                <w:sz w:val="22"/>
                <w:shd w:fill="auto" w:val="clear"/>
              </w:rPr>
              <w:t xml:space="preserve">This application is built on Service cloud through which contact center agents can raise Cases. Contact center Agents have facilities to raise the Case requested by patients regarding complaints, suggestion and question on medicine.</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For handling all the Cases requested by patients, we made this application in Service cloud globally.</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spacing w:val="0"/>
                <w:position w:val="0"/>
                <w:sz w:val="22"/>
              </w:rPr>
            </w:pPr>
          </w:p>
        </w:tc>
      </w:tr>
      <w:tr>
        <w:trPr>
          <w:trHeight w:val="13740" w:hRule="auto"/>
          <w:jc w:val="left"/>
        </w:trPr>
        <w:tc>
          <w:tcPr>
            <w:tcW w:w="522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Responsibilities</w:t>
            </w:r>
          </w:p>
        </w:tc>
        <w:tc>
          <w:tcPr>
            <w:tcW w:w="452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numPr>
                <w:ilvl w:val="0"/>
                <w:numId w:val="155"/>
              </w:numPr>
              <w:spacing w:before="60" w:after="60" w:line="276"/>
              <w:ind w:right="0" w:left="14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Analyzing business requirements, Salesforce custom objects, fields, tabs, lookup relationships, Junction objects, master-detail relationships, Roll-up Summary.</w:t>
            </w:r>
          </w:p>
          <w:p>
            <w:pPr>
              <w:numPr>
                <w:ilvl w:val="0"/>
                <w:numId w:val="155"/>
              </w:numPr>
              <w:spacing w:before="60" w:after="60" w:line="276"/>
              <w:ind w:right="0" w:left="14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Worked directly with Salesforce on stabilizing the code base. Created frameworks enhancing reusability of the code. Created retry mechanism framework that can be used across multiple engagements.</w:t>
            </w:r>
          </w:p>
          <w:p>
            <w:pPr>
              <w:numPr>
                <w:ilvl w:val="0"/>
                <w:numId w:val="155"/>
              </w:numPr>
              <w:spacing w:before="60" w:after="60" w:line="276"/>
              <w:ind w:right="0" w:left="14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Created page layouts to organize fields, custom links, related lists, and other components on a record detail and edit pages, Created/Modified Dependent Picklists, Record Types to enforce data quality.</w:t>
            </w:r>
          </w:p>
          <w:p>
            <w:pPr>
              <w:numPr>
                <w:ilvl w:val="0"/>
                <w:numId w:val="155"/>
              </w:numPr>
              <w:spacing w:before="60" w:after="60" w:line="276"/>
              <w:ind w:right="0" w:left="14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Extensive experience in designing Custom Formula Fields, Field Dependencies, Validation Rules, Work Flows, Process builder and Approval Processes for automated alerts, field updates, and Email templates generation according to application requirements.</w:t>
            </w:r>
          </w:p>
          <w:p>
            <w:pPr>
              <w:numPr>
                <w:ilvl w:val="0"/>
                <w:numId w:val="155"/>
              </w:numPr>
              <w:spacing w:before="60" w:after="60" w:line="276"/>
              <w:ind w:right="0" w:left="14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Proficiency in SFDC Administrative tasks like Record access, creating Profiles Permission, Permission sets, Field Level Security, Roles, Roles &amp; Hierarchies, OWD, sharing rule and manual sharing.</w:t>
            </w:r>
          </w:p>
          <w:p>
            <w:pPr>
              <w:numPr>
                <w:ilvl w:val="0"/>
                <w:numId w:val="155"/>
              </w:numPr>
              <w:spacing w:before="60" w:after="60" w:line="276"/>
              <w:ind w:right="0" w:left="1440" w:hanging="360"/>
              <w:jc w:val="left"/>
              <w:rPr>
                <w:spacing w:val="0"/>
                <w:position w:val="0"/>
                <w:sz w:val="22"/>
              </w:rPr>
            </w:pPr>
            <w:r>
              <w:rPr>
                <w:rFonts w:ascii="Arial" w:hAnsi="Arial" w:cs="Arial" w:eastAsia="Arial"/>
                <w:color w:val="000000"/>
                <w:spacing w:val="0"/>
                <w:position w:val="0"/>
                <w:sz w:val="22"/>
                <w:shd w:fill="auto" w:val="clear"/>
              </w:rPr>
              <w:t xml:space="preserve">Developed Report types and configured Custom Reports and Report Folders for different user profiles based on the need in the organization. Configured and used dashboards and dashboard components.</w:t>
            </w:r>
          </w:p>
        </w:tc>
      </w:tr>
      <w:tr>
        <w:trPr>
          <w:trHeight w:val="1" w:hRule="atLeast"/>
          <w:jc w:val="left"/>
        </w:trPr>
        <w:tc>
          <w:tcPr>
            <w:tcW w:w="522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Operating Systems</w:t>
            </w:r>
          </w:p>
        </w:tc>
        <w:tc>
          <w:tcPr>
            <w:tcW w:w="452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360" w:firstLine="0"/>
              <w:jc w:val="left"/>
              <w:rPr>
                <w:color w:val="auto"/>
                <w:spacing w:val="0"/>
                <w:position w:val="0"/>
                <w:sz w:val="22"/>
              </w:rPr>
            </w:pPr>
            <w:r>
              <w:rPr>
                <w:rFonts w:ascii="Arial" w:hAnsi="Arial" w:cs="Arial" w:eastAsia="Arial"/>
                <w:color w:val="auto"/>
                <w:spacing w:val="0"/>
                <w:position w:val="0"/>
                <w:sz w:val="22"/>
                <w:shd w:fill="auto" w:val="clear"/>
              </w:rPr>
              <w:t xml:space="preserve">Windows</w:t>
            </w:r>
          </w:p>
        </w:tc>
      </w:tr>
      <w:tr>
        <w:trPr>
          <w:trHeight w:val="1" w:hRule="atLeast"/>
          <w:jc w:val="left"/>
        </w:trPr>
        <w:tc>
          <w:tcPr>
            <w:tcW w:w="522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Software / Special Tools</w:t>
            </w:r>
          </w:p>
        </w:tc>
        <w:tc>
          <w:tcPr>
            <w:tcW w:w="452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360" w:firstLine="0"/>
              <w:jc w:val="left"/>
              <w:rPr>
                <w:color w:val="auto"/>
                <w:spacing w:val="0"/>
                <w:position w:val="0"/>
                <w:sz w:val="22"/>
              </w:rPr>
            </w:pPr>
            <w:r>
              <w:rPr>
                <w:rFonts w:ascii="Arial" w:hAnsi="Arial" w:cs="Arial" w:eastAsia="Arial"/>
                <w:color w:val="auto"/>
                <w:spacing w:val="0"/>
                <w:position w:val="0"/>
                <w:sz w:val="22"/>
                <w:shd w:fill="auto" w:val="clear"/>
              </w:rPr>
              <w:t xml:space="preserve">Data loader, Workbench, Devops Clear Case</w:t>
            </w:r>
          </w:p>
        </w:tc>
      </w:tr>
      <w:tr>
        <w:trPr>
          <w:trHeight w:val="1" w:hRule="atLeast"/>
          <w:jc w:val="left"/>
        </w:trPr>
        <w:tc>
          <w:tcPr>
            <w:tcW w:w="522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Languages</w:t>
            </w:r>
          </w:p>
        </w:tc>
        <w:tc>
          <w:tcPr>
            <w:tcW w:w="452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360" w:firstLine="0"/>
              <w:jc w:val="left"/>
              <w:rPr>
                <w:color w:val="auto"/>
                <w:spacing w:val="0"/>
                <w:position w:val="0"/>
                <w:sz w:val="22"/>
              </w:rPr>
            </w:pPr>
            <w:r>
              <w:rPr>
                <w:rFonts w:ascii="Arial" w:hAnsi="Arial" w:cs="Arial" w:eastAsia="Arial"/>
                <w:color w:val="auto"/>
                <w:spacing w:val="0"/>
                <w:position w:val="0"/>
                <w:sz w:val="22"/>
                <w:shd w:fill="auto" w:val="clear"/>
              </w:rPr>
              <w:t xml:space="preserve">Salesforce Apex Salesforce Servie Cloud</w:t>
            </w:r>
          </w:p>
        </w:tc>
      </w:tr>
    </w:tbl>
    <w:p>
      <w:pPr>
        <w:spacing w:before="0" w:after="0" w:line="240"/>
        <w:ind w:right="0" w:left="0" w:firstLine="0"/>
        <w:jc w:val="left"/>
        <w:rPr>
          <w:rFonts w:ascii="Arial" w:hAnsi="Arial" w:cs="Arial" w:eastAsia="Arial"/>
          <w:color w:val="auto"/>
          <w:spacing w:val="0"/>
          <w:position w:val="0"/>
          <w:sz w:val="22"/>
          <w:shd w:fill="auto" w:val="clear"/>
        </w:rPr>
      </w:pPr>
    </w:p>
    <w:p>
      <w:pPr>
        <w:spacing w:before="60" w:after="0" w:line="240"/>
        <w:ind w:right="0" w:left="0" w:firstLine="0"/>
        <w:jc w:val="left"/>
        <w:rPr>
          <w:rFonts w:ascii="Arial" w:hAnsi="Arial" w:cs="Arial" w:eastAsia="Arial"/>
          <w:i/>
          <w:color w:val="auto"/>
          <w:spacing w:val="0"/>
          <w:position w:val="0"/>
          <w:sz w:val="22"/>
          <w:shd w:fill="auto" w:val="clear"/>
        </w:rPr>
      </w:pPr>
    </w:p>
    <w:p>
      <w:pPr>
        <w:spacing w:before="60" w:after="0" w:line="240"/>
        <w:ind w:right="0" w:left="0" w:firstLine="0"/>
        <w:jc w:val="left"/>
        <w:rPr>
          <w:rFonts w:ascii="Arial" w:hAnsi="Arial" w:cs="Arial" w:eastAsia="Arial"/>
          <w:color w:val="auto"/>
          <w:spacing w:val="0"/>
          <w:position w:val="0"/>
          <w:sz w:val="22"/>
          <w:shd w:fill="auto" w:val="clear"/>
        </w:rPr>
      </w:pPr>
    </w:p>
    <w:p>
      <w:pPr>
        <w:spacing w:before="0" w:after="60" w:line="240"/>
        <w:ind w:right="0" w:left="0" w:firstLine="0"/>
        <w:jc w:val="left"/>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Education</w:t>
      </w:r>
    </w:p>
    <w:tbl>
      <w:tblPr/>
      <w:tblGrid>
        <w:gridCol w:w="2088"/>
        <w:gridCol w:w="1890"/>
        <w:gridCol w:w="2070"/>
        <w:gridCol w:w="2160"/>
        <w:gridCol w:w="1980"/>
      </w:tblGrid>
      <w:tr>
        <w:trPr>
          <w:trHeight w:val="1" w:hRule="atLeast"/>
          <w:jc w:val="left"/>
        </w:trPr>
        <w:tc>
          <w:tcPr>
            <w:tcW w:w="10188" w:type="dxa"/>
            <w:gridSpan w:val="5"/>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sz w:val="22"/>
              </w:rPr>
            </w:pPr>
            <w:r>
              <w:rPr>
                <w:rFonts w:ascii="Arial" w:hAnsi="Arial" w:cs="Arial" w:eastAsia="Arial"/>
                <w:b/>
                <w:i/>
                <w:color w:val="auto"/>
                <w:spacing w:val="0"/>
                <w:position w:val="0"/>
                <w:sz w:val="22"/>
                <w:shd w:fill="auto" w:val="clear"/>
              </w:rPr>
              <w:t xml:space="preserve">Educational Record (In Reverse Chorological Order Starting Highest Degree)</w:t>
            </w:r>
          </w:p>
        </w:tc>
      </w:tr>
      <w:tr>
        <w:trPr>
          <w:trHeight w:val="1" w:hRule="atLeast"/>
          <w:jc w:val="left"/>
        </w:trPr>
        <w:tc>
          <w:tcPr>
            <w:tcW w:w="2088"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b/>
                <w:i/>
                <w:color w:val="auto"/>
                <w:spacing w:val="0"/>
                <w:position w:val="0"/>
                <w:sz w:val="22"/>
                <w:shd w:fill="auto" w:val="clear"/>
              </w:rPr>
              <w:t xml:space="preserve">Course of Study</w:t>
            </w:r>
          </w:p>
        </w:tc>
        <w:tc>
          <w:tcPr>
            <w:tcW w:w="189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b/>
                <w:i/>
                <w:color w:val="auto"/>
                <w:spacing w:val="0"/>
                <w:position w:val="0"/>
                <w:sz w:val="22"/>
                <w:shd w:fill="auto" w:val="clear"/>
              </w:rPr>
              <w:t xml:space="preserve">Specialization/ Board</w:t>
            </w:r>
          </w:p>
        </w:tc>
        <w:tc>
          <w:tcPr>
            <w:tcW w:w="207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b/>
                <w:i/>
                <w:color w:val="auto"/>
                <w:spacing w:val="0"/>
                <w:position w:val="0"/>
                <w:sz w:val="22"/>
                <w:shd w:fill="auto" w:val="clear"/>
              </w:rPr>
              <w:t xml:space="preserve">Name of University/ School</w:t>
            </w:r>
          </w:p>
        </w:tc>
        <w:tc>
          <w:tcPr>
            <w:tcW w:w="216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b/>
                <w:i/>
                <w:color w:val="auto"/>
                <w:spacing w:val="0"/>
                <w:position w:val="0"/>
                <w:sz w:val="22"/>
                <w:shd w:fill="auto" w:val="clear"/>
              </w:rPr>
              <w:t xml:space="preserve">Address of University</w:t>
            </w:r>
          </w:p>
        </w:tc>
        <w:tc>
          <w:tcPr>
            <w:tcW w:w="198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b/>
                <w:i/>
                <w:color w:val="auto"/>
                <w:spacing w:val="0"/>
                <w:position w:val="0"/>
                <w:sz w:val="22"/>
                <w:shd w:fill="auto" w:val="clear"/>
              </w:rPr>
              <w:t xml:space="preserve">Year of Completion </w:t>
            </w:r>
          </w:p>
        </w:tc>
      </w:tr>
      <w:tr>
        <w:trPr>
          <w:trHeight w:val="1" w:hRule="atLeast"/>
          <w:jc w:val="left"/>
        </w:trPr>
        <w:tc>
          <w:tcPr>
            <w:tcW w:w="2088"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B.Tech.</w:t>
            </w:r>
          </w:p>
        </w:tc>
        <w:tc>
          <w:tcPr>
            <w:tcW w:w="189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(Electricals and Electronics Engineering)</w:t>
            </w:r>
          </w:p>
        </w:tc>
        <w:tc>
          <w:tcPr>
            <w:tcW w:w="207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Graphic Era Deemed University</w:t>
            </w:r>
          </w:p>
        </w:tc>
        <w:tc>
          <w:tcPr>
            <w:tcW w:w="216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rFonts w:ascii="Arial" w:hAnsi="Arial" w:cs="Arial" w:eastAsia="Arial"/>
                <w:color w:val="222222"/>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222222"/>
                <w:spacing w:val="0"/>
                <w:position w:val="0"/>
                <w:sz w:val="22"/>
                <w:shd w:fill="auto" w:val="clear"/>
              </w:rPr>
              <w:t xml:space="preserve">566/6, Bell Road, Society Area, Clement Town, Dehradun, Uttarakhand 248002</w:t>
            </w:r>
          </w:p>
          <w:p>
            <w:pPr>
              <w:spacing w:before="0" w:after="0" w:line="240"/>
              <w:ind w:right="0" w:left="0" w:firstLine="0"/>
              <w:jc w:val="left"/>
              <w:rPr>
                <w:spacing w:val="0"/>
                <w:position w:val="0"/>
                <w:sz w:val="22"/>
              </w:rPr>
            </w:pPr>
          </w:p>
        </w:tc>
        <w:tc>
          <w:tcPr>
            <w:tcW w:w="198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        2009-2014</w:t>
            </w:r>
          </w:p>
        </w:tc>
      </w:tr>
      <w:tr>
        <w:trPr>
          <w:trHeight w:val="1" w:hRule="atLeast"/>
          <w:jc w:val="left"/>
        </w:trPr>
        <w:tc>
          <w:tcPr>
            <w:tcW w:w="2088"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sz w:val="22"/>
              </w:rPr>
            </w:pPr>
            <w:r>
              <w:rPr>
                <w:rFonts w:ascii="Arial" w:hAnsi="Arial" w:cs="Arial" w:eastAsia="Arial"/>
                <w:color w:val="auto"/>
                <w:spacing w:val="0"/>
                <w:position w:val="0"/>
                <w:sz w:val="22"/>
                <w:shd w:fill="auto" w:val="clear"/>
              </w:rPr>
              <w:t xml:space="preserve">CLASS XII</w:t>
            </w:r>
          </w:p>
        </w:tc>
        <w:tc>
          <w:tcPr>
            <w:tcW w:w="189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sz w:val="22"/>
              </w:rPr>
            </w:pPr>
            <w:r>
              <w:rPr>
                <w:rFonts w:ascii="Arial" w:hAnsi="Arial" w:cs="Arial" w:eastAsia="Arial"/>
                <w:color w:val="auto"/>
                <w:spacing w:val="0"/>
                <w:position w:val="0"/>
                <w:sz w:val="22"/>
                <w:shd w:fill="auto" w:val="clear"/>
              </w:rPr>
              <w:t xml:space="preserve">CBSE</w:t>
            </w:r>
          </w:p>
        </w:tc>
        <w:tc>
          <w:tcPr>
            <w:tcW w:w="207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sz w:val="22"/>
              </w:rPr>
            </w:pPr>
            <w:r>
              <w:rPr>
                <w:rFonts w:ascii="Arial" w:hAnsi="Arial" w:cs="Arial" w:eastAsia="Arial"/>
                <w:color w:val="auto"/>
                <w:spacing w:val="0"/>
                <w:position w:val="0"/>
                <w:sz w:val="22"/>
                <w:shd w:fill="auto" w:val="clear"/>
              </w:rPr>
              <w:t xml:space="preserve">KVFRI</w:t>
            </w:r>
          </w:p>
        </w:tc>
        <w:tc>
          <w:tcPr>
            <w:tcW w:w="216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75" w:line="240"/>
              <w:ind w:right="0" w:left="0" w:firstLine="0"/>
              <w:jc w:val="center"/>
              <w:rPr>
                <w:rFonts w:ascii="Arial" w:hAnsi="Arial" w:cs="Arial" w:eastAsia="Arial"/>
                <w:color w:val="222222"/>
                <w:spacing w:val="0"/>
                <w:position w:val="0"/>
                <w:sz w:val="22"/>
                <w:shd w:fill="auto" w:val="clear"/>
              </w:rPr>
            </w:pPr>
            <w:r>
              <w:rPr>
                <w:rFonts w:ascii="Arial" w:hAnsi="Arial" w:cs="Arial" w:eastAsia="Arial"/>
                <w:color w:val="222222"/>
                <w:spacing w:val="0"/>
                <w:position w:val="0"/>
                <w:sz w:val="22"/>
                <w:shd w:fill="auto" w:val="clear"/>
              </w:rPr>
              <w:t xml:space="preserve">Forest Research Institute, Indian Military Academy, Dehradun, Uttarakhand 248007</w:t>
            </w:r>
          </w:p>
          <w:p>
            <w:pPr>
              <w:spacing w:before="0" w:after="0" w:line="240"/>
              <w:ind w:right="0" w:left="0" w:firstLine="0"/>
              <w:jc w:val="center"/>
              <w:rPr>
                <w:rFonts w:ascii="Arial" w:hAnsi="Arial" w:cs="Arial" w:eastAsia="Arial"/>
                <w:color w:val="auto"/>
                <w:spacing w:val="0"/>
                <w:position w:val="0"/>
                <w:sz w:val="22"/>
                <w:shd w:fill="auto" w:val="clear"/>
              </w:rPr>
            </w:pPr>
          </w:p>
          <w:p>
            <w:pPr>
              <w:spacing w:before="0" w:after="0" w:line="240"/>
              <w:ind w:right="0" w:left="0" w:firstLine="0"/>
              <w:jc w:val="center"/>
              <w:rPr>
                <w:spacing w:val="0"/>
                <w:position w:val="0"/>
                <w:sz w:val="22"/>
              </w:rPr>
            </w:pPr>
          </w:p>
        </w:tc>
        <w:tc>
          <w:tcPr>
            <w:tcW w:w="198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sz w:val="22"/>
              </w:rPr>
            </w:pPr>
            <w:r>
              <w:rPr>
                <w:rFonts w:ascii="Arial" w:hAnsi="Arial" w:cs="Arial" w:eastAsia="Arial"/>
                <w:color w:val="auto"/>
                <w:spacing w:val="0"/>
                <w:position w:val="0"/>
                <w:sz w:val="22"/>
                <w:shd w:fill="auto" w:val="clear"/>
              </w:rPr>
              <w:t xml:space="preserve">2008-2009</w:t>
            </w:r>
          </w:p>
        </w:tc>
      </w:tr>
      <w:tr>
        <w:trPr>
          <w:trHeight w:val="1" w:hRule="atLeast"/>
          <w:jc w:val="left"/>
        </w:trPr>
        <w:tc>
          <w:tcPr>
            <w:tcW w:w="2088"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sz w:val="22"/>
              </w:rPr>
            </w:pPr>
            <w:r>
              <w:rPr>
                <w:rFonts w:ascii="Arial" w:hAnsi="Arial" w:cs="Arial" w:eastAsia="Arial"/>
                <w:color w:val="auto"/>
                <w:spacing w:val="0"/>
                <w:position w:val="0"/>
                <w:sz w:val="22"/>
                <w:shd w:fill="auto" w:val="clear"/>
              </w:rPr>
              <w:t xml:space="preserve">CLASS X</w:t>
            </w:r>
          </w:p>
        </w:tc>
        <w:tc>
          <w:tcPr>
            <w:tcW w:w="189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sz w:val="22"/>
              </w:rPr>
            </w:pPr>
            <w:r>
              <w:rPr>
                <w:rFonts w:ascii="Arial" w:hAnsi="Arial" w:cs="Arial" w:eastAsia="Arial"/>
                <w:color w:val="auto"/>
                <w:spacing w:val="0"/>
                <w:position w:val="0"/>
                <w:sz w:val="22"/>
                <w:shd w:fill="auto" w:val="clear"/>
              </w:rPr>
              <w:t xml:space="preserve">CBSE</w:t>
            </w:r>
          </w:p>
        </w:tc>
        <w:tc>
          <w:tcPr>
            <w:tcW w:w="207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sz w:val="22"/>
              </w:rPr>
            </w:pPr>
            <w:r>
              <w:rPr>
                <w:rFonts w:ascii="Arial" w:hAnsi="Arial" w:cs="Arial" w:eastAsia="Arial"/>
                <w:color w:val="auto"/>
                <w:spacing w:val="0"/>
                <w:position w:val="0"/>
                <w:sz w:val="22"/>
                <w:shd w:fill="auto" w:val="clear"/>
              </w:rPr>
              <w:t xml:space="preserve">KVFRI</w:t>
            </w:r>
          </w:p>
        </w:tc>
        <w:tc>
          <w:tcPr>
            <w:tcW w:w="216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75" w:line="240"/>
              <w:ind w:right="0" w:left="0" w:firstLine="0"/>
              <w:jc w:val="center"/>
              <w:rPr>
                <w:rFonts w:ascii="Arial" w:hAnsi="Arial" w:cs="Arial" w:eastAsia="Arial"/>
                <w:color w:val="222222"/>
                <w:spacing w:val="0"/>
                <w:position w:val="0"/>
                <w:sz w:val="22"/>
                <w:shd w:fill="auto" w:val="clear"/>
              </w:rPr>
            </w:pPr>
            <w:r>
              <w:rPr>
                <w:rFonts w:ascii="Arial" w:hAnsi="Arial" w:cs="Arial" w:eastAsia="Arial"/>
                <w:color w:val="222222"/>
                <w:spacing w:val="0"/>
                <w:position w:val="0"/>
                <w:sz w:val="22"/>
                <w:shd w:fill="auto" w:val="clear"/>
              </w:rPr>
              <w:t xml:space="preserve">Forest Research Institute, Indian Military Academy, Dehradun, Uttarakhand 248007</w:t>
            </w:r>
          </w:p>
          <w:p>
            <w:pPr>
              <w:spacing w:before="0" w:after="0" w:line="240"/>
              <w:ind w:right="0" w:left="0" w:firstLine="0"/>
              <w:jc w:val="center"/>
              <w:rPr>
                <w:rFonts w:ascii="Arial" w:hAnsi="Arial" w:cs="Arial" w:eastAsia="Arial"/>
                <w:color w:val="auto"/>
                <w:spacing w:val="0"/>
                <w:position w:val="0"/>
                <w:sz w:val="22"/>
                <w:shd w:fill="auto" w:val="clear"/>
              </w:rPr>
            </w:pPr>
          </w:p>
          <w:p>
            <w:pPr>
              <w:spacing w:before="0" w:after="0" w:line="240"/>
              <w:ind w:right="0" w:left="0" w:firstLine="0"/>
              <w:jc w:val="center"/>
              <w:rPr>
                <w:spacing w:val="0"/>
                <w:position w:val="0"/>
                <w:sz w:val="22"/>
              </w:rPr>
            </w:pPr>
          </w:p>
        </w:tc>
        <w:tc>
          <w:tcPr>
            <w:tcW w:w="198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sz w:val="22"/>
              </w:rPr>
            </w:pPr>
            <w:r>
              <w:rPr>
                <w:rFonts w:ascii="Arial" w:hAnsi="Arial" w:cs="Arial" w:eastAsia="Arial"/>
                <w:color w:val="auto"/>
                <w:spacing w:val="0"/>
                <w:position w:val="0"/>
                <w:sz w:val="22"/>
                <w:shd w:fill="auto" w:val="clear"/>
              </w:rPr>
              <w:t xml:space="preserve">2006-2007</w:t>
            </w:r>
          </w:p>
        </w:tc>
      </w:tr>
    </w:tbl>
    <w:p>
      <w:pPr>
        <w:spacing w:before="0" w:after="60" w:line="240"/>
        <w:ind w:right="0" w:left="0" w:firstLine="0"/>
        <w:jc w:val="left"/>
        <w:rPr>
          <w:rFonts w:ascii="Arial" w:hAnsi="Arial" w:cs="Arial" w:eastAsia="Arial"/>
          <w:color w:val="auto"/>
          <w:spacing w:val="0"/>
          <w:position w:val="0"/>
          <w:sz w:val="22"/>
          <w:shd w:fill="auto" w:val="clear"/>
        </w:rPr>
      </w:pPr>
    </w:p>
    <w:p>
      <w:pPr>
        <w:spacing w:before="0" w:after="60" w:line="240"/>
        <w:ind w:right="0" w:left="0" w:firstLine="0"/>
        <w:jc w:val="left"/>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Professional Organizations</w:t>
      </w:r>
    </w:p>
    <w:tbl>
      <w:tblPr/>
      <w:tblGrid>
        <w:gridCol w:w="1923"/>
        <w:gridCol w:w="1871"/>
        <w:gridCol w:w="1105"/>
        <w:gridCol w:w="1907"/>
        <w:gridCol w:w="1554"/>
        <w:gridCol w:w="1839"/>
      </w:tblGrid>
      <w:tr>
        <w:trPr>
          <w:trHeight w:val="1" w:hRule="atLeast"/>
          <w:jc w:val="left"/>
        </w:trPr>
        <w:tc>
          <w:tcPr>
            <w:tcW w:w="10199" w:type="dxa"/>
            <w:gridSpan w:val="6"/>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center"/>
              <w:rPr>
                <w:color w:val="auto"/>
                <w:spacing w:val="0"/>
                <w:position w:val="0"/>
                <w:sz w:val="22"/>
              </w:rPr>
            </w:pPr>
            <w:r>
              <w:rPr>
                <w:rFonts w:ascii="Arial" w:hAnsi="Arial" w:cs="Arial" w:eastAsia="Arial"/>
                <w:b/>
                <w:i/>
                <w:color w:val="auto"/>
                <w:spacing w:val="0"/>
                <w:position w:val="0"/>
                <w:sz w:val="22"/>
                <w:shd w:fill="auto" w:val="clear"/>
              </w:rPr>
              <w:t xml:space="preserve">Prior Work Experience Details</w:t>
            </w:r>
          </w:p>
        </w:tc>
      </w:tr>
      <w:tr>
        <w:trPr>
          <w:trHeight w:val="1" w:hRule="atLeast"/>
          <w:jc w:val="left"/>
        </w:trPr>
        <w:tc>
          <w:tcPr>
            <w:tcW w:w="1923" w:type="dxa"/>
            <w:vMerge w:val="restart"/>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i/>
                <w:color w:val="auto"/>
                <w:spacing w:val="0"/>
                <w:position w:val="0"/>
                <w:sz w:val="22"/>
                <w:shd w:fill="auto" w:val="clear"/>
              </w:rPr>
              <w:t xml:space="preserve">Organization’s Name</w:t>
            </w:r>
          </w:p>
        </w:tc>
        <w:tc>
          <w:tcPr>
            <w:tcW w:w="1871" w:type="dxa"/>
            <w:vMerge w:val="restart"/>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i/>
                <w:color w:val="auto"/>
                <w:spacing w:val="0"/>
                <w:position w:val="0"/>
                <w:sz w:val="22"/>
                <w:shd w:fill="auto" w:val="clear"/>
              </w:rPr>
              <w:t xml:space="preserve">Designation</w:t>
            </w:r>
          </w:p>
        </w:tc>
        <w:tc>
          <w:tcPr>
            <w:tcW w:w="3012" w:type="dxa"/>
            <w:gridSpan w:val="2"/>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center"/>
              <w:rPr>
                <w:color w:val="auto"/>
                <w:spacing w:val="0"/>
                <w:position w:val="0"/>
                <w:sz w:val="22"/>
              </w:rPr>
            </w:pPr>
            <w:r>
              <w:rPr>
                <w:rFonts w:ascii="Arial" w:hAnsi="Arial" w:cs="Arial" w:eastAsia="Arial"/>
                <w:b/>
                <w:i/>
                <w:color w:val="auto"/>
                <w:spacing w:val="0"/>
                <w:position w:val="0"/>
                <w:sz w:val="22"/>
                <w:shd w:fill="auto" w:val="clear"/>
              </w:rPr>
              <w:t xml:space="preserve">Dates of Employment</w:t>
            </w:r>
          </w:p>
        </w:tc>
        <w:tc>
          <w:tcPr>
            <w:tcW w:w="1554" w:type="dxa"/>
            <w:vMerge w:val="restart"/>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color w:val="auto"/>
                <w:spacing w:val="0"/>
                <w:position w:val="0"/>
                <w:sz w:val="22"/>
              </w:rPr>
            </w:pPr>
            <w:r>
              <w:rPr>
                <w:rFonts w:ascii="Arial" w:hAnsi="Arial" w:cs="Arial" w:eastAsia="Arial"/>
                <w:b/>
                <w:i/>
                <w:color w:val="auto"/>
                <w:spacing w:val="0"/>
                <w:position w:val="0"/>
                <w:sz w:val="22"/>
                <w:shd w:fill="auto" w:val="clear"/>
              </w:rPr>
              <w:t xml:space="preserve">Location (City &amp; State)</w:t>
            </w:r>
          </w:p>
        </w:tc>
        <w:tc>
          <w:tcPr>
            <w:tcW w:w="183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left"/>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Explanation for Interruption / gap</w:t>
            </w:r>
          </w:p>
          <w:p>
            <w:pPr>
              <w:spacing w:before="0" w:after="0" w:line="240"/>
              <w:ind w:right="0" w:left="0" w:firstLine="0"/>
              <w:jc w:val="left"/>
              <w:rPr>
                <w:color w:val="auto"/>
                <w:spacing w:val="0"/>
                <w:position w:val="0"/>
                <w:sz w:val="22"/>
              </w:rPr>
            </w:pPr>
            <w:r>
              <w:rPr>
                <w:rFonts w:ascii="Arial" w:hAnsi="Arial" w:cs="Arial" w:eastAsia="Arial"/>
                <w:b/>
                <w:i/>
                <w:color w:val="auto"/>
                <w:spacing w:val="0"/>
                <w:position w:val="0"/>
                <w:sz w:val="22"/>
                <w:shd w:fill="auto" w:val="clear"/>
              </w:rPr>
              <w:t xml:space="preserve">(If Any)</w:t>
            </w:r>
          </w:p>
        </w:tc>
      </w:tr>
      <w:tr>
        <w:trPr>
          <w:trHeight w:val="726" w:hRule="auto"/>
          <w:jc w:val="left"/>
        </w:trPr>
        <w:tc>
          <w:tcPr>
            <w:tcW w:w="1923" w:type="dxa"/>
            <w:vMerge/>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1" w:type="dxa"/>
            <w:vMerge/>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5"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From</w:t>
            </w:r>
          </w:p>
          <w:p>
            <w:pPr>
              <w:spacing w:before="0" w:after="0" w:line="240"/>
              <w:ind w:right="0" w:left="0" w:firstLine="0"/>
              <w:jc w:val="center"/>
              <w:rPr>
                <w:color w:val="auto"/>
                <w:spacing w:val="0"/>
                <w:position w:val="0"/>
                <w:sz w:val="22"/>
              </w:rPr>
            </w:pPr>
            <w:r>
              <w:rPr>
                <w:rFonts w:ascii="Arial" w:hAnsi="Arial" w:cs="Arial" w:eastAsia="Arial"/>
                <w:b/>
                <w:i/>
                <w:color w:val="auto"/>
                <w:spacing w:val="0"/>
                <w:position w:val="0"/>
                <w:sz w:val="22"/>
                <w:shd w:fill="auto" w:val="clear"/>
              </w:rPr>
              <w:t xml:space="preserve">(DD-MON-YYYY)</w:t>
            </w:r>
          </w:p>
        </w:tc>
        <w:tc>
          <w:tcPr>
            <w:tcW w:w="1907"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To</w:t>
            </w:r>
          </w:p>
          <w:p>
            <w:pPr>
              <w:spacing w:before="0" w:after="0" w:line="240"/>
              <w:ind w:right="0" w:left="0" w:firstLine="0"/>
              <w:jc w:val="center"/>
              <w:rPr>
                <w:color w:val="auto"/>
                <w:spacing w:val="0"/>
                <w:position w:val="0"/>
                <w:sz w:val="22"/>
              </w:rPr>
            </w:pPr>
            <w:r>
              <w:rPr>
                <w:rFonts w:ascii="Arial" w:hAnsi="Arial" w:cs="Arial" w:eastAsia="Arial"/>
                <w:b/>
                <w:i/>
                <w:color w:val="auto"/>
                <w:spacing w:val="0"/>
                <w:position w:val="0"/>
                <w:sz w:val="22"/>
                <w:shd w:fill="auto" w:val="clear"/>
              </w:rPr>
              <w:t xml:space="preserve">(DD-MON-YYYY)</w:t>
            </w:r>
          </w:p>
        </w:tc>
        <w:tc>
          <w:tcPr>
            <w:tcW w:w="1554" w:type="dxa"/>
            <w:vMerge/>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p>
        </w:tc>
      </w:tr>
      <w:tr>
        <w:trPr>
          <w:trHeight w:val="1" w:hRule="atLeast"/>
          <w:jc w:val="left"/>
        </w:trPr>
        <w:tc>
          <w:tcPr>
            <w:tcW w:w="1923"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Accenture</w:t>
            </w:r>
          </w:p>
        </w:tc>
        <w:tc>
          <w:tcPr>
            <w:tcW w:w="1871"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Application Development Analyst</w:t>
            </w:r>
          </w:p>
        </w:tc>
        <w:tc>
          <w:tcPr>
            <w:tcW w:w="1105"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08-Jan 2014</w:t>
            </w:r>
          </w:p>
        </w:tc>
        <w:tc>
          <w:tcPr>
            <w:tcW w:w="1907"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28-Dec-2018</w:t>
            </w:r>
          </w:p>
        </w:tc>
        <w:tc>
          <w:tcPr>
            <w:tcW w:w="1554"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Bangalore, Karnataka</w:t>
            </w:r>
          </w:p>
        </w:tc>
        <w:tc>
          <w:tcPr>
            <w:tcW w:w="183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No Gap</w:t>
            </w:r>
          </w:p>
        </w:tc>
      </w:tr>
      <w:tr>
        <w:trPr>
          <w:trHeight w:val="1" w:hRule="atLeast"/>
          <w:jc w:val="left"/>
        </w:trPr>
        <w:tc>
          <w:tcPr>
            <w:tcW w:w="1923"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Capgemini</w:t>
            </w:r>
          </w:p>
        </w:tc>
        <w:tc>
          <w:tcPr>
            <w:tcW w:w="1871"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Consultant</w:t>
            </w:r>
          </w:p>
        </w:tc>
        <w:tc>
          <w:tcPr>
            <w:tcW w:w="1105"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31-Dec-2018</w:t>
            </w:r>
          </w:p>
        </w:tc>
        <w:tc>
          <w:tcPr>
            <w:tcW w:w="1907"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Till Date</w:t>
            </w:r>
          </w:p>
        </w:tc>
        <w:tc>
          <w:tcPr>
            <w:tcW w:w="1554"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Bangalore, Karnataka</w:t>
            </w:r>
          </w:p>
        </w:tc>
        <w:tc>
          <w:tcPr>
            <w:tcW w:w="183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No Gap</w:t>
            </w:r>
          </w:p>
        </w:tc>
      </w:tr>
      <w:tr>
        <w:trPr>
          <w:trHeight w:val="1" w:hRule="atLeast"/>
          <w:jc w:val="left"/>
        </w:trPr>
        <w:tc>
          <w:tcPr>
            <w:tcW w:w="1923"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1"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5"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7"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4"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3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60" w:line="240"/>
        <w:ind w:right="0" w:left="0" w:firstLine="0"/>
        <w:jc w:val="left"/>
        <w:rPr>
          <w:rFonts w:ascii="Arial" w:hAnsi="Arial" w:cs="Arial" w:eastAsia="Arial"/>
          <w:b/>
          <w:i/>
          <w:color w:val="auto"/>
          <w:spacing w:val="0"/>
          <w:position w:val="0"/>
          <w:sz w:val="22"/>
          <w:shd w:fill="auto" w:val="clear"/>
        </w:rPr>
      </w:pPr>
    </w:p>
    <w:p>
      <w:pPr>
        <w:spacing w:before="0" w:after="60" w:line="240"/>
        <w:ind w:right="0" w:left="0" w:firstLine="0"/>
        <w:jc w:val="left"/>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Personal Details</w:t>
      </w:r>
    </w:p>
    <w:p>
      <w:pPr>
        <w:numPr>
          <w:ilvl w:val="0"/>
          <w:numId w:val="208"/>
        </w:numPr>
        <w:spacing w:before="0" w:after="0" w:line="24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Date of Birth    </w:t>
        <w:tab/>
        <w:t xml:space="preserve"> :      03-Feb-1992</w:t>
      </w:r>
    </w:p>
    <w:p>
      <w:pPr>
        <w:numPr>
          <w:ilvl w:val="0"/>
          <w:numId w:val="208"/>
        </w:numPr>
        <w:spacing w:before="0" w:after="0" w:line="24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Name                 </w:t>
        <w:tab/>
        <w:t xml:space="preserve"> :      Saurabh Yadav</w:t>
      </w:r>
    </w:p>
    <w:p>
      <w:pPr>
        <w:numPr>
          <w:ilvl w:val="0"/>
          <w:numId w:val="208"/>
        </w:numPr>
        <w:spacing w:before="0" w:after="0" w:line="24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Present Address </w:t>
        <w:tab/>
        <w:t xml:space="preserve"> :     S3-404, Silverwoods Regency, Hosa road, Bangalore, </w:t>
        <w:tab/>
        <w:tab/>
        <w:tab/>
        <w:tab/>
        <w:tab/>
        <w:t xml:space="preserve">       Karnataka 560037</w:t>
      </w:r>
    </w:p>
    <w:p>
      <w:pPr>
        <w:spacing w:before="60" w:after="0" w:line="240"/>
        <w:ind w:right="0" w:left="360" w:hanging="360"/>
        <w:jc w:val="left"/>
        <w:rPr>
          <w:rFonts w:ascii="Arial" w:hAnsi="Arial" w:cs="Arial" w:eastAsia="Arial"/>
          <w: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6">
    <w:abstractNumId w:val="36"/>
  </w:num>
  <w:num w:numId="37">
    <w:abstractNumId w:val="30"/>
  </w:num>
  <w:num w:numId="60">
    <w:abstractNumId w:val="24"/>
  </w:num>
  <w:num w:numId="91">
    <w:abstractNumId w:val="18"/>
  </w:num>
  <w:num w:numId="120">
    <w:abstractNumId w:val="12"/>
  </w:num>
  <w:num w:numId="155">
    <w:abstractNumId w:val="6"/>
  </w:num>
  <w:num w:numId="20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