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08E" w:rsidRPr="0090208E" w:rsidRDefault="005719F0" w:rsidP="0090208E">
      <w:pPr>
        <w:jc w:val="center"/>
        <w:rPr>
          <w:rFonts w:ascii="Book Antiqua" w:hAnsi="Book Antiqua"/>
          <w:b/>
          <w:sz w:val="25"/>
          <w:szCs w:val="19"/>
        </w:rPr>
      </w:pPr>
      <w:r>
        <w:rPr>
          <w:rFonts w:ascii="Book Antiqua" w:hAnsi="Book Antiqua"/>
          <w:b/>
          <w:sz w:val="25"/>
          <w:szCs w:val="19"/>
        </w:rPr>
        <w:t>Vrushali Kelkar</w:t>
      </w:r>
      <w:r w:rsidR="00E95342">
        <w:rPr>
          <w:rFonts w:ascii="Book Antiqua" w:hAnsi="Book Antiqua"/>
          <w:b/>
          <w:sz w:val="25"/>
          <w:szCs w:val="19"/>
        </w:rPr>
        <w:t xml:space="preserve"> Dhekane</w:t>
      </w:r>
    </w:p>
    <w:p w:rsidR="0090208E" w:rsidRPr="0090208E" w:rsidRDefault="005719F0" w:rsidP="0090208E">
      <w:pPr>
        <w:jc w:val="center"/>
        <w:rPr>
          <w:rFonts w:ascii="Book Antiqua" w:hAnsi="Book Antiqua"/>
          <w:sz w:val="19"/>
          <w:szCs w:val="19"/>
        </w:rPr>
      </w:pPr>
      <w:r w:rsidRPr="0090208E">
        <w:rPr>
          <w:rFonts w:ascii="Book Antiqua" w:hAnsi="Book Antiqua"/>
          <w:sz w:val="19"/>
          <w:szCs w:val="19"/>
        </w:rPr>
        <w:t>Mobile: +91 8007613121</w:t>
      </w:r>
      <w:r w:rsidR="007A4F31">
        <w:rPr>
          <w:rFonts w:ascii="Book Antiqua" w:hAnsi="Book Antiqua"/>
          <w:sz w:val="19"/>
          <w:szCs w:val="19"/>
        </w:rPr>
        <w:t xml:space="preserve"> / 8265072024</w:t>
      </w:r>
    </w:p>
    <w:p w:rsidR="0090208E" w:rsidRPr="0090208E" w:rsidRDefault="005719F0" w:rsidP="0090208E">
      <w:pPr>
        <w:pBdr>
          <w:bottom w:val="single" w:sz="4" w:space="1" w:color="auto"/>
        </w:pBdr>
        <w:jc w:val="center"/>
        <w:rPr>
          <w:rFonts w:ascii="Book Antiqua" w:hAnsi="Book Antiqua"/>
          <w:sz w:val="19"/>
          <w:szCs w:val="19"/>
        </w:rPr>
      </w:pPr>
      <w:r w:rsidRPr="0090208E">
        <w:rPr>
          <w:rFonts w:ascii="Book Antiqua" w:hAnsi="Book Antiqua"/>
          <w:sz w:val="19"/>
          <w:szCs w:val="19"/>
        </w:rPr>
        <w:t>E-Mail: kvrusharecruiter@gmail.com</w:t>
      </w:r>
    </w:p>
    <w:p w:rsidR="0090208E" w:rsidRPr="0090208E" w:rsidRDefault="0090208E" w:rsidP="0090208E">
      <w:pPr>
        <w:shd w:val="clear" w:color="auto" w:fill="E5B8B7" w:themeFill="accent2" w:themeFillTint="66"/>
        <w:jc w:val="center"/>
        <w:rPr>
          <w:rFonts w:ascii="Book Antiqua" w:hAnsi="Book Antiqua"/>
          <w:b/>
          <w:sz w:val="9"/>
          <w:szCs w:val="19"/>
          <w:lang w:val="en-IN"/>
        </w:rPr>
      </w:pPr>
    </w:p>
    <w:p w:rsidR="0090208E" w:rsidRPr="0090208E" w:rsidRDefault="005719F0" w:rsidP="0090208E">
      <w:pPr>
        <w:shd w:val="clear" w:color="auto" w:fill="E5B8B7" w:themeFill="accent2" w:themeFillTint="66"/>
        <w:jc w:val="center"/>
        <w:rPr>
          <w:rFonts w:ascii="Book Antiqua" w:hAnsi="Book Antiqua"/>
          <w:b/>
          <w:sz w:val="19"/>
          <w:szCs w:val="19"/>
          <w:lang w:val="en-IN"/>
        </w:rPr>
      </w:pPr>
      <w:r w:rsidRPr="0090208E">
        <w:rPr>
          <w:rFonts w:ascii="Book Antiqua" w:hAnsi="Book Antiqua"/>
          <w:b/>
          <w:sz w:val="19"/>
          <w:szCs w:val="19"/>
          <w:lang w:val="en-IN"/>
        </w:rPr>
        <w:t>PASSIONATE HR PROFESSIONAL – IT/ I</w:t>
      </w:r>
      <w:r w:rsidR="007A4F31">
        <w:rPr>
          <w:rFonts w:ascii="Book Antiqua" w:hAnsi="Book Antiqua"/>
          <w:b/>
          <w:sz w:val="19"/>
          <w:szCs w:val="19"/>
          <w:lang w:val="en-IN"/>
        </w:rPr>
        <w:t xml:space="preserve">TES RECRUITMENT/ </w:t>
      </w:r>
      <w:r w:rsidR="008C20D7">
        <w:rPr>
          <w:rFonts w:ascii="Book Antiqua" w:hAnsi="Book Antiqua"/>
          <w:b/>
          <w:sz w:val="19"/>
          <w:szCs w:val="19"/>
          <w:lang w:val="en-IN"/>
        </w:rPr>
        <w:t xml:space="preserve">Experience in hiring </w:t>
      </w:r>
      <w:r w:rsidR="00926137">
        <w:rPr>
          <w:rFonts w:ascii="Book Antiqua" w:hAnsi="Book Antiqua"/>
          <w:b/>
          <w:sz w:val="19"/>
          <w:szCs w:val="19"/>
          <w:lang w:val="en-IN"/>
        </w:rPr>
        <w:t>for Product</w:t>
      </w:r>
      <w:r w:rsidR="008C20D7">
        <w:rPr>
          <w:rFonts w:ascii="Book Antiqua" w:hAnsi="Book Antiqua"/>
          <w:b/>
          <w:sz w:val="19"/>
          <w:szCs w:val="19"/>
          <w:lang w:val="en-IN"/>
        </w:rPr>
        <w:t xml:space="preserve"> base, Captive / </w:t>
      </w:r>
      <w:r w:rsidR="00F01E46">
        <w:rPr>
          <w:rFonts w:ascii="Book Antiqua" w:hAnsi="Book Antiqua"/>
          <w:b/>
          <w:sz w:val="19"/>
          <w:szCs w:val="19"/>
          <w:lang w:val="en-IN"/>
        </w:rPr>
        <w:t>Start-up</w:t>
      </w:r>
      <w:r w:rsidR="008C20D7">
        <w:rPr>
          <w:rFonts w:ascii="Book Antiqua" w:hAnsi="Book Antiqua"/>
          <w:b/>
          <w:sz w:val="19"/>
          <w:szCs w:val="19"/>
          <w:lang w:val="en-IN"/>
        </w:rPr>
        <w:t xml:space="preserve"> Companies </w:t>
      </w:r>
    </w:p>
    <w:p w:rsidR="0090208E" w:rsidRPr="0090208E" w:rsidRDefault="005719F0" w:rsidP="0090208E">
      <w:pPr>
        <w:shd w:val="clear" w:color="auto" w:fill="E5B8B7" w:themeFill="accent2" w:themeFillTint="66"/>
        <w:jc w:val="center"/>
        <w:rPr>
          <w:rFonts w:ascii="Book Antiqua" w:hAnsi="Book Antiqua"/>
          <w:b/>
          <w:sz w:val="19"/>
          <w:szCs w:val="19"/>
          <w:lang w:val="en-IN"/>
        </w:rPr>
      </w:pPr>
      <w:r w:rsidRPr="0090208E">
        <w:rPr>
          <w:rFonts w:ascii="Book Antiqua" w:hAnsi="Book Antiqua"/>
          <w:sz w:val="19"/>
          <w:szCs w:val="19"/>
          <w:lang w:val="en-IN"/>
        </w:rPr>
        <w:t>A principal executive ‘point of contact’ for the company accountable for ensuring that appropriate business strategies are in place and are acted upon according to the priorities</w:t>
      </w:r>
    </w:p>
    <w:p w:rsidR="0090208E" w:rsidRPr="0090208E" w:rsidRDefault="0090208E" w:rsidP="0090208E">
      <w:pPr>
        <w:jc w:val="both"/>
        <w:rPr>
          <w:rFonts w:ascii="Book Antiqua" w:hAnsi="Book Antiqua"/>
          <w:sz w:val="19"/>
          <w:szCs w:val="19"/>
        </w:rPr>
      </w:pPr>
    </w:p>
    <w:p w:rsidR="0090208E" w:rsidRPr="0090208E" w:rsidRDefault="005719F0" w:rsidP="0090208E">
      <w:pPr>
        <w:shd w:val="clear" w:color="auto" w:fill="E5B8B7" w:themeFill="accent2" w:themeFillTint="66"/>
        <w:jc w:val="center"/>
        <w:rPr>
          <w:rFonts w:ascii="Book Antiqua" w:hAnsi="Book Antiqua"/>
          <w:b/>
          <w:sz w:val="19"/>
          <w:szCs w:val="19"/>
        </w:rPr>
      </w:pPr>
      <w:r w:rsidRPr="0090208E">
        <w:rPr>
          <w:rFonts w:ascii="Book Antiqua" w:hAnsi="Book Antiqua"/>
          <w:b/>
          <w:sz w:val="19"/>
          <w:szCs w:val="19"/>
        </w:rPr>
        <w:t>AN OVERVIEW</w:t>
      </w:r>
    </w:p>
    <w:p w:rsidR="0090208E" w:rsidRPr="0090208E" w:rsidRDefault="0090208E" w:rsidP="0090208E">
      <w:pPr>
        <w:jc w:val="both"/>
        <w:rPr>
          <w:rFonts w:ascii="Book Antiqua" w:hAnsi="Book Antiqua"/>
          <w:sz w:val="19"/>
          <w:szCs w:val="19"/>
        </w:rPr>
      </w:pPr>
    </w:p>
    <w:p w:rsidR="0090208E" w:rsidRPr="00C312C2" w:rsidRDefault="005719F0" w:rsidP="00C312C2">
      <w:pPr>
        <w:pStyle w:val="BodyText"/>
        <w:numPr>
          <w:ilvl w:val="0"/>
          <w:numId w:val="43"/>
        </w:numPr>
        <w:spacing w:after="60"/>
        <w:ind w:left="630" w:hanging="360"/>
        <w:jc w:val="both"/>
        <w:rPr>
          <w:rFonts w:ascii="Book Antiqua" w:eastAsia="Calibri" w:hAnsi="Book Antiqua" w:cs="Calibri"/>
          <w:bCs/>
          <w:sz w:val="19"/>
          <w:szCs w:val="19"/>
        </w:rPr>
      </w:pPr>
      <w:r w:rsidRPr="0090208E">
        <w:rPr>
          <w:rFonts w:ascii="Book Antiqua" w:hAnsi="Book Antiqua"/>
          <w:sz w:val="19"/>
          <w:szCs w:val="19"/>
        </w:rPr>
        <w:t xml:space="preserve">An HR Professional with </w:t>
      </w:r>
      <w:r w:rsidR="00E610C2">
        <w:rPr>
          <w:rFonts w:ascii="Book Antiqua" w:hAnsi="Book Antiqua"/>
          <w:sz w:val="19"/>
          <w:szCs w:val="19"/>
        </w:rPr>
        <w:t>around 12</w:t>
      </w:r>
      <w:r w:rsidR="00C312C2">
        <w:rPr>
          <w:rFonts w:ascii="Book Antiqua" w:hAnsi="Book Antiqua"/>
          <w:sz w:val="19"/>
          <w:szCs w:val="19"/>
        </w:rPr>
        <w:t xml:space="preserve"> </w:t>
      </w:r>
      <w:r w:rsidRPr="0090208E">
        <w:rPr>
          <w:rFonts w:ascii="Book Antiqua" w:hAnsi="Book Antiqua"/>
          <w:b/>
          <w:sz w:val="19"/>
          <w:szCs w:val="19"/>
        </w:rPr>
        <w:t>Years</w:t>
      </w:r>
      <w:r w:rsidRPr="0090208E">
        <w:rPr>
          <w:rFonts w:ascii="Book Antiqua" w:hAnsi="Book Antiqua"/>
          <w:sz w:val="19"/>
          <w:szCs w:val="19"/>
        </w:rPr>
        <w:t xml:space="preserve"> in </w:t>
      </w:r>
      <w:r w:rsidRPr="0090208E">
        <w:rPr>
          <w:rFonts w:ascii="Book Antiqua" w:hAnsi="Book Antiqua"/>
          <w:b/>
          <w:sz w:val="19"/>
          <w:szCs w:val="19"/>
        </w:rPr>
        <w:t>Talent Acquisition.</w:t>
      </w:r>
      <w:r w:rsidRPr="0090208E">
        <w:rPr>
          <w:rFonts w:ascii="Book Antiqua" w:hAnsi="Book Antiqua"/>
          <w:sz w:val="19"/>
          <w:szCs w:val="19"/>
        </w:rPr>
        <w:t xml:space="preserve"> Overall </w:t>
      </w:r>
      <w:r w:rsidR="00C312C2">
        <w:rPr>
          <w:rFonts w:ascii="Book Antiqua" w:hAnsi="Book Antiqua"/>
          <w:b/>
          <w:sz w:val="19"/>
          <w:szCs w:val="19"/>
        </w:rPr>
        <w:t>10</w:t>
      </w:r>
      <w:r w:rsidR="00C312C2">
        <w:rPr>
          <w:rFonts w:ascii="Book Antiqua" w:eastAsia="Calibri" w:hAnsi="Book Antiqua" w:cs="Calibri"/>
          <w:bCs/>
          <w:sz w:val="19"/>
          <w:szCs w:val="19"/>
        </w:rPr>
        <w:t>+</w:t>
      </w:r>
      <w:r w:rsidRPr="00C312C2">
        <w:rPr>
          <w:rFonts w:ascii="Book Antiqua" w:hAnsi="Book Antiqua"/>
          <w:b/>
          <w:sz w:val="19"/>
          <w:szCs w:val="19"/>
        </w:rPr>
        <w:t xml:space="preserve">years of Team leading </w:t>
      </w:r>
      <w:r w:rsidRPr="00C312C2">
        <w:rPr>
          <w:rFonts w:ascii="Book Antiqua" w:hAnsi="Book Antiqua"/>
          <w:sz w:val="19"/>
          <w:szCs w:val="19"/>
        </w:rPr>
        <w:t>and</w:t>
      </w:r>
      <w:r w:rsidRPr="00C312C2">
        <w:rPr>
          <w:rFonts w:ascii="Book Antiqua" w:hAnsi="Book Antiqua"/>
          <w:b/>
          <w:sz w:val="19"/>
          <w:szCs w:val="19"/>
        </w:rPr>
        <w:t xml:space="preserve"> Client Coordination</w:t>
      </w:r>
    </w:p>
    <w:p w:rsidR="00E610C2" w:rsidRDefault="005719F0" w:rsidP="00CB63A7">
      <w:pPr>
        <w:pStyle w:val="BodyText"/>
        <w:numPr>
          <w:ilvl w:val="0"/>
          <w:numId w:val="43"/>
        </w:numPr>
        <w:spacing w:after="60"/>
        <w:ind w:left="630" w:hanging="360"/>
        <w:jc w:val="both"/>
        <w:rPr>
          <w:rFonts w:ascii="Book Antiqua" w:eastAsia="Calibri" w:hAnsi="Book Antiqua" w:cs="Calibri"/>
          <w:bCs/>
          <w:sz w:val="19"/>
          <w:szCs w:val="19"/>
        </w:rPr>
      </w:pPr>
      <w:r w:rsidRPr="00E610C2">
        <w:rPr>
          <w:rFonts w:ascii="Book Antiqua" w:eastAsia="Calibri" w:hAnsi="Book Antiqua" w:cs="Calibri"/>
          <w:sz w:val="19"/>
          <w:szCs w:val="19"/>
        </w:rPr>
        <w:t xml:space="preserve">Worked in the fields of </w:t>
      </w:r>
      <w:r w:rsidRPr="00E610C2">
        <w:rPr>
          <w:rFonts w:ascii="Book Antiqua" w:eastAsia="Calibri" w:hAnsi="Book Antiqua" w:cs="Calibri"/>
          <w:bCs/>
          <w:sz w:val="19"/>
          <w:szCs w:val="19"/>
        </w:rPr>
        <w:t xml:space="preserve">Talent Acquisition, Resourcing and establishing communication channel with offered candidates to </w:t>
      </w:r>
      <w:r w:rsidRPr="00E610C2">
        <w:rPr>
          <w:rFonts w:ascii="Book Antiqua" w:eastAsia="Calibri" w:hAnsi="Book Antiqua" w:cs="Calibri"/>
          <w:b/>
          <w:bCs/>
          <w:sz w:val="19"/>
          <w:szCs w:val="19"/>
        </w:rPr>
        <w:t xml:space="preserve">reduce drop outs, </w:t>
      </w:r>
      <w:r w:rsidRPr="00E610C2">
        <w:rPr>
          <w:rFonts w:ascii="Book Antiqua" w:eastAsia="Calibri" w:hAnsi="Book Antiqua" w:cs="Calibri"/>
          <w:bCs/>
          <w:sz w:val="19"/>
          <w:szCs w:val="19"/>
        </w:rPr>
        <w:t xml:space="preserve">Employee Relations, Personnel-Development, Manpower Planning, and Training </w:t>
      </w:r>
      <w:r w:rsidR="00E610C2">
        <w:rPr>
          <w:rFonts w:ascii="Book Antiqua" w:eastAsia="Calibri" w:hAnsi="Book Antiqua" w:cs="Calibri"/>
          <w:bCs/>
          <w:sz w:val="19"/>
          <w:szCs w:val="19"/>
        </w:rPr>
        <w:t>&amp; mentoring.</w:t>
      </w:r>
    </w:p>
    <w:p w:rsidR="008B02D5" w:rsidRPr="00E610C2" w:rsidRDefault="005719F0" w:rsidP="00CB63A7">
      <w:pPr>
        <w:pStyle w:val="BodyText"/>
        <w:numPr>
          <w:ilvl w:val="0"/>
          <w:numId w:val="43"/>
        </w:numPr>
        <w:spacing w:after="60"/>
        <w:ind w:left="630" w:hanging="360"/>
        <w:jc w:val="both"/>
        <w:rPr>
          <w:rFonts w:ascii="Book Antiqua" w:eastAsia="Calibri" w:hAnsi="Book Antiqua" w:cs="Calibri"/>
          <w:bCs/>
          <w:sz w:val="19"/>
          <w:szCs w:val="19"/>
        </w:rPr>
      </w:pPr>
      <w:r w:rsidRPr="00E610C2">
        <w:rPr>
          <w:rFonts w:ascii="Book Antiqua" w:eastAsia="Calibri" w:hAnsi="Book Antiqua" w:cs="Calibri"/>
          <w:b/>
          <w:bCs/>
          <w:sz w:val="19"/>
          <w:szCs w:val="19"/>
        </w:rPr>
        <w:t>Experie</w:t>
      </w:r>
      <w:r w:rsidR="0090355D" w:rsidRPr="00E610C2">
        <w:rPr>
          <w:rFonts w:ascii="Book Antiqua" w:eastAsia="Calibri" w:hAnsi="Book Antiqua" w:cs="Calibri"/>
          <w:b/>
          <w:bCs/>
          <w:sz w:val="19"/>
          <w:szCs w:val="19"/>
        </w:rPr>
        <w:t>nce in hiring for Product base,</w:t>
      </w:r>
      <w:r w:rsidR="00E610C2">
        <w:rPr>
          <w:rFonts w:ascii="Book Antiqua" w:eastAsia="Calibri" w:hAnsi="Book Antiqua" w:cs="Calibri"/>
          <w:b/>
          <w:bCs/>
          <w:sz w:val="19"/>
          <w:szCs w:val="19"/>
        </w:rPr>
        <w:t xml:space="preserve"> Service base </w:t>
      </w:r>
      <w:r w:rsidRPr="00E610C2">
        <w:rPr>
          <w:rFonts w:ascii="Book Antiqua" w:eastAsia="Calibri" w:hAnsi="Book Antiqua" w:cs="Calibri"/>
          <w:b/>
          <w:bCs/>
          <w:sz w:val="19"/>
          <w:szCs w:val="19"/>
        </w:rPr>
        <w:t xml:space="preserve">Companies </w:t>
      </w:r>
      <w:r w:rsidR="0090355D" w:rsidRPr="00E610C2">
        <w:rPr>
          <w:rFonts w:ascii="Book Antiqua" w:eastAsia="Calibri" w:hAnsi="Book Antiqua" w:cs="Calibri"/>
          <w:b/>
          <w:bCs/>
          <w:sz w:val="19"/>
          <w:szCs w:val="19"/>
        </w:rPr>
        <w:t>&amp; Start ups</w:t>
      </w:r>
    </w:p>
    <w:p w:rsidR="0090208E" w:rsidRPr="0090208E" w:rsidRDefault="005719F0" w:rsidP="0090208E">
      <w:pPr>
        <w:pStyle w:val="BodyText"/>
        <w:numPr>
          <w:ilvl w:val="0"/>
          <w:numId w:val="43"/>
        </w:numPr>
        <w:spacing w:after="60"/>
        <w:ind w:left="630" w:hanging="360"/>
        <w:jc w:val="both"/>
        <w:rPr>
          <w:rFonts w:ascii="Book Antiqua" w:eastAsia="Calibri" w:hAnsi="Book Antiqua" w:cs="Calibri"/>
          <w:bCs/>
          <w:sz w:val="19"/>
          <w:szCs w:val="19"/>
        </w:rPr>
      </w:pPr>
      <w:r w:rsidRPr="0090208E">
        <w:rPr>
          <w:rFonts w:ascii="Book Antiqua" w:eastAsia="Calibri" w:hAnsi="Book Antiqua" w:cs="Calibri"/>
          <w:b/>
          <w:bCs/>
          <w:sz w:val="19"/>
          <w:szCs w:val="19"/>
        </w:rPr>
        <w:t>Counseling, negotiation &amp; grievance resolution</w:t>
      </w:r>
      <w:r w:rsidRPr="0090208E">
        <w:rPr>
          <w:rFonts w:ascii="Book Antiqua" w:eastAsia="Calibri" w:hAnsi="Book Antiqua" w:cs="Calibri"/>
          <w:bCs/>
          <w:sz w:val="19"/>
          <w:szCs w:val="19"/>
        </w:rPr>
        <w:t xml:space="preserve"> with identification of resource requirement skills.</w:t>
      </w:r>
    </w:p>
    <w:p w:rsidR="0090208E" w:rsidRPr="0090208E" w:rsidRDefault="005719F0" w:rsidP="0090208E">
      <w:pPr>
        <w:pStyle w:val="BodyText"/>
        <w:numPr>
          <w:ilvl w:val="0"/>
          <w:numId w:val="43"/>
        </w:numPr>
        <w:spacing w:after="60"/>
        <w:ind w:left="630" w:hanging="360"/>
        <w:jc w:val="both"/>
        <w:rPr>
          <w:rFonts w:ascii="Book Antiqua" w:eastAsia="Calibri" w:hAnsi="Book Antiqua" w:cs="Calibri"/>
          <w:bCs/>
          <w:sz w:val="19"/>
          <w:szCs w:val="19"/>
        </w:rPr>
      </w:pPr>
      <w:r w:rsidRPr="0090208E">
        <w:rPr>
          <w:rFonts w:ascii="Book Antiqua" w:eastAsia="Calibri" w:hAnsi="Book Antiqua" w:cs="Calibri"/>
          <w:bCs/>
          <w:sz w:val="19"/>
          <w:szCs w:val="19"/>
        </w:rPr>
        <w:t xml:space="preserve">Developing and conducting </w:t>
      </w:r>
      <w:r w:rsidRPr="0090208E">
        <w:rPr>
          <w:rFonts w:ascii="Book Antiqua" w:eastAsia="Calibri" w:hAnsi="Book Antiqua" w:cs="Calibri"/>
          <w:b/>
          <w:bCs/>
          <w:sz w:val="19"/>
          <w:szCs w:val="19"/>
        </w:rPr>
        <w:t>induction programs</w:t>
      </w:r>
      <w:r w:rsidRPr="0090208E">
        <w:rPr>
          <w:rFonts w:ascii="Book Antiqua" w:eastAsia="Calibri" w:hAnsi="Book Antiqua" w:cs="Calibri"/>
          <w:bCs/>
          <w:sz w:val="19"/>
          <w:szCs w:val="19"/>
        </w:rPr>
        <w:t xml:space="preserve"> for the new </w:t>
      </w:r>
      <w:r w:rsidR="008B02D5">
        <w:rPr>
          <w:rFonts w:ascii="Book Antiqua" w:eastAsia="Calibri" w:hAnsi="Book Antiqua" w:cs="Calibri"/>
          <w:bCs/>
          <w:sz w:val="19"/>
          <w:szCs w:val="19"/>
        </w:rPr>
        <w:t>employees</w:t>
      </w:r>
      <w:r w:rsidRPr="0090208E">
        <w:rPr>
          <w:rFonts w:ascii="Book Antiqua" w:eastAsia="Calibri" w:hAnsi="Book Antiqua" w:cs="Calibri"/>
          <w:bCs/>
          <w:sz w:val="19"/>
          <w:szCs w:val="19"/>
        </w:rPr>
        <w:t>.</w:t>
      </w:r>
    </w:p>
    <w:p w:rsidR="0090208E" w:rsidRPr="0090208E" w:rsidRDefault="005719F0" w:rsidP="0090208E">
      <w:pPr>
        <w:pStyle w:val="BodyText"/>
        <w:numPr>
          <w:ilvl w:val="0"/>
          <w:numId w:val="43"/>
        </w:numPr>
        <w:spacing w:after="60"/>
        <w:ind w:left="630" w:hanging="360"/>
        <w:jc w:val="both"/>
        <w:rPr>
          <w:rFonts w:ascii="Book Antiqua" w:eastAsia="Calibri" w:hAnsi="Book Antiqua" w:cs="Calibri"/>
          <w:bCs/>
          <w:sz w:val="19"/>
          <w:szCs w:val="19"/>
        </w:rPr>
      </w:pPr>
      <w:r w:rsidRPr="0090208E">
        <w:rPr>
          <w:rFonts w:ascii="Book Antiqua" w:eastAsia="Calibri" w:hAnsi="Book Antiqua" w:cs="Calibri"/>
          <w:b/>
          <w:bCs/>
          <w:sz w:val="19"/>
          <w:szCs w:val="19"/>
        </w:rPr>
        <w:t>Responsible, loyal, reliable, and independent</w:t>
      </w:r>
      <w:r w:rsidR="00E610C2">
        <w:rPr>
          <w:rFonts w:ascii="Book Antiqua" w:eastAsia="Calibri" w:hAnsi="Book Antiqua" w:cs="Calibri"/>
          <w:b/>
          <w:bCs/>
          <w:sz w:val="19"/>
          <w:szCs w:val="19"/>
        </w:rPr>
        <w:t xml:space="preserve"> </w:t>
      </w:r>
      <w:r w:rsidR="00EC6B0C">
        <w:rPr>
          <w:rFonts w:ascii="Book Antiqua" w:eastAsia="Calibri" w:hAnsi="Book Antiqua" w:cs="Calibri"/>
          <w:bCs/>
          <w:sz w:val="19"/>
          <w:szCs w:val="19"/>
        </w:rPr>
        <w:t xml:space="preserve">contributor </w:t>
      </w:r>
      <w:r w:rsidR="00EC6B0C" w:rsidRPr="0090208E">
        <w:rPr>
          <w:rFonts w:ascii="Book Antiqua" w:eastAsia="Calibri" w:hAnsi="Book Antiqua" w:cs="Calibri"/>
          <w:bCs/>
          <w:sz w:val="19"/>
          <w:szCs w:val="19"/>
        </w:rPr>
        <w:t>with</w:t>
      </w:r>
      <w:r w:rsidRPr="0090208E">
        <w:rPr>
          <w:rFonts w:ascii="Book Antiqua" w:eastAsia="Calibri" w:hAnsi="Book Antiqua" w:cs="Calibri"/>
          <w:bCs/>
          <w:sz w:val="19"/>
          <w:szCs w:val="19"/>
        </w:rPr>
        <w:t xml:space="preserve"> high level of enthusiasm and creativity. </w:t>
      </w:r>
      <w:r w:rsidRPr="0090208E">
        <w:rPr>
          <w:rFonts w:ascii="Book Antiqua" w:eastAsia="Calibri" w:hAnsi="Book Antiqua" w:cs="Calibri"/>
          <w:b/>
          <w:bCs/>
          <w:sz w:val="19"/>
          <w:szCs w:val="19"/>
        </w:rPr>
        <w:t>Self-motivated</w:t>
      </w:r>
      <w:r w:rsidRPr="0090208E">
        <w:rPr>
          <w:rFonts w:ascii="Book Antiqua" w:eastAsia="Calibri" w:hAnsi="Book Antiqua" w:cs="Calibri"/>
          <w:bCs/>
          <w:sz w:val="19"/>
          <w:szCs w:val="19"/>
        </w:rPr>
        <w:t xml:space="preserve"> professional who achieves results and has superior ability to coordinate and perform several projects simultaneously. </w:t>
      </w:r>
    </w:p>
    <w:p w:rsidR="0090208E" w:rsidRPr="0090208E" w:rsidRDefault="005719F0" w:rsidP="0090208E">
      <w:pPr>
        <w:pStyle w:val="BodyText"/>
        <w:numPr>
          <w:ilvl w:val="0"/>
          <w:numId w:val="43"/>
        </w:numPr>
        <w:spacing w:after="60"/>
        <w:ind w:left="630" w:hanging="360"/>
        <w:jc w:val="both"/>
        <w:rPr>
          <w:rFonts w:ascii="Book Antiqua" w:eastAsia="Calibri" w:hAnsi="Book Antiqua" w:cs="Calibri"/>
          <w:bCs/>
          <w:sz w:val="19"/>
          <w:szCs w:val="19"/>
        </w:rPr>
      </w:pPr>
      <w:r w:rsidRPr="0090208E">
        <w:rPr>
          <w:rFonts w:ascii="Book Antiqua" w:eastAsia="Calibri" w:hAnsi="Book Antiqua" w:cs="Calibri"/>
          <w:sz w:val="19"/>
          <w:szCs w:val="19"/>
        </w:rPr>
        <w:t xml:space="preserve">A resourceful, solution-focused professional with </w:t>
      </w:r>
      <w:r w:rsidRPr="0090208E">
        <w:rPr>
          <w:rFonts w:ascii="Book Antiqua" w:eastAsia="Calibri" w:hAnsi="Book Antiqua" w:cs="Calibri"/>
          <w:b/>
          <w:sz w:val="19"/>
          <w:szCs w:val="19"/>
        </w:rPr>
        <w:t>excellent interpersonal and rapport-building skills</w:t>
      </w:r>
      <w:r w:rsidRPr="0090208E">
        <w:rPr>
          <w:rFonts w:ascii="Book Antiqua" w:eastAsia="Calibri" w:hAnsi="Book Antiqua" w:cs="Calibri"/>
          <w:sz w:val="19"/>
          <w:szCs w:val="19"/>
        </w:rPr>
        <w:t>.</w:t>
      </w:r>
    </w:p>
    <w:p w:rsidR="0090208E" w:rsidRPr="0090208E" w:rsidRDefault="005719F0" w:rsidP="0090208E">
      <w:pPr>
        <w:pStyle w:val="BodyText"/>
        <w:numPr>
          <w:ilvl w:val="0"/>
          <w:numId w:val="43"/>
        </w:numPr>
        <w:spacing w:after="60"/>
        <w:ind w:left="630" w:hanging="360"/>
        <w:jc w:val="both"/>
        <w:rPr>
          <w:rFonts w:ascii="Book Antiqua" w:eastAsia="Calibri" w:hAnsi="Book Antiqua" w:cs="Calibri"/>
          <w:bCs/>
          <w:sz w:val="19"/>
          <w:szCs w:val="19"/>
        </w:rPr>
      </w:pPr>
      <w:r w:rsidRPr="0090208E">
        <w:rPr>
          <w:rFonts w:ascii="Book Antiqua" w:eastAsia="Calibri" w:hAnsi="Book Antiqua" w:cs="Calibri"/>
          <w:b/>
          <w:sz w:val="19"/>
          <w:szCs w:val="19"/>
        </w:rPr>
        <w:t>Passionate HR Professional</w:t>
      </w:r>
      <w:r w:rsidRPr="0090208E">
        <w:rPr>
          <w:rFonts w:ascii="Book Antiqua" w:eastAsia="Calibri" w:hAnsi="Book Antiqua" w:cs="Calibri"/>
          <w:sz w:val="19"/>
          <w:szCs w:val="19"/>
        </w:rPr>
        <w:t xml:space="preserve"> who loves to explore and bring in </w:t>
      </w:r>
      <w:r w:rsidRPr="0090208E">
        <w:rPr>
          <w:rFonts w:ascii="Book Antiqua" w:eastAsia="Calibri" w:hAnsi="Book Antiqua" w:cs="Calibri"/>
          <w:b/>
          <w:sz w:val="19"/>
          <w:szCs w:val="19"/>
        </w:rPr>
        <w:t>innovative ideas</w:t>
      </w:r>
      <w:r w:rsidRPr="0090208E">
        <w:rPr>
          <w:rFonts w:ascii="Book Antiqua" w:eastAsia="Calibri" w:hAnsi="Book Antiqua" w:cs="Calibri"/>
          <w:sz w:val="19"/>
          <w:szCs w:val="19"/>
        </w:rPr>
        <w:t xml:space="preserve"> to achieve set goals.</w:t>
      </w:r>
    </w:p>
    <w:p w:rsidR="0090208E" w:rsidRPr="0090208E" w:rsidRDefault="005719F0" w:rsidP="0090208E">
      <w:pPr>
        <w:pStyle w:val="BodyText"/>
        <w:numPr>
          <w:ilvl w:val="0"/>
          <w:numId w:val="43"/>
        </w:numPr>
        <w:spacing w:after="60"/>
        <w:ind w:left="630" w:hanging="360"/>
        <w:jc w:val="both"/>
        <w:rPr>
          <w:rFonts w:ascii="Book Antiqua" w:eastAsia="Calibri" w:hAnsi="Book Antiqua" w:cs="Calibri"/>
          <w:bCs/>
          <w:sz w:val="19"/>
          <w:szCs w:val="19"/>
        </w:rPr>
      </w:pPr>
      <w:r w:rsidRPr="0090208E">
        <w:rPr>
          <w:rFonts w:ascii="Book Antiqua" w:hAnsi="Book Antiqua" w:cstheme="minorHAnsi"/>
          <w:sz w:val="19"/>
          <w:szCs w:val="19"/>
          <w:shd w:val="clear" w:color="auto" w:fill="FFFFFF"/>
        </w:rPr>
        <w:t xml:space="preserve">Demonstrated strong track record in </w:t>
      </w:r>
      <w:r w:rsidRPr="0090208E">
        <w:rPr>
          <w:rFonts w:ascii="Book Antiqua" w:hAnsi="Book Antiqua" w:cstheme="minorHAnsi"/>
          <w:b/>
          <w:sz w:val="19"/>
          <w:szCs w:val="19"/>
          <w:shd w:val="clear" w:color="auto" w:fill="FFFFFF"/>
        </w:rPr>
        <w:t>recruiting talent</w:t>
      </w:r>
      <w:r w:rsidRPr="0090208E">
        <w:rPr>
          <w:rFonts w:ascii="Book Antiqua" w:hAnsi="Book Antiqua" w:cstheme="minorHAnsi"/>
          <w:sz w:val="19"/>
          <w:szCs w:val="19"/>
          <w:shd w:val="clear" w:color="auto" w:fill="FFFFFF"/>
        </w:rPr>
        <w:t xml:space="preserve"> through various sources including Referral &amp; Social Media.</w:t>
      </w:r>
    </w:p>
    <w:p w:rsidR="0090208E" w:rsidRPr="0090208E" w:rsidRDefault="0090208E" w:rsidP="0090208E">
      <w:pPr>
        <w:jc w:val="both"/>
        <w:rPr>
          <w:rFonts w:ascii="Book Antiqua" w:hAnsi="Book Antiqua"/>
          <w:sz w:val="19"/>
          <w:szCs w:val="19"/>
        </w:rPr>
      </w:pPr>
    </w:p>
    <w:p w:rsidR="0090208E" w:rsidRPr="0090208E" w:rsidRDefault="005719F0" w:rsidP="0090208E">
      <w:pPr>
        <w:jc w:val="both"/>
        <w:rPr>
          <w:rFonts w:ascii="Book Antiqua" w:hAnsi="Book Antiqua"/>
          <w:b/>
          <w:sz w:val="19"/>
          <w:szCs w:val="19"/>
        </w:rPr>
      </w:pPr>
      <w:r w:rsidRPr="0090208E">
        <w:rPr>
          <w:rFonts w:ascii="Book Antiqua" w:hAnsi="Book Antiqua"/>
          <w:b/>
          <w:i/>
          <w:sz w:val="19"/>
          <w:szCs w:val="19"/>
        </w:rPr>
        <w:t>Core-functional competencies include:</w:t>
      </w:r>
    </w:p>
    <w:p w:rsidR="0090208E" w:rsidRPr="0090208E" w:rsidRDefault="005719F0" w:rsidP="0090208E">
      <w:pPr>
        <w:jc w:val="both"/>
        <w:rPr>
          <w:rFonts w:ascii="Book Antiqua" w:hAnsi="Book Antiqua"/>
          <w:sz w:val="19"/>
          <w:szCs w:val="19"/>
        </w:rPr>
      </w:pPr>
      <w:r w:rsidRPr="0090208E">
        <w:rPr>
          <w:rFonts w:ascii="Book Antiqua" w:hAnsi="Book Antiqua"/>
          <w:sz w:val="19"/>
          <w:szCs w:val="19"/>
        </w:rPr>
        <w:t xml:space="preserve">-- Employee Relations                   </w:t>
      </w:r>
      <w:r w:rsidR="00E95342">
        <w:rPr>
          <w:rFonts w:ascii="Book Antiqua" w:hAnsi="Book Antiqua"/>
          <w:sz w:val="19"/>
          <w:szCs w:val="19"/>
        </w:rPr>
        <w:tab/>
      </w:r>
      <w:r w:rsidRPr="0090208E">
        <w:rPr>
          <w:rFonts w:ascii="Book Antiqua" w:hAnsi="Book Antiqua"/>
          <w:sz w:val="19"/>
          <w:szCs w:val="19"/>
        </w:rPr>
        <w:tab/>
        <w:t xml:space="preserve">- Team </w:t>
      </w:r>
      <w:r w:rsidR="008B02D5">
        <w:rPr>
          <w:rFonts w:ascii="Book Antiqua" w:hAnsi="Book Antiqua"/>
          <w:sz w:val="19"/>
          <w:szCs w:val="19"/>
        </w:rPr>
        <w:t>Management</w:t>
      </w:r>
    </w:p>
    <w:p w:rsidR="0090208E" w:rsidRPr="0090208E" w:rsidRDefault="005719F0" w:rsidP="0090208E">
      <w:pPr>
        <w:jc w:val="both"/>
        <w:rPr>
          <w:rFonts w:ascii="Book Antiqua" w:hAnsi="Book Antiqua"/>
          <w:sz w:val="19"/>
          <w:szCs w:val="19"/>
        </w:rPr>
      </w:pPr>
      <w:r w:rsidRPr="0090208E">
        <w:rPr>
          <w:rFonts w:ascii="Book Antiqua" w:hAnsi="Book Antiqua"/>
          <w:sz w:val="19"/>
          <w:szCs w:val="19"/>
        </w:rPr>
        <w:t xml:space="preserve">- IT Recruitment </w:t>
      </w:r>
      <w:r w:rsidRPr="0090208E">
        <w:rPr>
          <w:rFonts w:ascii="Book Antiqua" w:hAnsi="Book Antiqua"/>
          <w:sz w:val="19"/>
          <w:szCs w:val="19"/>
        </w:rPr>
        <w:tab/>
      </w:r>
      <w:r w:rsidRPr="0090208E">
        <w:rPr>
          <w:rFonts w:ascii="Book Antiqua" w:hAnsi="Book Antiqua"/>
          <w:sz w:val="19"/>
          <w:szCs w:val="19"/>
        </w:rPr>
        <w:tab/>
      </w:r>
      <w:r w:rsidRPr="0090208E">
        <w:rPr>
          <w:rFonts w:ascii="Book Antiqua" w:hAnsi="Book Antiqua"/>
          <w:sz w:val="19"/>
          <w:szCs w:val="19"/>
        </w:rPr>
        <w:tab/>
      </w:r>
      <w:r w:rsidRPr="0090208E">
        <w:rPr>
          <w:rFonts w:ascii="Book Antiqua" w:hAnsi="Book Antiqua"/>
          <w:sz w:val="19"/>
          <w:szCs w:val="19"/>
        </w:rPr>
        <w:tab/>
        <w:t xml:space="preserve">- Vendor Management </w:t>
      </w:r>
      <w:r w:rsidRPr="0090208E">
        <w:rPr>
          <w:rFonts w:ascii="Book Antiqua" w:hAnsi="Book Antiqua"/>
          <w:sz w:val="19"/>
          <w:szCs w:val="19"/>
        </w:rPr>
        <w:tab/>
      </w:r>
      <w:r w:rsidRPr="0090208E">
        <w:rPr>
          <w:rFonts w:ascii="Book Antiqua" w:hAnsi="Book Antiqua"/>
          <w:sz w:val="19"/>
          <w:szCs w:val="19"/>
        </w:rPr>
        <w:tab/>
      </w:r>
    </w:p>
    <w:p w:rsidR="008B02D5" w:rsidRDefault="005719F0" w:rsidP="0090208E">
      <w:pPr>
        <w:jc w:val="both"/>
        <w:rPr>
          <w:rFonts w:ascii="Book Antiqua" w:hAnsi="Book Antiqua"/>
          <w:sz w:val="19"/>
          <w:szCs w:val="19"/>
        </w:rPr>
      </w:pPr>
      <w:r w:rsidRPr="0090208E">
        <w:rPr>
          <w:rFonts w:ascii="Book Antiqua" w:hAnsi="Book Antiqua"/>
          <w:sz w:val="19"/>
          <w:szCs w:val="19"/>
        </w:rPr>
        <w:t xml:space="preserve">- End to End Recruitment          </w:t>
      </w:r>
      <w:r w:rsidRPr="0090208E">
        <w:rPr>
          <w:rFonts w:ascii="Book Antiqua" w:hAnsi="Book Antiqua"/>
          <w:sz w:val="19"/>
          <w:szCs w:val="19"/>
        </w:rPr>
        <w:tab/>
      </w:r>
      <w:r w:rsidRPr="0090208E">
        <w:rPr>
          <w:rFonts w:ascii="Book Antiqua" w:hAnsi="Book Antiqua"/>
          <w:sz w:val="19"/>
          <w:szCs w:val="19"/>
        </w:rPr>
        <w:tab/>
      </w:r>
      <w:r w:rsidR="00E95342">
        <w:rPr>
          <w:rFonts w:ascii="Book Antiqua" w:hAnsi="Book Antiqua"/>
          <w:sz w:val="19"/>
          <w:szCs w:val="19"/>
        </w:rPr>
        <w:t xml:space="preserve"> </w:t>
      </w:r>
      <w:r w:rsidRPr="0090208E">
        <w:rPr>
          <w:rFonts w:ascii="Book Antiqua" w:hAnsi="Book Antiqua"/>
          <w:sz w:val="19"/>
          <w:szCs w:val="19"/>
        </w:rPr>
        <w:t xml:space="preserve">- Campus Hiring     </w:t>
      </w:r>
    </w:p>
    <w:p w:rsidR="0090208E" w:rsidRPr="0090208E" w:rsidRDefault="005719F0" w:rsidP="0090208E">
      <w:pPr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sz w:val="19"/>
          <w:szCs w:val="19"/>
        </w:rPr>
        <w:t xml:space="preserve">- Client coordination </w:t>
      </w:r>
      <w:r>
        <w:rPr>
          <w:rFonts w:ascii="Book Antiqua" w:hAnsi="Book Antiqua"/>
          <w:sz w:val="19"/>
          <w:szCs w:val="19"/>
        </w:rPr>
        <w:tab/>
      </w:r>
      <w:r>
        <w:rPr>
          <w:rFonts w:ascii="Book Antiqua" w:hAnsi="Book Antiqua"/>
          <w:sz w:val="19"/>
          <w:szCs w:val="19"/>
        </w:rPr>
        <w:tab/>
        <w:t xml:space="preserve">- </w:t>
      </w:r>
    </w:p>
    <w:p w:rsidR="0090208E" w:rsidRPr="0090208E" w:rsidRDefault="0090208E" w:rsidP="0090208E">
      <w:pPr>
        <w:jc w:val="both"/>
        <w:rPr>
          <w:rFonts w:ascii="Book Antiqua" w:hAnsi="Book Antiqua"/>
          <w:sz w:val="19"/>
          <w:szCs w:val="19"/>
        </w:rPr>
      </w:pPr>
    </w:p>
    <w:p w:rsidR="0090208E" w:rsidRPr="0090208E" w:rsidRDefault="005719F0" w:rsidP="0090208E">
      <w:pPr>
        <w:shd w:val="clear" w:color="auto" w:fill="E5B8B7" w:themeFill="accent2" w:themeFillTint="66"/>
        <w:jc w:val="center"/>
        <w:rPr>
          <w:rFonts w:ascii="Book Antiqua" w:hAnsi="Book Antiqua"/>
          <w:b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 xml:space="preserve">Work Experience </w:t>
      </w:r>
    </w:p>
    <w:p w:rsidR="0090208E" w:rsidRDefault="0090208E" w:rsidP="0090208E">
      <w:pPr>
        <w:jc w:val="both"/>
        <w:rPr>
          <w:rFonts w:ascii="Book Antiqua" w:hAnsi="Book Antiqua"/>
          <w:sz w:val="19"/>
          <w:szCs w:val="19"/>
        </w:rPr>
      </w:pPr>
    </w:p>
    <w:p w:rsidR="005719F0" w:rsidRPr="0090208E" w:rsidRDefault="005719F0" w:rsidP="00571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jc w:val="both"/>
        <w:rPr>
          <w:rFonts w:ascii="Book Antiqua" w:hAnsi="Book Antiqua"/>
          <w:b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 xml:space="preserve">From Nov </w:t>
      </w:r>
      <w:r w:rsidRPr="00EC6B0C">
        <w:rPr>
          <w:rFonts w:ascii="Book Antiqua" w:hAnsi="Book Antiqua"/>
          <w:b/>
          <w:sz w:val="19"/>
          <w:szCs w:val="19"/>
        </w:rPr>
        <w:t>201</w:t>
      </w:r>
      <w:r>
        <w:rPr>
          <w:rFonts w:ascii="Book Antiqua" w:hAnsi="Book Antiqua"/>
          <w:b/>
          <w:sz w:val="19"/>
          <w:szCs w:val="19"/>
        </w:rPr>
        <w:t>9</w:t>
      </w:r>
      <w:r>
        <w:rPr>
          <w:rFonts w:ascii="Book Antiqua" w:hAnsi="Book Antiqua"/>
          <w:sz w:val="19"/>
          <w:szCs w:val="19"/>
        </w:rPr>
        <w:t xml:space="preserve"> working</w:t>
      </w:r>
      <w:r w:rsidRPr="0090208E">
        <w:rPr>
          <w:rFonts w:ascii="Book Antiqua" w:hAnsi="Book Antiqua"/>
          <w:sz w:val="19"/>
          <w:szCs w:val="19"/>
        </w:rPr>
        <w:t xml:space="preserve"> </w:t>
      </w:r>
      <w:r>
        <w:rPr>
          <w:rFonts w:ascii="Book Antiqua" w:hAnsi="Book Antiqua"/>
          <w:sz w:val="19"/>
          <w:szCs w:val="19"/>
        </w:rPr>
        <w:t>with</w:t>
      </w:r>
      <w:r>
        <w:rPr>
          <w:rFonts w:ascii="Book Antiqua" w:hAnsi="Book Antiqua"/>
          <w:b/>
          <w:sz w:val="19"/>
          <w:szCs w:val="19"/>
        </w:rPr>
        <w:t xml:space="preserve"> Eternus Solutions Pvt </w:t>
      </w:r>
      <w:r w:rsidR="00C312C2">
        <w:rPr>
          <w:rFonts w:ascii="Book Antiqua" w:hAnsi="Book Antiqua"/>
          <w:b/>
          <w:sz w:val="19"/>
          <w:szCs w:val="19"/>
        </w:rPr>
        <w:t xml:space="preserve">Ltd: - Manager - </w:t>
      </w:r>
      <w:r w:rsidR="007A4F31">
        <w:rPr>
          <w:rFonts w:ascii="Book Antiqua" w:hAnsi="Book Antiqua"/>
          <w:b/>
          <w:sz w:val="19"/>
          <w:szCs w:val="19"/>
        </w:rPr>
        <w:t>Talent Acquisition</w:t>
      </w:r>
      <w:r w:rsidR="00C312C2">
        <w:rPr>
          <w:rFonts w:ascii="Book Antiqua" w:hAnsi="Book Antiqua"/>
          <w:b/>
          <w:sz w:val="19"/>
          <w:szCs w:val="19"/>
        </w:rPr>
        <w:t xml:space="preserve"> </w:t>
      </w:r>
    </w:p>
    <w:p w:rsidR="005719F0" w:rsidRPr="0090208E" w:rsidRDefault="005719F0" w:rsidP="005719F0">
      <w:pPr>
        <w:jc w:val="both"/>
        <w:rPr>
          <w:rFonts w:ascii="Book Antiqua" w:hAnsi="Book Antiqua"/>
          <w:sz w:val="19"/>
          <w:szCs w:val="19"/>
        </w:rPr>
      </w:pPr>
    </w:p>
    <w:p w:rsidR="00E95342" w:rsidRDefault="005719F0" w:rsidP="005719F0">
      <w:pPr>
        <w:spacing w:line="240" w:lineRule="exact"/>
        <w:jc w:val="both"/>
        <w:rPr>
          <w:rFonts w:ascii="Book Antiqua" w:hAnsi="Book Antiqua"/>
          <w:b/>
          <w:sz w:val="19"/>
          <w:szCs w:val="19"/>
        </w:rPr>
      </w:pPr>
      <w:r w:rsidRPr="0090208E">
        <w:rPr>
          <w:rFonts w:ascii="Book Antiqua" w:hAnsi="Book Antiqua"/>
          <w:b/>
          <w:sz w:val="19"/>
          <w:szCs w:val="19"/>
        </w:rPr>
        <w:t>Key Result Areas:</w:t>
      </w:r>
      <w:r w:rsidR="00E95342">
        <w:rPr>
          <w:rFonts w:ascii="Book Antiqua" w:hAnsi="Book Antiqua"/>
          <w:b/>
          <w:sz w:val="19"/>
          <w:szCs w:val="19"/>
        </w:rPr>
        <w:t xml:space="preserve"> </w:t>
      </w:r>
    </w:p>
    <w:p w:rsidR="007A4F31" w:rsidRDefault="007A4F31" w:rsidP="005719F0">
      <w:pPr>
        <w:spacing w:line="240" w:lineRule="exact"/>
        <w:jc w:val="both"/>
        <w:rPr>
          <w:rFonts w:ascii="Book Antiqua" w:hAnsi="Book Antiqua"/>
          <w:b/>
          <w:sz w:val="19"/>
          <w:szCs w:val="19"/>
        </w:rPr>
      </w:pPr>
    </w:p>
    <w:p w:rsidR="005719F0" w:rsidRPr="007A4F31" w:rsidRDefault="005719F0" w:rsidP="007A4F31">
      <w:pPr>
        <w:pStyle w:val="ListParagraph"/>
        <w:numPr>
          <w:ilvl w:val="0"/>
          <w:numId w:val="45"/>
        </w:numPr>
        <w:spacing w:line="240" w:lineRule="exact"/>
        <w:jc w:val="both"/>
        <w:rPr>
          <w:rFonts w:ascii="Book Antiqua" w:hAnsi="Book Antiqua"/>
          <w:sz w:val="19"/>
          <w:szCs w:val="19"/>
        </w:rPr>
      </w:pPr>
      <w:r w:rsidRPr="007A4F31">
        <w:rPr>
          <w:rFonts w:ascii="Book Antiqua" w:hAnsi="Book Antiqua"/>
          <w:sz w:val="19"/>
          <w:szCs w:val="19"/>
        </w:rPr>
        <w:t>Involved in End to</w:t>
      </w:r>
      <w:r w:rsidRPr="007A4F31">
        <w:rPr>
          <w:rFonts w:ascii="Book Antiqua" w:hAnsi="Book Antiqua" w:cstheme="minorHAnsi"/>
          <w:sz w:val="19"/>
          <w:szCs w:val="19"/>
        </w:rPr>
        <w:t xml:space="preserve"> End recruitment for Middle level and </w:t>
      </w:r>
      <w:r w:rsidR="007A4F31" w:rsidRPr="007A4F31">
        <w:rPr>
          <w:rFonts w:ascii="Book Antiqua" w:hAnsi="Book Antiqua" w:cstheme="minorHAnsi"/>
          <w:sz w:val="19"/>
          <w:szCs w:val="19"/>
        </w:rPr>
        <w:t>senior</w:t>
      </w:r>
      <w:r w:rsidRPr="007A4F31">
        <w:rPr>
          <w:rFonts w:ascii="Book Antiqua" w:hAnsi="Book Antiqua" w:cstheme="minorHAnsi"/>
          <w:sz w:val="19"/>
          <w:szCs w:val="19"/>
        </w:rPr>
        <w:t xml:space="preserve"> level. </w:t>
      </w:r>
      <w:r w:rsidR="007A4F31">
        <w:rPr>
          <w:rFonts w:ascii="Book Antiqua" w:hAnsi="Book Antiqua" w:cstheme="minorHAnsi"/>
          <w:sz w:val="19"/>
          <w:szCs w:val="19"/>
        </w:rPr>
        <w:t>(Salesforce Developer)</w:t>
      </w:r>
    </w:p>
    <w:p w:rsidR="005719F0" w:rsidRDefault="005719F0" w:rsidP="007A4F31">
      <w:pPr>
        <w:pStyle w:val="ListParagraph"/>
        <w:numPr>
          <w:ilvl w:val="0"/>
          <w:numId w:val="45"/>
        </w:numPr>
        <w:tabs>
          <w:tab w:val="left" w:pos="0"/>
        </w:tabs>
        <w:suppressAutoHyphens/>
        <w:spacing w:after="6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 w:rsidRPr="00B06496">
        <w:rPr>
          <w:rFonts w:ascii="Book Antiqua" w:hAnsi="Book Antiqua" w:cstheme="minorHAnsi"/>
          <w:sz w:val="19"/>
          <w:szCs w:val="19"/>
        </w:rPr>
        <w:t xml:space="preserve">Requirement gathering from, Delivery Heads, Project Managers &amp; Technical Panel, understanding the requirement </w:t>
      </w:r>
    </w:p>
    <w:p w:rsidR="005719F0" w:rsidRDefault="005719F0" w:rsidP="007A4F31">
      <w:pPr>
        <w:pStyle w:val="ListParagraph"/>
        <w:numPr>
          <w:ilvl w:val="0"/>
          <w:numId w:val="45"/>
        </w:numPr>
        <w:tabs>
          <w:tab w:val="left" w:pos="0"/>
        </w:tabs>
        <w:suppressAutoHyphens/>
        <w:spacing w:after="6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 w:rsidRPr="00B06496">
        <w:rPr>
          <w:rFonts w:ascii="Book Antiqua" w:hAnsi="Book Antiqua" w:cstheme="minorHAnsi"/>
          <w:sz w:val="19"/>
          <w:szCs w:val="19"/>
        </w:rPr>
        <w:t>Using sourcing strategies like Referral, Direct Sourcing</w:t>
      </w:r>
      <w:r>
        <w:rPr>
          <w:rFonts w:ascii="Book Antiqua" w:hAnsi="Book Antiqua" w:cstheme="minorHAnsi"/>
          <w:sz w:val="19"/>
          <w:szCs w:val="19"/>
        </w:rPr>
        <w:t xml:space="preserve"> through Naukri</w:t>
      </w:r>
      <w:r w:rsidR="007A4F31">
        <w:rPr>
          <w:rFonts w:ascii="Book Antiqua" w:hAnsi="Book Antiqua" w:cstheme="minorHAnsi"/>
          <w:sz w:val="19"/>
          <w:szCs w:val="19"/>
        </w:rPr>
        <w:t>, LinkedIn</w:t>
      </w:r>
      <w:r>
        <w:rPr>
          <w:rFonts w:ascii="Book Antiqua" w:hAnsi="Book Antiqua" w:cstheme="minorHAnsi"/>
          <w:sz w:val="19"/>
          <w:szCs w:val="19"/>
        </w:rPr>
        <w:t>,</w:t>
      </w:r>
      <w:r w:rsidR="007A4F31">
        <w:rPr>
          <w:rFonts w:ascii="Book Antiqua" w:hAnsi="Book Antiqua" w:cstheme="minorHAnsi"/>
          <w:sz w:val="19"/>
          <w:szCs w:val="19"/>
        </w:rPr>
        <w:t xml:space="preserve"> </w:t>
      </w:r>
      <w:r w:rsidRPr="00B06496">
        <w:rPr>
          <w:rFonts w:ascii="Book Antiqua" w:hAnsi="Book Antiqua" w:cstheme="minorHAnsi"/>
          <w:sz w:val="19"/>
          <w:szCs w:val="19"/>
        </w:rPr>
        <w:t>to reach out to a maximum qualified pool of candidates.</w:t>
      </w:r>
    </w:p>
    <w:p w:rsidR="005719F0" w:rsidRPr="0090208E" w:rsidRDefault="005719F0" w:rsidP="007A4F31">
      <w:pPr>
        <w:pStyle w:val="ListParagraph"/>
        <w:numPr>
          <w:ilvl w:val="0"/>
          <w:numId w:val="45"/>
        </w:numPr>
        <w:tabs>
          <w:tab w:val="left" w:pos="0"/>
        </w:tabs>
        <w:suppressAutoHyphens/>
        <w:spacing w:after="6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 w:rsidRPr="0090208E">
        <w:rPr>
          <w:rFonts w:ascii="Book Antiqua" w:hAnsi="Book Antiqua" w:cstheme="minorHAnsi"/>
          <w:sz w:val="19"/>
          <w:szCs w:val="19"/>
        </w:rPr>
        <w:t>Telephonic Screening of the profiles – Checking for Technical Fitment, Behavioural Fitment, Stability.</w:t>
      </w:r>
    </w:p>
    <w:p w:rsidR="005719F0" w:rsidRPr="0090208E" w:rsidRDefault="005719F0" w:rsidP="007A4F31">
      <w:pPr>
        <w:pStyle w:val="ListParagraph"/>
        <w:numPr>
          <w:ilvl w:val="0"/>
          <w:numId w:val="45"/>
        </w:numPr>
        <w:tabs>
          <w:tab w:val="left" w:pos="0"/>
        </w:tabs>
        <w:suppressAutoHyphens/>
        <w:spacing w:after="6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 w:rsidRPr="0090208E">
        <w:rPr>
          <w:rFonts w:ascii="Book Antiqua" w:hAnsi="Book Antiqua" w:cstheme="minorHAnsi"/>
          <w:sz w:val="19"/>
          <w:szCs w:val="19"/>
        </w:rPr>
        <w:t>Evaluating the candidate on various parameters like communication skill, personality</w:t>
      </w:r>
      <w:r w:rsidR="005B6F42">
        <w:rPr>
          <w:rFonts w:ascii="Book Antiqua" w:hAnsi="Book Antiqua" w:cstheme="minorHAnsi"/>
          <w:sz w:val="19"/>
          <w:szCs w:val="19"/>
        </w:rPr>
        <w:t xml:space="preserve"> </w:t>
      </w:r>
      <w:bookmarkStart w:id="0" w:name="_GoBack"/>
      <w:bookmarkEnd w:id="0"/>
      <w:r>
        <w:rPr>
          <w:rFonts w:ascii="Book Antiqua" w:hAnsi="Book Antiqua" w:cstheme="minorHAnsi"/>
          <w:sz w:val="19"/>
          <w:szCs w:val="19"/>
        </w:rPr>
        <w:t>.etc</w:t>
      </w:r>
      <w:r w:rsidRPr="0090208E">
        <w:rPr>
          <w:rFonts w:ascii="Book Antiqua" w:hAnsi="Book Antiqua" w:cstheme="minorHAnsi"/>
          <w:sz w:val="19"/>
          <w:szCs w:val="19"/>
        </w:rPr>
        <w:t>.</w:t>
      </w:r>
    </w:p>
    <w:p w:rsidR="005719F0" w:rsidRPr="0090208E" w:rsidRDefault="005719F0" w:rsidP="007A4F31">
      <w:pPr>
        <w:pStyle w:val="ListParagraph"/>
        <w:numPr>
          <w:ilvl w:val="0"/>
          <w:numId w:val="45"/>
        </w:numPr>
        <w:tabs>
          <w:tab w:val="left" w:pos="0"/>
        </w:tabs>
        <w:suppressAutoHyphens/>
        <w:spacing w:after="6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 w:rsidRPr="0090208E">
        <w:rPr>
          <w:rFonts w:ascii="Book Antiqua" w:hAnsi="Book Antiqua" w:cstheme="minorHAnsi"/>
          <w:sz w:val="19"/>
          <w:szCs w:val="19"/>
        </w:rPr>
        <w:t>Responsible for negotiating offers with candidates and clearly communicating all aspects of the offer including the salary, benefits, bonuses, relocations, etc</w:t>
      </w:r>
    </w:p>
    <w:p w:rsidR="005719F0" w:rsidRDefault="005719F0" w:rsidP="007A4F31">
      <w:pPr>
        <w:pStyle w:val="ListParagraph"/>
        <w:numPr>
          <w:ilvl w:val="0"/>
          <w:numId w:val="45"/>
        </w:numPr>
        <w:tabs>
          <w:tab w:val="left" w:pos="0"/>
        </w:tabs>
        <w:suppressAutoHyphens/>
        <w:spacing w:after="6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 w:rsidRPr="0090208E">
        <w:rPr>
          <w:rFonts w:ascii="Book Antiqua" w:hAnsi="Book Antiqua" w:cstheme="minorHAnsi"/>
          <w:sz w:val="19"/>
          <w:szCs w:val="19"/>
        </w:rPr>
        <w:t>Working on high volume positions with great turn around.</w:t>
      </w:r>
    </w:p>
    <w:p w:rsidR="007A4F31" w:rsidRPr="0090208E" w:rsidRDefault="007A4F31" w:rsidP="007A4F31">
      <w:pPr>
        <w:pStyle w:val="ListParagraph"/>
        <w:numPr>
          <w:ilvl w:val="0"/>
          <w:numId w:val="45"/>
        </w:numPr>
        <w:tabs>
          <w:tab w:val="left" w:pos="0"/>
        </w:tabs>
        <w:suppressAutoHyphens/>
        <w:spacing w:after="6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>
        <w:rPr>
          <w:rFonts w:ascii="Book Antiqua" w:hAnsi="Book Antiqua" w:cstheme="minorHAnsi"/>
          <w:sz w:val="19"/>
          <w:szCs w:val="19"/>
        </w:rPr>
        <w:t>Offer Generation.</w:t>
      </w:r>
    </w:p>
    <w:p w:rsidR="005719F0" w:rsidRDefault="005719F0" w:rsidP="0090208E">
      <w:pPr>
        <w:jc w:val="both"/>
        <w:rPr>
          <w:rFonts w:ascii="Book Antiqua" w:hAnsi="Book Antiqua"/>
          <w:sz w:val="19"/>
          <w:szCs w:val="19"/>
        </w:rPr>
      </w:pPr>
    </w:p>
    <w:p w:rsidR="007A4F31" w:rsidRDefault="007A4F31" w:rsidP="0090208E">
      <w:pPr>
        <w:jc w:val="both"/>
        <w:rPr>
          <w:rFonts w:ascii="Book Antiqua" w:hAnsi="Book Antiqua"/>
          <w:sz w:val="19"/>
          <w:szCs w:val="19"/>
        </w:rPr>
      </w:pPr>
    </w:p>
    <w:p w:rsidR="007A4F31" w:rsidRDefault="007A4F31" w:rsidP="0090208E">
      <w:pPr>
        <w:jc w:val="both"/>
        <w:rPr>
          <w:rFonts w:ascii="Book Antiqua" w:hAnsi="Book Antiqua"/>
          <w:sz w:val="19"/>
          <w:szCs w:val="19"/>
        </w:rPr>
      </w:pPr>
    </w:p>
    <w:p w:rsidR="007A4F31" w:rsidRDefault="007A4F31" w:rsidP="0090208E">
      <w:pPr>
        <w:jc w:val="both"/>
        <w:rPr>
          <w:rFonts w:ascii="Book Antiqua" w:hAnsi="Book Antiqua"/>
          <w:sz w:val="19"/>
          <w:szCs w:val="19"/>
        </w:rPr>
      </w:pPr>
    </w:p>
    <w:p w:rsidR="007A4F31" w:rsidRDefault="007A4F31" w:rsidP="0090208E">
      <w:pPr>
        <w:jc w:val="both"/>
        <w:rPr>
          <w:rFonts w:ascii="Book Antiqua" w:hAnsi="Book Antiqua"/>
          <w:sz w:val="19"/>
          <w:szCs w:val="19"/>
        </w:rPr>
      </w:pPr>
    </w:p>
    <w:p w:rsidR="00E610C2" w:rsidRDefault="00E610C2" w:rsidP="0090208E">
      <w:pPr>
        <w:jc w:val="both"/>
        <w:rPr>
          <w:rFonts w:ascii="Book Antiqua" w:hAnsi="Book Antiqua"/>
          <w:sz w:val="19"/>
          <w:szCs w:val="19"/>
        </w:rPr>
      </w:pPr>
    </w:p>
    <w:p w:rsidR="00E610C2" w:rsidRDefault="00E610C2" w:rsidP="0090208E">
      <w:pPr>
        <w:jc w:val="both"/>
        <w:rPr>
          <w:rFonts w:ascii="Book Antiqua" w:hAnsi="Book Antiqua"/>
          <w:sz w:val="19"/>
          <w:szCs w:val="19"/>
        </w:rPr>
      </w:pPr>
    </w:p>
    <w:p w:rsidR="00E610C2" w:rsidRDefault="00E610C2" w:rsidP="0090208E">
      <w:pPr>
        <w:jc w:val="both"/>
        <w:rPr>
          <w:rFonts w:ascii="Book Antiqua" w:hAnsi="Book Antiqua"/>
          <w:sz w:val="19"/>
          <w:szCs w:val="19"/>
        </w:rPr>
      </w:pPr>
    </w:p>
    <w:p w:rsidR="00E610C2" w:rsidRDefault="00E610C2" w:rsidP="0090208E">
      <w:pPr>
        <w:jc w:val="both"/>
        <w:rPr>
          <w:rFonts w:ascii="Book Antiqua" w:hAnsi="Book Antiqua"/>
          <w:sz w:val="19"/>
          <w:szCs w:val="19"/>
        </w:rPr>
      </w:pPr>
    </w:p>
    <w:p w:rsidR="00E610C2" w:rsidRDefault="00E610C2" w:rsidP="0090208E">
      <w:pPr>
        <w:jc w:val="both"/>
        <w:rPr>
          <w:rFonts w:ascii="Book Antiqua" w:hAnsi="Book Antiqua"/>
          <w:sz w:val="19"/>
          <w:szCs w:val="19"/>
        </w:rPr>
      </w:pPr>
    </w:p>
    <w:p w:rsidR="00E610C2" w:rsidRDefault="00E610C2" w:rsidP="0090208E">
      <w:pPr>
        <w:jc w:val="both"/>
        <w:rPr>
          <w:rFonts w:ascii="Book Antiqua" w:hAnsi="Book Antiqua"/>
          <w:sz w:val="19"/>
          <w:szCs w:val="19"/>
        </w:rPr>
      </w:pPr>
    </w:p>
    <w:p w:rsidR="005719F0" w:rsidRDefault="005719F0" w:rsidP="0090208E">
      <w:pPr>
        <w:jc w:val="both"/>
        <w:rPr>
          <w:rFonts w:ascii="Book Antiqua" w:hAnsi="Book Antiqua"/>
          <w:sz w:val="19"/>
          <w:szCs w:val="19"/>
        </w:rPr>
      </w:pPr>
    </w:p>
    <w:p w:rsidR="005719F0" w:rsidRDefault="005719F0" w:rsidP="0090208E">
      <w:pPr>
        <w:jc w:val="both"/>
        <w:rPr>
          <w:rFonts w:ascii="Book Antiqua" w:hAnsi="Book Antiqua"/>
          <w:sz w:val="19"/>
          <w:szCs w:val="19"/>
        </w:rPr>
      </w:pPr>
    </w:p>
    <w:p w:rsidR="0090208E" w:rsidRPr="0090208E" w:rsidRDefault="005719F0" w:rsidP="008B0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jc w:val="both"/>
        <w:rPr>
          <w:rFonts w:ascii="Book Antiqua" w:hAnsi="Book Antiqua"/>
          <w:b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 xml:space="preserve">14 </w:t>
      </w:r>
      <w:r w:rsidRPr="00EC6B0C">
        <w:rPr>
          <w:rFonts w:ascii="Book Antiqua" w:hAnsi="Book Antiqua"/>
          <w:b/>
          <w:sz w:val="19"/>
          <w:szCs w:val="19"/>
        </w:rPr>
        <w:t>May 2018</w:t>
      </w:r>
      <w:r>
        <w:rPr>
          <w:rFonts w:ascii="Book Antiqua" w:hAnsi="Book Antiqua"/>
          <w:sz w:val="19"/>
          <w:szCs w:val="19"/>
        </w:rPr>
        <w:t xml:space="preserve"> to </w:t>
      </w:r>
      <w:r w:rsidRPr="008B02D5">
        <w:rPr>
          <w:rFonts w:ascii="Book Antiqua" w:hAnsi="Book Antiqua"/>
          <w:b/>
          <w:sz w:val="19"/>
          <w:szCs w:val="19"/>
        </w:rPr>
        <w:t>31 July 2019</w:t>
      </w:r>
      <w:r w:rsidRPr="0090208E">
        <w:rPr>
          <w:rFonts w:ascii="Book Antiqua" w:hAnsi="Book Antiqua"/>
          <w:sz w:val="19"/>
          <w:szCs w:val="19"/>
        </w:rPr>
        <w:t xml:space="preserve">: </w:t>
      </w:r>
      <w:r w:rsidR="00BF7776">
        <w:rPr>
          <w:rFonts w:ascii="Book Antiqua" w:hAnsi="Book Antiqua"/>
          <w:b/>
          <w:sz w:val="19"/>
          <w:szCs w:val="19"/>
        </w:rPr>
        <w:t xml:space="preserve"> Suma Soft P</w:t>
      </w:r>
      <w:r w:rsidRPr="0090208E">
        <w:rPr>
          <w:rFonts w:ascii="Book Antiqua" w:hAnsi="Book Antiqua"/>
          <w:b/>
          <w:sz w:val="19"/>
          <w:szCs w:val="19"/>
        </w:rPr>
        <w:t xml:space="preserve">vt </w:t>
      </w:r>
      <w:r w:rsidR="00BF7776" w:rsidRPr="0090208E">
        <w:rPr>
          <w:rFonts w:ascii="Book Antiqua" w:hAnsi="Book Antiqua"/>
          <w:b/>
          <w:sz w:val="19"/>
          <w:szCs w:val="19"/>
        </w:rPr>
        <w:t>Ltd,</w:t>
      </w:r>
      <w:r w:rsidRPr="0090208E">
        <w:rPr>
          <w:rFonts w:ascii="Book Antiqua" w:hAnsi="Book Antiqua"/>
          <w:b/>
          <w:sz w:val="19"/>
          <w:szCs w:val="19"/>
        </w:rPr>
        <w:t xml:space="preserve"> Pune Sr. HR Executive</w:t>
      </w:r>
    </w:p>
    <w:p w:rsidR="0090208E" w:rsidRPr="0090208E" w:rsidRDefault="0090208E" w:rsidP="0090208E">
      <w:pPr>
        <w:jc w:val="both"/>
        <w:rPr>
          <w:rFonts w:ascii="Book Antiqua" w:hAnsi="Book Antiqua"/>
          <w:sz w:val="19"/>
          <w:szCs w:val="19"/>
        </w:rPr>
      </w:pPr>
    </w:p>
    <w:p w:rsidR="0090208E" w:rsidRPr="0090208E" w:rsidRDefault="005719F0" w:rsidP="0090208E">
      <w:pPr>
        <w:spacing w:line="240" w:lineRule="exact"/>
        <w:jc w:val="both"/>
        <w:rPr>
          <w:rFonts w:ascii="Book Antiqua" w:hAnsi="Book Antiqua"/>
          <w:sz w:val="19"/>
          <w:szCs w:val="19"/>
        </w:rPr>
      </w:pPr>
      <w:r w:rsidRPr="0090208E">
        <w:rPr>
          <w:rFonts w:ascii="Book Antiqua" w:hAnsi="Book Antiqua"/>
          <w:b/>
          <w:sz w:val="19"/>
          <w:szCs w:val="19"/>
        </w:rPr>
        <w:t>Key Result Areas:</w:t>
      </w:r>
      <w:r w:rsidR="00F646D8">
        <w:rPr>
          <w:rFonts w:ascii="Book Antiqua" w:hAnsi="Book Antiqua"/>
          <w:sz w:val="19"/>
          <w:szCs w:val="19"/>
        </w:rPr>
        <w:t xml:space="preserve">Involved in </w:t>
      </w:r>
      <w:r w:rsidR="00693951">
        <w:rPr>
          <w:rFonts w:ascii="Book Antiqua" w:hAnsi="Book Antiqua"/>
          <w:sz w:val="19"/>
          <w:szCs w:val="19"/>
        </w:rPr>
        <w:t>End to</w:t>
      </w:r>
      <w:r w:rsidR="000D2786">
        <w:rPr>
          <w:rFonts w:ascii="Book Antiqua" w:hAnsi="Book Antiqua" w:cstheme="minorHAnsi"/>
          <w:sz w:val="19"/>
          <w:szCs w:val="19"/>
        </w:rPr>
        <w:t xml:space="preserve"> End</w:t>
      </w:r>
      <w:r w:rsidRPr="0090208E">
        <w:rPr>
          <w:rFonts w:ascii="Book Antiqua" w:hAnsi="Book Antiqua" w:cstheme="minorHAnsi"/>
          <w:sz w:val="19"/>
          <w:szCs w:val="19"/>
        </w:rPr>
        <w:t xml:space="preserve"> recruitment for Middle</w:t>
      </w:r>
      <w:r w:rsidR="00F646D8">
        <w:rPr>
          <w:rFonts w:ascii="Book Antiqua" w:hAnsi="Book Antiqua" w:cstheme="minorHAnsi"/>
          <w:sz w:val="19"/>
          <w:szCs w:val="19"/>
        </w:rPr>
        <w:t xml:space="preserve"> level</w:t>
      </w:r>
      <w:r w:rsidRPr="0090208E">
        <w:rPr>
          <w:rFonts w:ascii="Book Antiqua" w:hAnsi="Book Antiqua" w:cstheme="minorHAnsi"/>
          <w:sz w:val="19"/>
          <w:szCs w:val="19"/>
        </w:rPr>
        <w:t xml:space="preserve"> and Senior level. </w:t>
      </w:r>
    </w:p>
    <w:p w:rsidR="00B06496" w:rsidRDefault="005719F0" w:rsidP="0090208E">
      <w:pPr>
        <w:pStyle w:val="ListParagraph"/>
        <w:numPr>
          <w:ilvl w:val="0"/>
          <w:numId w:val="44"/>
        </w:numPr>
        <w:suppressAutoHyphens/>
        <w:spacing w:after="60"/>
        <w:ind w:left="180" w:hanging="18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bookmarkStart w:id="1" w:name="_Hlk5223090"/>
      <w:r w:rsidRPr="00B06496">
        <w:rPr>
          <w:rFonts w:ascii="Book Antiqua" w:hAnsi="Book Antiqua" w:cstheme="minorHAnsi"/>
          <w:sz w:val="19"/>
          <w:szCs w:val="19"/>
        </w:rPr>
        <w:t>Requirement gathering from</w:t>
      </w:r>
      <w:r w:rsidR="0090208E" w:rsidRPr="00B06496">
        <w:rPr>
          <w:rFonts w:ascii="Book Antiqua" w:hAnsi="Book Antiqua" w:cstheme="minorHAnsi"/>
          <w:sz w:val="19"/>
          <w:szCs w:val="19"/>
        </w:rPr>
        <w:t>, Delivery Heads, Project Managers &amp; Technical Panel</w:t>
      </w:r>
      <w:r w:rsidRPr="00B06496">
        <w:rPr>
          <w:rFonts w:ascii="Book Antiqua" w:hAnsi="Book Antiqua" w:cstheme="minorHAnsi"/>
          <w:sz w:val="19"/>
          <w:szCs w:val="19"/>
        </w:rPr>
        <w:t>,</w:t>
      </w:r>
      <w:r w:rsidR="0090208E" w:rsidRPr="00B06496">
        <w:rPr>
          <w:rFonts w:ascii="Book Antiqua" w:hAnsi="Book Antiqua" w:cstheme="minorHAnsi"/>
          <w:sz w:val="19"/>
          <w:szCs w:val="19"/>
        </w:rPr>
        <w:t xml:space="preserve"> understanding the requirement </w:t>
      </w:r>
    </w:p>
    <w:p w:rsidR="0090208E" w:rsidRDefault="005719F0" w:rsidP="0090208E">
      <w:pPr>
        <w:pStyle w:val="ListParagraph"/>
        <w:numPr>
          <w:ilvl w:val="0"/>
          <w:numId w:val="44"/>
        </w:numPr>
        <w:suppressAutoHyphens/>
        <w:spacing w:after="60"/>
        <w:ind w:left="180" w:hanging="18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 w:rsidRPr="00B06496">
        <w:rPr>
          <w:rFonts w:ascii="Book Antiqua" w:hAnsi="Book Antiqua" w:cstheme="minorHAnsi"/>
          <w:sz w:val="19"/>
          <w:szCs w:val="19"/>
        </w:rPr>
        <w:t>Using sourcing strategies like Referral, Direct Sourcing</w:t>
      </w:r>
      <w:r w:rsidR="00B06496">
        <w:rPr>
          <w:rFonts w:ascii="Book Antiqua" w:hAnsi="Book Antiqua" w:cstheme="minorHAnsi"/>
          <w:sz w:val="19"/>
          <w:szCs w:val="19"/>
        </w:rPr>
        <w:t xml:space="preserve"> through Naukri</w:t>
      </w:r>
      <w:r w:rsidRPr="00B06496">
        <w:rPr>
          <w:rFonts w:ascii="Book Antiqua" w:hAnsi="Book Antiqua" w:cstheme="minorHAnsi"/>
          <w:sz w:val="19"/>
          <w:szCs w:val="19"/>
        </w:rPr>
        <w:t>, Mass Mailing</w:t>
      </w:r>
      <w:r w:rsidR="00B06496">
        <w:rPr>
          <w:rFonts w:ascii="Book Antiqua" w:hAnsi="Book Antiqua" w:cstheme="minorHAnsi"/>
          <w:sz w:val="19"/>
          <w:szCs w:val="19"/>
        </w:rPr>
        <w:t>,</w:t>
      </w:r>
      <w:r w:rsidRPr="00B06496">
        <w:rPr>
          <w:rFonts w:ascii="Book Antiqua" w:hAnsi="Book Antiqua" w:cstheme="minorHAnsi"/>
          <w:sz w:val="19"/>
          <w:szCs w:val="19"/>
        </w:rPr>
        <w:t xml:space="preserve"> so as to reach out to a maximum qualified pool of candidates.</w:t>
      </w:r>
    </w:p>
    <w:p w:rsidR="00B06496" w:rsidRPr="00B06496" w:rsidRDefault="005719F0" w:rsidP="0090208E">
      <w:pPr>
        <w:pStyle w:val="ListParagraph"/>
        <w:numPr>
          <w:ilvl w:val="0"/>
          <w:numId w:val="44"/>
        </w:numPr>
        <w:suppressAutoHyphens/>
        <w:spacing w:after="60"/>
        <w:ind w:left="180" w:hanging="18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>
        <w:rPr>
          <w:rFonts w:ascii="Book Antiqua" w:hAnsi="Book Antiqua" w:cstheme="minorHAnsi"/>
          <w:sz w:val="19"/>
          <w:szCs w:val="19"/>
        </w:rPr>
        <w:t>Conductive drives, Online Tests (Aptitude &amp; Technical test).</w:t>
      </w:r>
    </w:p>
    <w:p w:rsidR="0090208E" w:rsidRPr="0090208E" w:rsidRDefault="005719F0" w:rsidP="0090208E">
      <w:pPr>
        <w:pStyle w:val="ListParagraph"/>
        <w:numPr>
          <w:ilvl w:val="0"/>
          <w:numId w:val="44"/>
        </w:numPr>
        <w:suppressAutoHyphens/>
        <w:spacing w:after="60"/>
        <w:ind w:left="180" w:hanging="18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 w:rsidRPr="0090208E">
        <w:rPr>
          <w:rFonts w:ascii="Book Antiqua" w:hAnsi="Book Antiqua" w:cstheme="minorHAnsi"/>
          <w:sz w:val="19"/>
          <w:szCs w:val="19"/>
        </w:rPr>
        <w:t xml:space="preserve">Telephonic Screening of the profiles – Checking for Technical Fitment, </w:t>
      </w:r>
      <w:r w:rsidR="00EC6B0C" w:rsidRPr="0090208E">
        <w:rPr>
          <w:rFonts w:ascii="Book Antiqua" w:hAnsi="Book Antiqua" w:cstheme="minorHAnsi"/>
          <w:sz w:val="19"/>
          <w:szCs w:val="19"/>
        </w:rPr>
        <w:t>Behavioural</w:t>
      </w:r>
      <w:r w:rsidRPr="0090208E">
        <w:rPr>
          <w:rFonts w:ascii="Book Antiqua" w:hAnsi="Book Antiqua" w:cstheme="minorHAnsi"/>
          <w:sz w:val="19"/>
          <w:szCs w:val="19"/>
        </w:rPr>
        <w:t xml:space="preserve"> Fitment, Stability.</w:t>
      </w:r>
    </w:p>
    <w:p w:rsidR="0090208E" w:rsidRPr="0090208E" w:rsidRDefault="005719F0" w:rsidP="0090208E">
      <w:pPr>
        <w:pStyle w:val="ListParagraph"/>
        <w:numPr>
          <w:ilvl w:val="0"/>
          <w:numId w:val="44"/>
        </w:numPr>
        <w:suppressAutoHyphens/>
        <w:spacing w:after="60"/>
        <w:ind w:left="180" w:hanging="18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 w:rsidRPr="0090208E">
        <w:rPr>
          <w:rFonts w:ascii="Book Antiqua" w:hAnsi="Book Antiqua" w:cstheme="minorHAnsi"/>
          <w:sz w:val="19"/>
          <w:szCs w:val="19"/>
        </w:rPr>
        <w:t>Evaluating the candidate on various parameters like communication skill, personality</w:t>
      </w:r>
      <w:r w:rsidR="00693951">
        <w:rPr>
          <w:rFonts w:ascii="Book Antiqua" w:hAnsi="Book Antiqua" w:cstheme="minorHAnsi"/>
          <w:sz w:val="19"/>
          <w:szCs w:val="19"/>
        </w:rPr>
        <w:t>.etc</w:t>
      </w:r>
      <w:r w:rsidRPr="0090208E">
        <w:rPr>
          <w:rFonts w:ascii="Book Antiqua" w:hAnsi="Book Antiqua" w:cstheme="minorHAnsi"/>
          <w:sz w:val="19"/>
          <w:szCs w:val="19"/>
        </w:rPr>
        <w:t>.</w:t>
      </w:r>
    </w:p>
    <w:p w:rsidR="0090208E" w:rsidRPr="0090208E" w:rsidRDefault="005719F0" w:rsidP="0090208E">
      <w:pPr>
        <w:pStyle w:val="ListParagraph"/>
        <w:numPr>
          <w:ilvl w:val="0"/>
          <w:numId w:val="44"/>
        </w:numPr>
        <w:suppressAutoHyphens/>
        <w:spacing w:after="60"/>
        <w:ind w:left="180" w:hanging="18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 w:rsidRPr="0090208E">
        <w:rPr>
          <w:rFonts w:ascii="Book Antiqua" w:hAnsi="Book Antiqua" w:cstheme="minorHAnsi"/>
          <w:sz w:val="19"/>
          <w:szCs w:val="19"/>
        </w:rPr>
        <w:t>Responsible for negotiating offers with candidates and clearly communicating all aspects of the offer including the salary, benefits, bonuses, relocations, etc</w:t>
      </w:r>
    </w:p>
    <w:p w:rsidR="0090208E" w:rsidRPr="0090208E" w:rsidRDefault="005719F0" w:rsidP="0090208E">
      <w:pPr>
        <w:pStyle w:val="ListParagraph"/>
        <w:numPr>
          <w:ilvl w:val="0"/>
          <w:numId w:val="44"/>
        </w:numPr>
        <w:suppressAutoHyphens/>
        <w:spacing w:after="60"/>
        <w:ind w:left="180" w:hanging="18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 w:rsidRPr="0090208E">
        <w:rPr>
          <w:rFonts w:ascii="Book Antiqua" w:hAnsi="Book Antiqua" w:cstheme="minorHAnsi"/>
          <w:sz w:val="19"/>
          <w:szCs w:val="19"/>
        </w:rPr>
        <w:t>Vendor management which include, interaction with vendors, getting resumes, coordinati</w:t>
      </w:r>
      <w:r w:rsidR="00693951">
        <w:rPr>
          <w:rFonts w:ascii="Book Antiqua" w:hAnsi="Book Antiqua" w:cstheme="minorHAnsi"/>
          <w:sz w:val="19"/>
          <w:szCs w:val="19"/>
        </w:rPr>
        <w:t>ng</w:t>
      </w:r>
      <w:r w:rsidRPr="0090208E">
        <w:rPr>
          <w:rFonts w:ascii="Book Antiqua" w:hAnsi="Book Antiqua" w:cstheme="minorHAnsi"/>
          <w:sz w:val="19"/>
          <w:szCs w:val="19"/>
        </w:rPr>
        <w:t xml:space="preserve"> with them for interviews and providing timely feedback.</w:t>
      </w:r>
    </w:p>
    <w:bookmarkEnd w:id="1"/>
    <w:p w:rsidR="0090208E" w:rsidRPr="0090208E" w:rsidRDefault="005719F0" w:rsidP="0090208E">
      <w:pPr>
        <w:pStyle w:val="ListParagraph"/>
        <w:numPr>
          <w:ilvl w:val="0"/>
          <w:numId w:val="44"/>
        </w:numPr>
        <w:suppressAutoHyphens/>
        <w:spacing w:after="60"/>
        <w:ind w:left="180" w:hanging="18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 w:rsidRPr="0090208E">
        <w:rPr>
          <w:rFonts w:ascii="Book Antiqua" w:hAnsi="Book Antiqua" w:cstheme="minorHAnsi"/>
          <w:sz w:val="19"/>
          <w:szCs w:val="19"/>
        </w:rPr>
        <w:t>Well versed with Applicant tracking system, RMS.</w:t>
      </w:r>
    </w:p>
    <w:p w:rsidR="0090208E" w:rsidRPr="0090208E" w:rsidRDefault="005719F0" w:rsidP="0090208E">
      <w:pPr>
        <w:pStyle w:val="ListParagraph"/>
        <w:numPr>
          <w:ilvl w:val="0"/>
          <w:numId w:val="44"/>
        </w:numPr>
        <w:suppressAutoHyphens/>
        <w:spacing w:after="60"/>
        <w:ind w:left="180" w:hanging="18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 w:rsidRPr="0090208E">
        <w:rPr>
          <w:rFonts w:ascii="Book Antiqua" w:hAnsi="Book Antiqua" w:cstheme="minorHAnsi"/>
          <w:sz w:val="19"/>
          <w:szCs w:val="19"/>
        </w:rPr>
        <w:t>Working on high volume positions with great turn around.</w:t>
      </w:r>
    </w:p>
    <w:p w:rsidR="0090208E" w:rsidRDefault="0090208E" w:rsidP="00693951">
      <w:pPr>
        <w:pStyle w:val="ListParagraph"/>
        <w:tabs>
          <w:tab w:val="left" w:pos="0"/>
        </w:tabs>
        <w:suppressAutoHyphens/>
        <w:spacing w:after="60"/>
        <w:ind w:left="180"/>
        <w:contextualSpacing w:val="0"/>
        <w:jc w:val="both"/>
        <w:rPr>
          <w:rFonts w:ascii="Book Antiqua" w:hAnsi="Book Antiqua" w:cstheme="minorHAnsi"/>
          <w:sz w:val="19"/>
          <w:szCs w:val="19"/>
        </w:rPr>
      </w:pPr>
    </w:p>
    <w:p w:rsidR="0090208E" w:rsidRPr="00726600" w:rsidRDefault="005719F0" w:rsidP="0090208E">
      <w:pPr>
        <w:pStyle w:val="ListParagraph"/>
        <w:tabs>
          <w:tab w:val="left" w:pos="0"/>
        </w:tabs>
        <w:suppressAutoHyphens/>
        <w:spacing w:after="60"/>
        <w:ind w:left="180"/>
        <w:contextualSpacing w:val="0"/>
        <w:jc w:val="both"/>
        <w:rPr>
          <w:rFonts w:ascii="Book Antiqua" w:hAnsi="Book Antiqua" w:cstheme="minorHAnsi"/>
          <w:b/>
          <w:sz w:val="19"/>
          <w:szCs w:val="19"/>
        </w:rPr>
      </w:pPr>
      <w:r>
        <w:rPr>
          <w:rFonts w:ascii="Book Antiqua" w:hAnsi="Book Antiqua" w:cstheme="minorHAnsi"/>
          <w:b/>
          <w:sz w:val="19"/>
          <w:szCs w:val="19"/>
        </w:rPr>
        <w:t xml:space="preserve">Other </w:t>
      </w:r>
      <w:r w:rsidR="00726600" w:rsidRPr="00726600">
        <w:rPr>
          <w:rFonts w:ascii="Book Antiqua" w:hAnsi="Book Antiqua" w:cstheme="minorHAnsi"/>
          <w:b/>
          <w:sz w:val="19"/>
          <w:szCs w:val="19"/>
        </w:rPr>
        <w:t xml:space="preserve">HR Activities </w:t>
      </w:r>
    </w:p>
    <w:p w:rsidR="0090208E" w:rsidRPr="00726600" w:rsidRDefault="005719F0" w:rsidP="00726600">
      <w:pPr>
        <w:pStyle w:val="ListParagraph"/>
        <w:numPr>
          <w:ilvl w:val="1"/>
          <w:numId w:val="44"/>
        </w:numPr>
        <w:suppressAutoHyphens/>
        <w:spacing w:after="6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 w:rsidRPr="00726600">
        <w:rPr>
          <w:rFonts w:ascii="Book Antiqua" w:hAnsi="Book Antiqua" w:cstheme="minorHAnsi"/>
          <w:sz w:val="19"/>
          <w:szCs w:val="19"/>
        </w:rPr>
        <w:t>Joining Formalities</w:t>
      </w:r>
    </w:p>
    <w:p w:rsidR="0090208E" w:rsidRPr="0090208E" w:rsidRDefault="005719F0" w:rsidP="0090208E">
      <w:pPr>
        <w:pStyle w:val="ListParagraph"/>
        <w:numPr>
          <w:ilvl w:val="1"/>
          <w:numId w:val="44"/>
        </w:numPr>
        <w:suppressAutoHyphens/>
        <w:spacing w:after="6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 w:rsidRPr="0090208E">
        <w:rPr>
          <w:rFonts w:ascii="Book Antiqua" w:hAnsi="Book Antiqua" w:cstheme="minorHAnsi"/>
          <w:sz w:val="19"/>
          <w:szCs w:val="19"/>
        </w:rPr>
        <w:t>Documentation</w:t>
      </w:r>
    </w:p>
    <w:p w:rsidR="0090208E" w:rsidRPr="0090208E" w:rsidRDefault="005719F0" w:rsidP="0090208E">
      <w:pPr>
        <w:pStyle w:val="ListParagraph"/>
        <w:numPr>
          <w:ilvl w:val="1"/>
          <w:numId w:val="44"/>
        </w:numPr>
        <w:suppressAutoHyphens/>
        <w:spacing w:after="6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 w:rsidRPr="0090208E">
        <w:rPr>
          <w:rFonts w:ascii="Book Antiqua" w:hAnsi="Book Antiqua" w:cstheme="minorHAnsi"/>
          <w:sz w:val="19"/>
          <w:szCs w:val="19"/>
        </w:rPr>
        <w:t>Induction program</w:t>
      </w:r>
    </w:p>
    <w:p w:rsidR="0090208E" w:rsidRDefault="005719F0" w:rsidP="0090208E">
      <w:pPr>
        <w:pStyle w:val="ListParagraph"/>
        <w:numPr>
          <w:ilvl w:val="1"/>
          <w:numId w:val="44"/>
        </w:numPr>
        <w:suppressAutoHyphens/>
        <w:spacing w:after="6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 w:rsidRPr="0090208E">
        <w:rPr>
          <w:rFonts w:ascii="Book Antiqua" w:hAnsi="Book Antiqua" w:cstheme="minorHAnsi"/>
          <w:sz w:val="19"/>
          <w:szCs w:val="19"/>
        </w:rPr>
        <w:t>BGV process</w:t>
      </w:r>
    </w:p>
    <w:p w:rsidR="00726600" w:rsidRDefault="005719F0" w:rsidP="0090208E">
      <w:pPr>
        <w:pStyle w:val="ListParagraph"/>
        <w:numPr>
          <w:ilvl w:val="1"/>
          <w:numId w:val="44"/>
        </w:numPr>
        <w:suppressAutoHyphens/>
        <w:spacing w:after="6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>
        <w:rPr>
          <w:rFonts w:ascii="Book Antiqua" w:hAnsi="Book Antiqua" w:cstheme="minorHAnsi"/>
          <w:sz w:val="19"/>
          <w:szCs w:val="19"/>
        </w:rPr>
        <w:t xml:space="preserve">Employee Engagement </w:t>
      </w:r>
    </w:p>
    <w:p w:rsidR="00693951" w:rsidRDefault="005719F0" w:rsidP="0090208E">
      <w:pPr>
        <w:pStyle w:val="ListParagraph"/>
        <w:numPr>
          <w:ilvl w:val="1"/>
          <w:numId w:val="44"/>
        </w:numPr>
        <w:suppressAutoHyphens/>
        <w:spacing w:after="6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>
        <w:rPr>
          <w:rFonts w:ascii="Book Antiqua" w:hAnsi="Book Antiqua" w:cstheme="minorHAnsi"/>
          <w:sz w:val="19"/>
          <w:szCs w:val="19"/>
        </w:rPr>
        <w:t xml:space="preserve">Employee Grievance </w:t>
      </w:r>
    </w:p>
    <w:p w:rsidR="00726600" w:rsidRDefault="005719F0" w:rsidP="0090208E">
      <w:pPr>
        <w:pStyle w:val="ListParagraph"/>
        <w:numPr>
          <w:ilvl w:val="1"/>
          <w:numId w:val="44"/>
        </w:numPr>
        <w:suppressAutoHyphens/>
        <w:spacing w:after="6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>
        <w:rPr>
          <w:rFonts w:ascii="Book Antiqua" w:hAnsi="Book Antiqua" w:cstheme="minorHAnsi"/>
          <w:sz w:val="19"/>
          <w:szCs w:val="19"/>
        </w:rPr>
        <w:t>Employee Attendance</w:t>
      </w:r>
    </w:p>
    <w:p w:rsidR="00726600" w:rsidRPr="0090208E" w:rsidRDefault="005719F0" w:rsidP="0090208E">
      <w:pPr>
        <w:pStyle w:val="ListParagraph"/>
        <w:numPr>
          <w:ilvl w:val="1"/>
          <w:numId w:val="44"/>
        </w:numPr>
        <w:suppressAutoHyphens/>
        <w:spacing w:after="6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>
        <w:rPr>
          <w:rFonts w:ascii="Book Antiqua" w:hAnsi="Book Antiqua" w:cstheme="minorHAnsi"/>
          <w:sz w:val="19"/>
          <w:szCs w:val="19"/>
        </w:rPr>
        <w:t xml:space="preserve">Exit Formalities  </w:t>
      </w:r>
    </w:p>
    <w:p w:rsidR="00726600" w:rsidRDefault="00726600" w:rsidP="00726600">
      <w:pPr>
        <w:pStyle w:val="ListParagraph"/>
        <w:suppressAutoHyphens/>
        <w:spacing w:after="60"/>
        <w:ind w:left="180"/>
        <w:contextualSpacing w:val="0"/>
        <w:jc w:val="both"/>
        <w:rPr>
          <w:rFonts w:ascii="Book Antiqua" w:hAnsi="Book Antiqua" w:cstheme="minorHAnsi"/>
          <w:sz w:val="19"/>
          <w:szCs w:val="19"/>
        </w:rPr>
      </w:pPr>
    </w:p>
    <w:p w:rsidR="00726600" w:rsidRPr="00726600" w:rsidRDefault="00726600" w:rsidP="00726600">
      <w:pPr>
        <w:pStyle w:val="ListParagraph"/>
        <w:suppressAutoHyphens/>
        <w:spacing w:after="60"/>
        <w:ind w:left="180"/>
        <w:contextualSpacing w:val="0"/>
        <w:jc w:val="both"/>
        <w:rPr>
          <w:rFonts w:ascii="Book Antiqua" w:hAnsi="Book Antiqua" w:cstheme="minorHAnsi"/>
          <w:sz w:val="19"/>
          <w:szCs w:val="19"/>
        </w:rPr>
      </w:pPr>
    </w:p>
    <w:p w:rsidR="0090208E" w:rsidRPr="0090208E" w:rsidRDefault="005719F0" w:rsidP="008B0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jc w:val="both"/>
        <w:rPr>
          <w:rFonts w:ascii="Book Antiqua" w:hAnsi="Book Antiqua"/>
          <w:b/>
          <w:sz w:val="19"/>
          <w:szCs w:val="19"/>
        </w:rPr>
      </w:pPr>
      <w:r w:rsidRPr="0090208E">
        <w:rPr>
          <w:rFonts w:ascii="Book Antiqua" w:hAnsi="Book Antiqua"/>
          <w:b/>
          <w:sz w:val="19"/>
          <w:szCs w:val="19"/>
        </w:rPr>
        <w:t>May’15 – Jan’18: Peoplefy Info solutions, Pune</w:t>
      </w:r>
      <w:r w:rsidR="00557517">
        <w:rPr>
          <w:rFonts w:ascii="Book Antiqua" w:hAnsi="Book Antiqua"/>
          <w:b/>
          <w:sz w:val="19"/>
          <w:szCs w:val="19"/>
        </w:rPr>
        <w:t xml:space="preserve"> as </w:t>
      </w:r>
      <w:r w:rsidRPr="0090208E">
        <w:rPr>
          <w:rFonts w:ascii="Book Antiqua" w:hAnsi="Book Antiqua"/>
          <w:b/>
          <w:sz w:val="19"/>
          <w:szCs w:val="19"/>
        </w:rPr>
        <w:t xml:space="preserve">Sr. HR </w:t>
      </w:r>
      <w:r w:rsidR="00557517" w:rsidRPr="0090208E">
        <w:rPr>
          <w:rFonts w:ascii="Book Antiqua" w:hAnsi="Book Antiqua"/>
          <w:b/>
          <w:sz w:val="19"/>
          <w:szCs w:val="19"/>
        </w:rPr>
        <w:t>Executive</w:t>
      </w:r>
      <w:r w:rsidR="00557517">
        <w:rPr>
          <w:rFonts w:ascii="Book Antiqua" w:hAnsi="Book Antiqua"/>
          <w:b/>
          <w:sz w:val="19"/>
          <w:szCs w:val="19"/>
        </w:rPr>
        <w:t xml:space="preserve"> (IT/Technical Recruitment)</w:t>
      </w:r>
    </w:p>
    <w:p w:rsidR="0090208E" w:rsidRPr="0090208E" w:rsidRDefault="0090208E" w:rsidP="0090208E">
      <w:pPr>
        <w:jc w:val="both"/>
        <w:rPr>
          <w:rFonts w:ascii="Book Antiqua" w:hAnsi="Book Antiqua"/>
          <w:sz w:val="19"/>
          <w:szCs w:val="19"/>
        </w:rPr>
      </w:pPr>
    </w:p>
    <w:p w:rsidR="0090208E" w:rsidRPr="0090208E" w:rsidRDefault="005719F0" w:rsidP="0090208E">
      <w:pPr>
        <w:pStyle w:val="ListParagraph"/>
        <w:numPr>
          <w:ilvl w:val="0"/>
          <w:numId w:val="44"/>
        </w:numPr>
        <w:suppressAutoHyphens/>
        <w:spacing w:after="60"/>
        <w:ind w:left="180" w:hanging="18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 w:rsidRPr="0090208E">
        <w:rPr>
          <w:rFonts w:ascii="Book Antiqua" w:hAnsi="Book Antiqua"/>
          <w:b/>
          <w:sz w:val="19"/>
          <w:szCs w:val="19"/>
        </w:rPr>
        <w:t>Key Result Areas:</w:t>
      </w:r>
      <w:r w:rsidR="00693951">
        <w:rPr>
          <w:rFonts w:ascii="Book Antiqua" w:hAnsi="Book Antiqua"/>
          <w:sz w:val="19"/>
          <w:szCs w:val="19"/>
          <w:lang w:val="en-IN"/>
        </w:rPr>
        <w:t xml:space="preserve">Was involved in End to End Technical Sourcing, Screening, Telephonic Discussion (to check on </w:t>
      </w:r>
      <w:r w:rsidR="00E63F2F">
        <w:rPr>
          <w:rFonts w:ascii="Book Antiqua" w:hAnsi="Book Antiqua"/>
          <w:sz w:val="19"/>
          <w:szCs w:val="19"/>
          <w:lang w:val="en-IN"/>
        </w:rPr>
        <w:t>Communication skills, re-check the given details, salary &amp; Notice Period discussion)</w:t>
      </w:r>
    </w:p>
    <w:p w:rsidR="0090208E" w:rsidRPr="0090208E" w:rsidRDefault="005719F0" w:rsidP="0090208E">
      <w:pPr>
        <w:pStyle w:val="ListParagraph"/>
        <w:numPr>
          <w:ilvl w:val="0"/>
          <w:numId w:val="44"/>
        </w:numPr>
        <w:suppressAutoHyphens/>
        <w:spacing w:after="60"/>
        <w:ind w:left="180" w:hanging="18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 xml:space="preserve">4 Recruiters were reporting direct, </w:t>
      </w:r>
      <w:r w:rsidR="00BC3270" w:rsidRPr="00BC3270">
        <w:rPr>
          <w:rFonts w:ascii="Book Antiqua" w:hAnsi="Book Antiqua"/>
          <w:b/>
          <w:sz w:val="19"/>
          <w:szCs w:val="19"/>
        </w:rPr>
        <w:t>Responsible for Team’s performance and their target achievement.</w:t>
      </w:r>
      <w:r w:rsidRPr="00BC3270">
        <w:rPr>
          <w:rFonts w:ascii="Book Antiqua" w:hAnsi="Book Antiqua"/>
          <w:b/>
          <w:sz w:val="19"/>
          <w:szCs w:val="19"/>
        </w:rPr>
        <w:t>.</w:t>
      </w:r>
    </w:p>
    <w:p w:rsidR="0090208E" w:rsidRDefault="005719F0" w:rsidP="0090208E">
      <w:pPr>
        <w:pStyle w:val="ListParagraph"/>
        <w:numPr>
          <w:ilvl w:val="0"/>
          <w:numId w:val="44"/>
        </w:numPr>
        <w:suppressAutoHyphens/>
        <w:spacing w:after="60"/>
        <w:ind w:left="180" w:hanging="18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 w:rsidRPr="0090208E">
        <w:rPr>
          <w:rFonts w:ascii="Book Antiqua" w:hAnsi="Book Antiqua" w:cstheme="minorHAnsi"/>
          <w:sz w:val="19"/>
          <w:szCs w:val="19"/>
        </w:rPr>
        <w:t>Mentoring internal team &amp; providing training to new recruiters</w:t>
      </w:r>
    </w:p>
    <w:p w:rsidR="00E63F2F" w:rsidRPr="0090208E" w:rsidRDefault="005719F0" w:rsidP="0090208E">
      <w:pPr>
        <w:pStyle w:val="ListParagraph"/>
        <w:numPr>
          <w:ilvl w:val="0"/>
          <w:numId w:val="44"/>
        </w:numPr>
        <w:suppressAutoHyphens/>
        <w:spacing w:after="60"/>
        <w:ind w:left="180" w:hanging="18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 w:rsidRPr="00E63F2F">
        <w:rPr>
          <w:rFonts w:ascii="Book Antiqua" w:hAnsi="Book Antiqua" w:cstheme="minorHAnsi"/>
          <w:b/>
          <w:sz w:val="19"/>
          <w:szCs w:val="19"/>
        </w:rPr>
        <w:t>Was responsible for second level hygiene check of resume before sharing with clients</w:t>
      </w:r>
      <w:r>
        <w:rPr>
          <w:rFonts w:ascii="Book Antiqua" w:hAnsi="Book Antiqua" w:cstheme="minorHAnsi"/>
          <w:sz w:val="19"/>
          <w:szCs w:val="19"/>
        </w:rPr>
        <w:t xml:space="preserve">. </w:t>
      </w:r>
    </w:p>
    <w:p w:rsidR="0090208E" w:rsidRPr="0090208E" w:rsidRDefault="005719F0" w:rsidP="0090208E">
      <w:pPr>
        <w:pStyle w:val="ListParagraph"/>
        <w:numPr>
          <w:ilvl w:val="0"/>
          <w:numId w:val="44"/>
        </w:numPr>
        <w:suppressAutoHyphens/>
        <w:spacing w:after="60"/>
        <w:ind w:left="180" w:hanging="18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>
        <w:rPr>
          <w:rFonts w:ascii="Book Antiqua" w:hAnsi="Book Antiqua" w:cstheme="minorHAnsi"/>
          <w:sz w:val="19"/>
          <w:szCs w:val="19"/>
        </w:rPr>
        <w:t xml:space="preserve">Was an </w:t>
      </w:r>
      <w:r w:rsidRPr="0090208E">
        <w:rPr>
          <w:rFonts w:ascii="Book Antiqua" w:hAnsi="Book Antiqua" w:cstheme="minorHAnsi"/>
          <w:sz w:val="19"/>
          <w:szCs w:val="19"/>
        </w:rPr>
        <w:t xml:space="preserve">RPO with </w:t>
      </w:r>
      <w:r w:rsidRPr="0090208E">
        <w:rPr>
          <w:rFonts w:ascii="Book Antiqua" w:hAnsi="Book Antiqua" w:cstheme="minorHAnsi"/>
          <w:b/>
          <w:sz w:val="19"/>
          <w:szCs w:val="19"/>
        </w:rPr>
        <w:t>Vodafone India</w:t>
      </w:r>
      <w:r w:rsidRPr="0090208E">
        <w:rPr>
          <w:rFonts w:ascii="Book Antiqua" w:hAnsi="Book Antiqua" w:cstheme="minorHAnsi"/>
          <w:sz w:val="19"/>
          <w:szCs w:val="19"/>
        </w:rPr>
        <w:t>&amp;</w:t>
      </w:r>
      <w:r w:rsidRPr="0090208E">
        <w:rPr>
          <w:rFonts w:ascii="Book Antiqua" w:hAnsi="Book Antiqua" w:cstheme="minorHAnsi"/>
          <w:b/>
          <w:sz w:val="19"/>
          <w:szCs w:val="19"/>
        </w:rPr>
        <w:t>Vuclip</w:t>
      </w:r>
      <w:r w:rsidR="00085C2D" w:rsidRPr="00085C2D">
        <w:rPr>
          <w:rFonts w:ascii="Book Antiqua" w:hAnsi="Book Antiqua" w:cstheme="minorHAnsi"/>
          <w:b/>
          <w:sz w:val="19"/>
          <w:szCs w:val="19"/>
        </w:rPr>
        <w:t>(Product base Company)</w:t>
      </w:r>
    </w:p>
    <w:p w:rsidR="0090208E" w:rsidRPr="0090208E" w:rsidRDefault="005719F0" w:rsidP="0090208E">
      <w:pPr>
        <w:pStyle w:val="ListParagraph"/>
        <w:numPr>
          <w:ilvl w:val="0"/>
          <w:numId w:val="44"/>
        </w:numPr>
        <w:suppressAutoHyphens/>
        <w:spacing w:after="60"/>
        <w:ind w:left="180" w:hanging="18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>
        <w:rPr>
          <w:rFonts w:ascii="Book Antiqua" w:hAnsi="Book Antiqua" w:cstheme="minorHAnsi"/>
          <w:sz w:val="19"/>
          <w:szCs w:val="19"/>
        </w:rPr>
        <w:t>Direct Communication with</w:t>
      </w:r>
      <w:r w:rsidRPr="0090208E">
        <w:rPr>
          <w:rFonts w:ascii="Book Antiqua" w:hAnsi="Book Antiqua" w:cstheme="minorHAnsi"/>
          <w:sz w:val="19"/>
          <w:szCs w:val="19"/>
        </w:rPr>
        <w:t xml:space="preserve"> Business Unit Owners, Delivery Heads, </w:t>
      </w:r>
      <w:r w:rsidR="008B02D5" w:rsidRPr="0090208E">
        <w:rPr>
          <w:rFonts w:ascii="Book Antiqua" w:hAnsi="Book Antiqua" w:cstheme="minorHAnsi"/>
          <w:sz w:val="19"/>
          <w:szCs w:val="19"/>
        </w:rPr>
        <w:t>and Project</w:t>
      </w:r>
      <w:r w:rsidRPr="0090208E">
        <w:rPr>
          <w:rFonts w:ascii="Book Antiqua" w:hAnsi="Book Antiqua" w:cstheme="minorHAnsi"/>
          <w:sz w:val="19"/>
          <w:szCs w:val="19"/>
        </w:rPr>
        <w:t xml:space="preserve"> Managers &amp; Technical Panel for understanding the requirement.</w:t>
      </w:r>
    </w:p>
    <w:p w:rsidR="0090208E" w:rsidRPr="0090208E" w:rsidRDefault="005719F0" w:rsidP="0090208E">
      <w:pPr>
        <w:pStyle w:val="ListParagraph"/>
        <w:numPr>
          <w:ilvl w:val="0"/>
          <w:numId w:val="44"/>
        </w:numPr>
        <w:suppressAutoHyphens/>
        <w:spacing w:after="60"/>
        <w:ind w:left="180" w:hanging="18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 w:rsidRPr="0090208E">
        <w:rPr>
          <w:rFonts w:ascii="Book Antiqua" w:hAnsi="Book Antiqua" w:cstheme="minorHAnsi"/>
          <w:sz w:val="19"/>
          <w:szCs w:val="19"/>
        </w:rPr>
        <w:t xml:space="preserve">Using sourcing strategies like Referral, Direct Sourcing, Networking, </w:t>
      </w:r>
      <w:r w:rsidR="008B02D5" w:rsidRPr="0090208E">
        <w:rPr>
          <w:rFonts w:ascii="Book Antiqua" w:hAnsi="Book Antiqua" w:cstheme="minorHAnsi"/>
          <w:sz w:val="19"/>
          <w:szCs w:val="19"/>
        </w:rPr>
        <w:t>and Mass</w:t>
      </w:r>
      <w:r w:rsidRPr="0090208E">
        <w:rPr>
          <w:rFonts w:ascii="Book Antiqua" w:hAnsi="Book Antiqua" w:cstheme="minorHAnsi"/>
          <w:sz w:val="19"/>
          <w:szCs w:val="19"/>
        </w:rPr>
        <w:t xml:space="preserve"> Mailing so as to reach out to a maximum qualified pool of candidates.</w:t>
      </w:r>
    </w:p>
    <w:p w:rsidR="0090208E" w:rsidRDefault="005719F0" w:rsidP="0090208E">
      <w:pPr>
        <w:pStyle w:val="ListParagraph"/>
        <w:numPr>
          <w:ilvl w:val="0"/>
          <w:numId w:val="44"/>
        </w:numPr>
        <w:suppressAutoHyphens/>
        <w:spacing w:after="60"/>
        <w:ind w:left="180" w:hanging="18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>
        <w:rPr>
          <w:rFonts w:ascii="Book Antiqua" w:hAnsi="Book Antiqua" w:cstheme="minorHAnsi"/>
          <w:sz w:val="19"/>
          <w:szCs w:val="19"/>
        </w:rPr>
        <w:t xml:space="preserve">Responsible for </w:t>
      </w:r>
      <w:r w:rsidRPr="0090208E">
        <w:rPr>
          <w:rFonts w:ascii="Book Antiqua" w:hAnsi="Book Antiqua" w:cstheme="minorHAnsi"/>
          <w:sz w:val="19"/>
          <w:szCs w:val="19"/>
        </w:rPr>
        <w:t xml:space="preserve"> negotiating offers with candidates and clearly communicating all aspects of the offer including the salary, benefits, bonuses, relocations, etc</w:t>
      </w:r>
    </w:p>
    <w:p w:rsidR="008B02D5" w:rsidRPr="0090208E" w:rsidRDefault="005719F0" w:rsidP="0090208E">
      <w:pPr>
        <w:pStyle w:val="ListParagraph"/>
        <w:numPr>
          <w:ilvl w:val="0"/>
          <w:numId w:val="44"/>
        </w:numPr>
        <w:suppressAutoHyphens/>
        <w:spacing w:after="60"/>
        <w:ind w:left="180" w:hanging="18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>
        <w:rPr>
          <w:rFonts w:ascii="Book Antiqua" w:hAnsi="Book Antiqua" w:cstheme="minorHAnsi"/>
          <w:sz w:val="19"/>
          <w:szCs w:val="19"/>
        </w:rPr>
        <w:t>Received award for completing the target.</w:t>
      </w:r>
    </w:p>
    <w:p w:rsidR="0090208E" w:rsidRPr="0090208E" w:rsidRDefault="0090208E" w:rsidP="0090208E">
      <w:pPr>
        <w:spacing w:line="240" w:lineRule="exact"/>
        <w:jc w:val="both"/>
        <w:rPr>
          <w:rFonts w:ascii="Book Antiqua" w:hAnsi="Book Antiqua"/>
          <w:sz w:val="19"/>
          <w:szCs w:val="19"/>
        </w:rPr>
      </w:pPr>
    </w:p>
    <w:p w:rsidR="0090208E" w:rsidRPr="0090208E" w:rsidRDefault="005719F0" w:rsidP="008B0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jc w:val="both"/>
        <w:rPr>
          <w:rFonts w:ascii="Book Antiqua" w:hAnsi="Book Antiqua"/>
          <w:b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>Sep 2012 to May 2015</w:t>
      </w:r>
      <w:r w:rsidRPr="0090208E">
        <w:rPr>
          <w:rFonts w:ascii="Book Antiqua" w:hAnsi="Book Antiqua"/>
          <w:b/>
          <w:sz w:val="19"/>
          <w:szCs w:val="19"/>
        </w:rPr>
        <w:t xml:space="preserve">: </w:t>
      </w:r>
      <w:r>
        <w:rPr>
          <w:rFonts w:ascii="Book Antiqua" w:hAnsi="Book Antiqua"/>
          <w:b/>
          <w:sz w:val="19"/>
          <w:szCs w:val="19"/>
        </w:rPr>
        <w:t>Smartset Placement Consultancy in Ahmedabad As</w:t>
      </w:r>
      <w:r w:rsidRPr="0090208E">
        <w:rPr>
          <w:rFonts w:ascii="Book Antiqua" w:hAnsi="Book Antiqua"/>
          <w:b/>
          <w:sz w:val="19"/>
          <w:szCs w:val="19"/>
        </w:rPr>
        <w:t>Team Lead</w:t>
      </w:r>
      <w:r w:rsidR="00557517">
        <w:rPr>
          <w:rFonts w:ascii="Book Antiqua" w:hAnsi="Book Antiqua"/>
          <w:b/>
          <w:sz w:val="19"/>
          <w:szCs w:val="19"/>
        </w:rPr>
        <w:t>(IT/Technical Recruitment)</w:t>
      </w:r>
    </w:p>
    <w:p w:rsidR="0090208E" w:rsidRPr="0090208E" w:rsidRDefault="0090208E" w:rsidP="0090208E">
      <w:pPr>
        <w:jc w:val="both"/>
        <w:rPr>
          <w:rFonts w:ascii="Book Antiqua" w:hAnsi="Book Antiqua"/>
          <w:b/>
          <w:sz w:val="19"/>
          <w:szCs w:val="19"/>
        </w:rPr>
      </w:pPr>
    </w:p>
    <w:p w:rsidR="00BC3270" w:rsidRPr="0090208E" w:rsidRDefault="005719F0" w:rsidP="00BC3270">
      <w:pPr>
        <w:pStyle w:val="ListParagraph"/>
        <w:numPr>
          <w:ilvl w:val="0"/>
          <w:numId w:val="44"/>
        </w:numPr>
        <w:suppressAutoHyphens/>
        <w:spacing w:after="60"/>
        <w:ind w:left="180" w:hanging="18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 w:rsidRPr="0090208E">
        <w:rPr>
          <w:rFonts w:ascii="Book Antiqua" w:hAnsi="Book Antiqua"/>
          <w:b/>
          <w:sz w:val="19"/>
          <w:szCs w:val="19"/>
        </w:rPr>
        <w:t xml:space="preserve">Key Result Areas: </w:t>
      </w:r>
      <w:r>
        <w:rPr>
          <w:rFonts w:ascii="Book Antiqua" w:hAnsi="Book Antiqua"/>
          <w:sz w:val="19"/>
          <w:szCs w:val="19"/>
          <w:lang w:val="en-IN"/>
        </w:rPr>
        <w:t xml:space="preserve">Was involved in End to End Technical Sourcing, Screening, Telephonic Discussion (to check on Communication skills, re-check the given details, salary &amp; Notice Period discussion)  </w:t>
      </w:r>
    </w:p>
    <w:p w:rsidR="0090208E" w:rsidRPr="0090208E" w:rsidRDefault="005719F0" w:rsidP="00BC3270">
      <w:pPr>
        <w:pStyle w:val="ListParagraph"/>
        <w:numPr>
          <w:ilvl w:val="0"/>
          <w:numId w:val="44"/>
        </w:numPr>
        <w:suppressAutoHyphens/>
        <w:spacing w:after="60"/>
        <w:ind w:left="180" w:hanging="180"/>
        <w:contextualSpacing w:val="0"/>
        <w:jc w:val="both"/>
        <w:rPr>
          <w:rFonts w:ascii="Book Antiqua" w:hAnsi="Book Antiqua"/>
          <w:sz w:val="19"/>
          <w:szCs w:val="19"/>
        </w:rPr>
      </w:pPr>
      <w:r w:rsidRPr="0090208E">
        <w:rPr>
          <w:rFonts w:ascii="Book Antiqua" w:hAnsi="Book Antiqua"/>
          <w:sz w:val="19"/>
          <w:szCs w:val="19"/>
        </w:rPr>
        <w:t xml:space="preserve"> Responsible for Team’s performance and their target achievement. </w:t>
      </w:r>
    </w:p>
    <w:p w:rsidR="0090208E" w:rsidRPr="0090208E" w:rsidRDefault="005719F0" w:rsidP="0090208E">
      <w:pPr>
        <w:pStyle w:val="ListParagraph"/>
        <w:numPr>
          <w:ilvl w:val="0"/>
          <w:numId w:val="44"/>
        </w:numPr>
        <w:suppressAutoHyphens/>
        <w:spacing w:after="60"/>
        <w:ind w:left="180" w:hanging="180"/>
        <w:contextualSpacing w:val="0"/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sz w:val="19"/>
          <w:szCs w:val="19"/>
        </w:rPr>
        <w:t xml:space="preserve">Maintaining </w:t>
      </w:r>
      <w:r w:rsidRPr="0090208E">
        <w:rPr>
          <w:rFonts w:ascii="Book Antiqua" w:hAnsi="Book Antiqua"/>
          <w:sz w:val="19"/>
          <w:szCs w:val="19"/>
        </w:rPr>
        <w:t xml:space="preserve">Daily, Weekly , Monthly, Quarterly Reports, Target Vs Achievement Sheets </w:t>
      </w:r>
    </w:p>
    <w:p w:rsidR="0090208E" w:rsidRDefault="005719F0" w:rsidP="0090208E">
      <w:pPr>
        <w:pStyle w:val="ListParagraph"/>
        <w:numPr>
          <w:ilvl w:val="0"/>
          <w:numId w:val="44"/>
        </w:numPr>
        <w:suppressAutoHyphens/>
        <w:spacing w:after="60"/>
        <w:ind w:left="180" w:hanging="180"/>
        <w:contextualSpacing w:val="0"/>
        <w:jc w:val="both"/>
        <w:rPr>
          <w:rFonts w:ascii="Book Antiqua" w:hAnsi="Book Antiqua"/>
          <w:sz w:val="19"/>
          <w:szCs w:val="19"/>
        </w:rPr>
      </w:pPr>
      <w:r w:rsidRPr="0090208E">
        <w:rPr>
          <w:rFonts w:ascii="Book Antiqua" w:hAnsi="Book Antiqua"/>
          <w:sz w:val="19"/>
          <w:szCs w:val="19"/>
        </w:rPr>
        <w:lastRenderedPageBreak/>
        <w:t>Responsible for Client Co-ordination for requirement gathering, briefing team on client’s requirement, ensuring relevant profiles are shared on time &amp; taking follow ups till the position get closed.</w:t>
      </w:r>
    </w:p>
    <w:p w:rsidR="00BC3270" w:rsidRDefault="00BC3270" w:rsidP="00BC3270">
      <w:pPr>
        <w:suppressAutoHyphens/>
        <w:spacing w:after="60"/>
        <w:jc w:val="both"/>
        <w:rPr>
          <w:rFonts w:ascii="Book Antiqua" w:hAnsi="Book Antiqua"/>
          <w:sz w:val="19"/>
          <w:szCs w:val="19"/>
        </w:rPr>
      </w:pPr>
    </w:p>
    <w:p w:rsidR="00BC3270" w:rsidRPr="0090208E" w:rsidRDefault="005719F0" w:rsidP="008B0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jc w:val="both"/>
        <w:rPr>
          <w:rFonts w:ascii="Book Antiqua" w:hAnsi="Book Antiqua"/>
          <w:b/>
          <w:sz w:val="19"/>
          <w:szCs w:val="19"/>
        </w:rPr>
      </w:pPr>
      <w:r w:rsidRPr="008B02D5">
        <w:rPr>
          <w:rFonts w:ascii="Book Antiqua" w:hAnsi="Book Antiqua"/>
          <w:b/>
          <w:sz w:val="19"/>
          <w:szCs w:val="19"/>
          <w:shd w:val="clear" w:color="auto" w:fill="E5B8B7" w:themeFill="accent2" w:themeFillTint="66"/>
        </w:rPr>
        <w:t xml:space="preserve">Aug 2010 to July 2011: </w:t>
      </w:r>
      <w:r w:rsidR="00557517" w:rsidRPr="008B02D5">
        <w:rPr>
          <w:rFonts w:ascii="Book Antiqua" w:hAnsi="Book Antiqua"/>
          <w:b/>
          <w:sz w:val="19"/>
          <w:szCs w:val="19"/>
          <w:shd w:val="clear" w:color="auto" w:fill="E5B8B7" w:themeFill="accent2" w:themeFillTint="66"/>
        </w:rPr>
        <w:t>Krehsst Recruitment Solutions</w:t>
      </w:r>
      <w:r w:rsidRPr="008B02D5">
        <w:rPr>
          <w:rFonts w:ascii="Book Antiqua" w:hAnsi="Book Antiqua"/>
          <w:b/>
          <w:sz w:val="19"/>
          <w:szCs w:val="19"/>
          <w:shd w:val="clear" w:color="auto" w:fill="E5B8B7" w:themeFill="accent2" w:themeFillTint="66"/>
        </w:rPr>
        <w:t xml:space="preserve"> in Pune as Sr. HR Consultant </w:t>
      </w:r>
      <w:r w:rsidR="00557517" w:rsidRPr="008B02D5">
        <w:rPr>
          <w:rFonts w:ascii="Book Antiqua" w:hAnsi="Book Antiqua"/>
          <w:b/>
          <w:sz w:val="19"/>
          <w:szCs w:val="19"/>
          <w:shd w:val="clear" w:color="auto" w:fill="E5B8B7" w:themeFill="accent2" w:themeFillTint="66"/>
        </w:rPr>
        <w:t>(IT/Technical Recruitment)</w:t>
      </w:r>
    </w:p>
    <w:p w:rsidR="00BC3270" w:rsidRPr="0090208E" w:rsidRDefault="00BC3270" w:rsidP="00BC3270">
      <w:pPr>
        <w:jc w:val="both"/>
        <w:rPr>
          <w:rFonts w:ascii="Book Antiqua" w:hAnsi="Book Antiqua"/>
          <w:b/>
          <w:sz w:val="19"/>
          <w:szCs w:val="19"/>
        </w:rPr>
      </w:pPr>
    </w:p>
    <w:p w:rsidR="00BC3270" w:rsidRPr="0090208E" w:rsidRDefault="005719F0" w:rsidP="00BC3270">
      <w:pPr>
        <w:pStyle w:val="ListParagraph"/>
        <w:numPr>
          <w:ilvl w:val="0"/>
          <w:numId w:val="44"/>
        </w:numPr>
        <w:suppressAutoHyphens/>
        <w:spacing w:after="60"/>
        <w:ind w:left="180" w:hanging="18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 w:rsidRPr="0090208E">
        <w:rPr>
          <w:rFonts w:ascii="Book Antiqua" w:hAnsi="Book Antiqua"/>
          <w:b/>
          <w:sz w:val="19"/>
          <w:szCs w:val="19"/>
        </w:rPr>
        <w:t xml:space="preserve">Key Result Areas: </w:t>
      </w:r>
      <w:r>
        <w:rPr>
          <w:rFonts w:ascii="Book Antiqua" w:hAnsi="Book Antiqua"/>
          <w:sz w:val="19"/>
          <w:szCs w:val="19"/>
          <w:lang w:val="en-IN"/>
        </w:rPr>
        <w:t xml:space="preserve">Was involved in End to End Technical Sourcing, Screening, Telephonic Discussion (to check on Communication skills, checking the given details,like projects details, educational details, DOB, Mail ID etc., salary &amp; Notice Period discussion)  </w:t>
      </w:r>
    </w:p>
    <w:p w:rsidR="00BC3270" w:rsidRPr="00BC3270" w:rsidRDefault="005719F0" w:rsidP="00BC3270">
      <w:pPr>
        <w:pStyle w:val="ListParagraph"/>
        <w:numPr>
          <w:ilvl w:val="0"/>
          <w:numId w:val="44"/>
        </w:numPr>
        <w:suppressAutoHyphens/>
        <w:spacing w:after="60"/>
        <w:ind w:left="180" w:hanging="180"/>
        <w:contextualSpacing w:val="0"/>
        <w:jc w:val="both"/>
        <w:rPr>
          <w:rFonts w:ascii="Book Antiqua" w:hAnsi="Book Antiqua"/>
          <w:sz w:val="19"/>
          <w:szCs w:val="19"/>
        </w:rPr>
      </w:pPr>
      <w:r w:rsidRPr="00BC3270">
        <w:rPr>
          <w:rFonts w:ascii="Book Antiqua" w:hAnsi="Book Antiqua"/>
          <w:sz w:val="19"/>
          <w:szCs w:val="19"/>
        </w:rPr>
        <w:t xml:space="preserve"> Responsible for Client Co-ordination for requirement gathering, briefing team on client’s requirement, ensuring relevant profiles are shared on time &amp; taking follow ups till the position get closed.</w:t>
      </w:r>
    </w:p>
    <w:p w:rsidR="00BC3270" w:rsidRDefault="00BC3270" w:rsidP="00BC3270">
      <w:pPr>
        <w:suppressAutoHyphens/>
        <w:spacing w:after="60"/>
        <w:jc w:val="both"/>
        <w:rPr>
          <w:rFonts w:ascii="Book Antiqua" w:hAnsi="Book Antiqua"/>
          <w:sz w:val="19"/>
          <w:szCs w:val="19"/>
        </w:rPr>
      </w:pPr>
    </w:p>
    <w:p w:rsidR="00557517" w:rsidRPr="0090208E" w:rsidRDefault="005719F0" w:rsidP="008B0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jc w:val="both"/>
        <w:rPr>
          <w:rFonts w:ascii="Book Antiqua" w:hAnsi="Book Antiqua"/>
          <w:b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>2008 to 2010</w:t>
      </w:r>
      <w:r w:rsidR="00E95342">
        <w:rPr>
          <w:rFonts w:ascii="Book Antiqua" w:hAnsi="Book Antiqua"/>
          <w:b/>
          <w:sz w:val="19"/>
          <w:szCs w:val="19"/>
        </w:rPr>
        <w:t xml:space="preserve">: Ethos HR Management </w:t>
      </w:r>
      <w:r>
        <w:rPr>
          <w:rFonts w:ascii="Book Antiqua" w:hAnsi="Book Antiqua"/>
          <w:b/>
          <w:sz w:val="19"/>
          <w:szCs w:val="19"/>
        </w:rPr>
        <w:t>as Sr. HR Consultant (IT/Technical Recruitment)</w:t>
      </w:r>
    </w:p>
    <w:p w:rsidR="00557517" w:rsidRPr="0090208E" w:rsidRDefault="00557517" w:rsidP="00557517">
      <w:pPr>
        <w:jc w:val="both"/>
        <w:rPr>
          <w:rFonts w:ascii="Book Antiqua" w:hAnsi="Book Antiqua"/>
          <w:b/>
          <w:sz w:val="19"/>
          <w:szCs w:val="19"/>
        </w:rPr>
      </w:pPr>
    </w:p>
    <w:p w:rsidR="00557517" w:rsidRPr="0090208E" w:rsidRDefault="005719F0" w:rsidP="00557517">
      <w:pPr>
        <w:pStyle w:val="ListParagraph"/>
        <w:numPr>
          <w:ilvl w:val="0"/>
          <w:numId w:val="44"/>
        </w:numPr>
        <w:suppressAutoHyphens/>
        <w:spacing w:after="60"/>
        <w:ind w:left="180" w:hanging="180"/>
        <w:contextualSpacing w:val="0"/>
        <w:jc w:val="both"/>
        <w:rPr>
          <w:rFonts w:ascii="Book Antiqua" w:hAnsi="Book Antiqua" w:cstheme="minorHAnsi"/>
          <w:sz w:val="19"/>
          <w:szCs w:val="19"/>
        </w:rPr>
      </w:pPr>
      <w:r w:rsidRPr="0090208E">
        <w:rPr>
          <w:rFonts w:ascii="Book Antiqua" w:hAnsi="Book Antiqua"/>
          <w:b/>
          <w:sz w:val="19"/>
          <w:szCs w:val="19"/>
        </w:rPr>
        <w:t xml:space="preserve">Key Result Areas: </w:t>
      </w:r>
      <w:r>
        <w:rPr>
          <w:rFonts w:ascii="Book Antiqua" w:hAnsi="Book Antiqua"/>
          <w:sz w:val="19"/>
          <w:szCs w:val="19"/>
          <w:lang w:val="en-IN"/>
        </w:rPr>
        <w:t xml:space="preserve">Was involved in End to End Technical Sourcing, Screening, Telephonic Discussion (to check on Communication skills, checking the given details ,like projects details, educational details, DOB, Mail ID etc., salary &amp; Notice Period discussion)  </w:t>
      </w:r>
    </w:p>
    <w:p w:rsidR="00557517" w:rsidRPr="00BC3270" w:rsidRDefault="005719F0" w:rsidP="00557517">
      <w:pPr>
        <w:pStyle w:val="ListParagraph"/>
        <w:numPr>
          <w:ilvl w:val="0"/>
          <w:numId w:val="44"/>
        </w:numPr>
        <w:suppressAutoHyphens/>
        <w:spacing w:after="60"/>
        <w:ind w:left="180" w:hanging="180"/>
        <w:contextualSpacing w:val="0"/>
        <w:jc w:val="both"/>
        <w:rPr>
          <w:rFonts w:ascii="Book Antiqua" w:hAnsi="Book Antiqua"/>
          <w:sz w:val="19"/>
          <w:szCs w:val="19"/>
        </w:rPr>
      </w:pPr>
      <w:r w:rsidRPr="00BC3270">
        <w:rPr>
          <w:rFonts w:ascii="Book Antiqua" w:hAnsi="Book Antiqua"/>
          <w:sz w:val="19"/>
          <w:szCs w:val="19"/>
        </w:rPr>
        <w:t xml:space="preserve"> Responsible for Client Co-ordination for requirement gathering, briefing team on client’s requirement, ensuring relevant profiles are shared on time &amp; taking follow ups till the position get closed.</w:t>
      </w:r>
    </w:p>
    <w:p w:rsidR="00557517" w:rsidRDefault="00557517" w:rsidP="00BC3270">
      <w:pPr>
        <w:suppressAutoHyphens/>
        <w:spacing w:after="60"/>
        <w:jc w:val="both"/>
        <w:rPr>
          <w:rFonts w:ascii="Book Antiqua" w:hAnsi="Book Antiqua"/>
          <w:sz w:val="19"/>
          <w:szCs w:val="19"/>
        </w:rPr>
      </w:pPr>
    </w:p>
    <w:p w:rsidR="0090208E" w:rsidRPr="0090208E" w:rsidRDefault="0090208E" w:rsidP="0090208E">
      <w:pPr>
        <w:jc w:val="both"/>
        <w:rPr>
          <w:rFonts w:ascii="Book Antiqua" w:hAnsi="Book Antiqua"/>
          <w:sz w:val="19"/>
          <w:szCs w:val="19"/>
        </w:rPr>
      </w:pPr>
    </w:p>
    <w:p w:rsidR="0090208E" w:rsidRPr="0090208E" w:rsidRDefault="005719F0" w:rsidP="0090208E">
      <w:pPr>
        <w:shd w:val="clear" w:color="auto" w:fill="E5B8B7" w:themeFill="accent2" w:themeFillTint="66"/>
        <w:jc w:val="center"/>
        <w:rPr>
          <w:rFonts w:ascii="Book Antiqua" w:hAnsi="Book Antiqua"/>
          <w:b/>
          <w:sz w:val="19"/>
          <w:szCs w:val="19"/>
        </w:rPr>
      </w:pPr>
      <w:r w:rsidRPr="0090208E">
        <w:rPr>
          <w:rFonts w:ascii="Book Antiqua" w:hAnsi="Book Antiqua"/>
          <w:b/>
          <w:sz w:val="19"/>
          <w:szCs w:val="19"/>
        </w:rPr>
        <w:t>SCHOLASTICS</w:t>
      </w:r>
    </w:p>
    <w:p w:rsidR="0090208E" w:rsidRPr="0090208E" w:rsidRDefault="0090208E" w:rsidP="0090208E">
      <w:pPr>
        <w:jc w:val="both"/>
        <w:rPr>
          <w:rFonts w:ascii="Book Antiqua" w:hAnsi="Book Antiqua"/>
          <w:sz w:val="19"/>
          <w:szCs w:val="19"/>
        </w:rPr>
      </w:pPr>
    </w:p>
    <w:tbl>
      <w:tblPr>
        <w:tblW w:w="9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54"/>
      </w:tblGrid>
      <w:tr w:rsidR="00DD6216" w:rsidTr="002E6DB8">
        <w:trPr>
          <w:trHeight w:val="243"/>
        </w:trPr>
        <w:tc>
          <w:tcPr>
            <w:tcW w:w="9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0208E" w:rsidRPr="0090208E" w:rsidRDefault="005719F0" w:rsidP="008C20D7">
            <w:pPr>
              <w:widowControl w:val="0"/>
              <w:rPr>
                <w:rFonts w:ascii="Book Antiqua" w:hAnsi="Book Antiqua"/>
                <w:b/>
                <w:sz w:val="19"/>
                <w:szCs w:val="19"/>
              </w:rPr>
            </w:pPr>
            <w:r w:rsidRPr="0090208E">
              <w:rPr>
                <w:rFonts w:ascii="Book Antiqua" w:hAnsi="Book Antiqua"/>
                <w:b/>
                <w:bCs/>
                <w:sz w:val="19"/>
                <w:szCs w:val="19"/>
              </w:rPr>
              <w:t xml:space="preserve">Degree                                                             Institute/University                             </w:t>
            </w:r>
            <w:r w:rsidR="00E95342">
              <w:rPr>
                <w:rFonts w:ascii="Book Antiqua" w:hAnsi="Book Antiqua"/>
                <w:b/>
                <w:bCs/>
                <w:sz w:val="19"/>
                <w:szCs w:val="19"/>
              </w:rPr>
              <w:t xml:space="preserve">                         </w:t>
            </w:r>
            <w:r w:rsidRPr="0090208E">
              <w:rPr>
                <w:rFonts w:ascii="Book Antiqua" w:hAnsi="Book Antiqua"/>
                <w:b/>
                <w:bCs/>
                <w:sz w:val="19"/>
                <w:szCs w:val="19"/>
              </w:rPr>
              <w:t>Year</w:t>
            </w:r>
          </w:p>
        </w:tc>
      </w:tr>
      <w:tr w:rsidR="00DD6216" w:rsidTr="002E6DB8">
        <w:trPr>
          <w:trHeight w:val="292"/>
        </w:trPr>
        <w:tc>
          <w:tcPr>
            <w:tcW w:w="9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08E" w:rsidRPr="0090208E" w:rsidRDefault="005719F0" w:rsidP="00E95342">
            <w:pPr>
              <w:widowControl w:val="0"/>
              <w:rPr>
                <w:rFonts w:ascii="Book Antiqua" w:hAnsi="Book Antiqua"/>
                <w:spacing w:val="11"/>
                <w:sz w:val="19"/>
                <w:szCs w:val="19"/>
              </w:rPr>
            </w:pPr>
            <w:r w:rsidRPr="0090208E">
              <w:rPr>
                <w:rFonts w:ascii="Book Antiqua" w:hAnsi="Book Antiqua"/>
                <w:sz w:val="19"/>
                <w:szCs w:val="19"/>
              </w:rPr>
              <w:t xml:space="preserve">M.B.A (HR)                            </w:t>
            </w:r>
            <w:r w:rsidR="00E95342">
              <w:rPr>
                <w:rFonts w:ascii="Book Antiqua" w:hAnsi="Book Antiqua"/>
                <w:sz w:val="19"/>
                <w:szCs w:val="19"/>
              </w:rPr>
              <w:t xml:space="preserve">                    Symbiosis  </w:t>
            </w:r>
            <w:r w:rsidRPr="0090208E">
              <w:rPr>
                <w:rFonts w:ascii="Book Antiqua" w:hAnsi="Book Antiqua"/>
                <w:sz w:val="19"/>
                <w:szCs w:val="19"/>
              </w:rPr>
              <w:t>D</w:t>
            </w:r>
            <w:r w:rsidR="00E95342">
              <w:rPr>
                <w:rFonts w:ascii="Book Antiqua" w:hAnsi="Book Antiqua"/>
                <w:sz w:val="19"/>
                <w:szCs w:val="19"/>
              </w:rPr>
              <w:t>istance Learning College</w:t>
            </w:r>
            <w:r w:rsidRPr="0090208E">
              <w:rPr>
                <w:rFonts w:ascii="Book Antiqua" w:hAnsi="Book Antiqua"/>
                <w:sz w:val="19"/>
                <w:szCs w:val="19"/>
              </w:rPr>
              <w:t xml:space="preserve">                              2009</w:t>
            </w:r>
          </w:p>
        </w:tc>
      </w:tr>
      <w:tr w:rsidR="00DD6216" w:rsidTr="002E6DB8">
        <w:trPr>
          <w:trHeight w:val="308"/>
        </w:trPr>
        <w:tc>
          <w:tcPr>
            <w:tcW w:w="9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08E" w:rsidRPr="0090208E" w:rsidRDefault="005719F0" w:rsidP="00E95342">
            <w:pPr>
              <w:pStyle w:val="bulletedlist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rFonts w:ascii="Book Antiqua" w:hAnsi="Book Antiqua" w:cs="Calibri"/>
                <w:spacing w:val="11"/>
                <w:sz w:val="19"/>
                <w:szCs w:val="19"/>
              </w:rPr>
            </w:pPr>
            <w:r w:rsidRPr="0090208E">
              <w:rPr>
                <w:rFonts w:ascii="Book Antiqua" w:hAnsi="Book Antiqua" w:cs="Calibri"/>
                <w:spacing w:val="11"/>
                <w:sz w:val="19"/>
                <w:szCs w:val="19"/>
              </w:rPr>
              <w:t>B.COM                                          Gujarat  University                                             2005</w:t>
            </w:r>
          </w:p>
        </w:tc>
      </w:tr>
    </w:tbl>
    <w:p w:rsidR="0090208E" w:rsidRPr="0090208E" w:rsidRDefault="005719F0" w:rsidP="00132539">
      <w:pPr>
        <w:shd w:val="clear" w:color="auto" w:fill="E5B8B7" w:themeFill="accent2" w:themeFillTint="66"/>
        <w:tabs>
          <w:tab w:val="center" w:pos="5544"/>
        </w:tabs>
        <w:rPr>
          <w:rFonts w:ascii="Book Antiqua" w:hAnsi="Book Antiqua"/>
          <w:b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ab/>
      </w:r>
      <w:r w:rsidRPr="0090208E">
        <w:rPr>
          <w:rFonts w:ascii="Book Antiqua" w:hAnsi="Book Antiqua"/>
          <w:b/>
          <w:sz w:val="19"/>
          <w:szCs w:val="19"/>
        </w:rPr>
        <w:t xml:space="preserve">PERSONAL </w:t>
      </w:r>
      <w:r w:rsidR="008C20D7">
        <w:rPr>
          <w:rFonts w:ascii="Book Antiqua" w:hAnsi="Book Antiqua"/>
          <w:b/>
          <w:sz w:val="19"/>
          <w:szCs w:val="19"/>
        </w:rPr>
        <w:t>Details</w:t>
      </w:r>
    </w:p>
    <w:p w:rsidR="0090208E" w:rsidRPr="0090208E" w:rsidRDefault="0090208E" w:rsidP="0090208E">
      <w:pPr>
        <w:jc w:val="both"/>
        <w:rPr>
          <w:rFonts w:ascii="Book Antiqua" w:hAnsi="Book Antiqua"/>
          <w:sz w:val="19"/>
          <w:szCs w:val="19"/>
        </w:rPr>
      </w:pPr>
    </w:p>
    <w:p w:rsidR="0090208E" w:rsidRPr="0090208E" w:rsidRDefault="005719F0" w:rsidP="0090208E">
      <w:pPr>
        <w:jc w:val="both"/>
        <w:rPr>
          <w:rFonts w:ascii="Book Antiqua" w:hAnsi="Book Antiqua"/>
          <w:sz w:val="19"/>
          <w:szCs w:val="19"/>
        </w:rPr>
      </w:pPr>
      <w:r w:rsidRPr="0090208E">
        <w:rPr>
          <w:rFonts w:ascii="Book Antiqua" w:hAnsi="Book Antiqua"/>
          <w:sz w:val="19"/>
          <w:szCs w:val="19"/>
        </w:rPr>
        <w:t xml:space="preserve">Date of Birth: </w:t>
      </w:r>
      <w:r w:rsidRPr="0090208E">
        <w:rPr>
          <w:rFonts w:ascii="Book Antiqua" w:hAnsi="Book Antiqua"/>
          <w:sz w:val="19"/>
          <w:szCs w:val="19"/>
        </w:rPr>
        <w:tab/>
      </w:r>
      <w:r w:rsidRPr="0090208E">
        <w:rPr>
          <w:rFonts w:ascii="Book Antiqua" w:hAnsi="Book Antiqua"/>
          <w:sz w:val="19"/>
          <w:szCs w:val="19"/>
        </w:rPr>
        <w:tab/>
        <w:t>15</w:t>
      </w:r>
      <w:r w:rsidRPr="0090208E">
        <w:rPr>
          <w:rFonts w:ascii="Book Antiqua" w:hAnsi="Book Antiqua"/>
          <w:sz w:val="19"/>
          <w:szCs w:val="19"/>
          <w:vertAlign w:val="superscript"/>
        </w:rPr>
        <w:t>th</w:t>
      </w:r>
      <w:r w:rsidRPr="0090208E">
        <w:rPr>
          <w:rFonts w:ascii="Book Antiqua" w:hAnsi="Book Antiqua"/>
          <w:sz w:val="19"/>
          <w:szCs w:val="19"/>
        </w:rPr>
        <w:t xml:space="preserve"> Dec 1983</w:t>
      </w:r>
    </w:p>
    <w:p w:rsidR="0090208E" w:rsidRPr="0090208E" w:rsidRDefault="005719F0" w:rsidP="0090208E">
      <w:pPr>
        <w:jc w:val="both"/>
        <w:rPr>
          <w:rFonts w:ascii="Book Antiqua" w:hAnsi="Book Antiqua"/>
          <w:sz w:val="19"/>
          <w:szCs w:val="19"/>
        </w:rPr>
      </w:pPr>
      <w:r w:rsidRPr="0090208E">
        <w:rPr>
          <w:rFonts w:ascii="Book Antiqua" w:hAnsi="Book Antiqua"/>
          <w:sz w:val="19"/>
          <w:szCs w:val="19"/>
        </w:rPr>
        <w:t>Address:</w:t>
      </w:r>
      <w:r w:rsidRPr="0090208E">
        <w:rPr>
          <w:rFonts w:ascii="Book Antiqua" w:hAnsi="Book Antiqua"/>
          <w:sz w:val="19"/>
          <w:szCs w:val="19"/>
        </w:rPr>
        <w:tab/>
      </w:r>
      <w:r w:rsidRPr="0090208E">
        <w:rPr>
          <w:rFonts w:ascii="Book Antiqua" w:hAnsi="Book Antiqua"/>
          <w:sz w:val="19"/>
          <w:szCs w:val="19"/>
        </w:rPr>
        <w:tab/>
        <w:t xml:space="preserve">Kothrud , Pune </w:t>
      </w:r>
    </w:p>
    <w:p w:rsidR="0090208E" w:rsidRPr="0090208E" w:rsidRDefault="005719F0" w:rsidP="0090208E">
      <w:pPr>
        <w:jc w:val="both"/>
        <w:rPr>
          <w:rFonts w:ascii="Book Antiqua" w:hAnsi="Book Antiqua"/>
          <w:sz w:val="19"/>
          <w:szCs w:val="19"/>
        </w:rPr>
      </w:pPr>
      <w:r w:rsidRPr="0090208E">
        <w:rPr>
          <w:rFonts w:ascii="Book Antiqua" w:hAnsi="Book Antiqua"/>
          <w:sz w:val="19"/>
          <w:szCs w:val="19"/>
        </w:rPr>
        <w:t>Status:</w:t>
      </w:r>
      <w:r w:rsidRPr="0090208E">
        <w:rPr>
          <w:rFonts w:ascii="Book Antiqua" w:hAnsi="Book Antiqua"/>
          <w:sz w:val="19"/>
          <w:szCs w:val="19"/>
        </w:rPr>
        <w:tab/>
      </w:r>
      <w:r w:rsidRPr="0090208E">
        <w:rPr>
          <w:rFonts w:ascii="Book Antiqua" w:hAnsi="Book Antiqua"/>
          <w:sz w:val="19"/>
          <w:szCs w:val="19"/>
        </w:rPr>
        <w:tab/>
      </w:r>
      <w:r w:rsidRPr="0090208E">
        <w:rPr>
          <w:rFonts w:ascii="Book Antiqua" w:hAnsi="Book Antiqua"/>
          <w:sz w:val="19"/>
          <w:szCs w:val="19"/>
        </w:rPr>
        <w:tab/>
        <w:t>Married</w:t>
      </w:r>
    </w:p>
    <w:p w:rsidR="0090208E" w:rsidRPr="0090208E" w:rsidRDefault="005719F0" w:rsidP="0090208E">
      <w:pPr>
        <w:jc w:val="both"/>
        <w:rPr>
          <w:rFonts w:ascii="Book Antiqua" w:hAnsi="Book Antiqua"/>
          <w:sz w:val="19"/>
          <w:szCs w:val="19"/>
        </w:rPr>
      </w:pPr>
      <w:r w:rsidRPr="0090208E">
        <w:rPr>
          <w:rFonts w:ascii="Book Antiqua" w:hAnsi="Book Antiqua"/>
          <w:sz w:val="19"/>
          <w:szCs w:val="19"/>
        </w:rPr>
        <w:t xml:space="preserve">Languages Known: </w:t>
      </w:r>
      <w:r w:rsidRPr="0090208E">
        <w:rPr>
          <w:rFonts w:ascii="Book Antiqua" w:hAnsi="Book Antiqua"/>
          <w:sz w:val="19"/>
          <w:szCs w:val="19"/>
        </w:rPr>
        <w:tab/>
        <w:t xml:space="preserve">English, Marathi, </w:t>
      </w:r>
      <w:r w:rsidR="008B02D5" w:rsidRPr="0090208E">
        <w:rPr>
          <w:rFonts w:ascii="Book Antiqua" w:hAnsi="Book Antiqua"/>
          <w:sz w:val="19"/>
          <w:szCs w:val="19"/>
        </w:rPr>
        <w:t>and Gujarati</w:t>
      </w:r>
      <w:r w:rsidRPr="0090208E">
        <w:rPr>
          <w:rFonts w:ascii="Book Antiqua" w:hAnsi="Book Antiqua"/>
          <w:sz w:val="19"/>
          <w:szCs w:val="19"/>
        </w:rPr>
        <w:t>&amp; Hindi</w:t>
      </w:r>
    </w:p>
    <w:p w:rsidR="0090208E" w:rsidRPr="0090208E" w:rsidRDefault="0090208E" w:rsidP="0090208E">
      <w:pPr>
        <w:jc w:val="both"/>
        <w:rPr>
          <w:rFonts w:ascii="Book Antiqua" w:hAnsi="Book Antiqua"/>
          <w:sz w:val="19"/>
          <w:szCs w:val="19"/>
        </w:rPr>
      </w:pPr>
    </w:p>
    <w:p w:rsidR="0090208E" w:rsidRPr="0090208E" w:rsidRDefault="005719F0" w:rsidP="0090208E">
      <w:pPr>
        <w:jc w:val="both"/>
        <w:rPr>
          <w:rFonts w:ascii="Book Antiqua" w:hAnsi="Book Antiqua"/>
        </w:rPr>
      </w:pPr>
      <w:r w:rsidRPr="0090208E">
        <w:rPr>
          <w:rFonts w:ascii="Book Antiqua" w:hAnsi="Book Antiqua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154113" name="Picture 2"/>
                    <pic:cNvPicPr>
                      <a:picLocks noChangeAspect="1"/>
                    </pic:cNvPicPr>
                  </pic:nvPicPr>
                  <pic:blipFill>
                    <a:blip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13695" w:rsidRPr="0090208E" w:rsidRDefault="005B6F42" w:rsidP="0090208E">
      <w:pPr>
        <w:rPr>
          <w:rFonts w:ascii="Book Antiqua" w:hAnsi="Book Antiqua"/>
        </w:rPr>
      </w:pPr>
      <w:r>
        <w:pict>
          <v:shape id="_x0000_s1026" type="#_x0000_t75" style="position:absolute;margin-left:0;margin-top:0;width:1pt;height:1pt;z-index:251659264">
            <v:imagedata r:id="rId7"/>
          </v:shape>
        </w:pict>
      </w:r>
    </w:p>
    <w:sectPr w:rsidR="00313695" w:rsidRPr="0090208E" w:rsidSect="0090208E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950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72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44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16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288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360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432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04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5760" w:firstLine="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pStyle w:val="bulletedlist"/>
      <w:lvlText w:val=""/>
      <w:lvlJc w:val="left"/>
      <w:pPr>
        <w:tabs>
          <w:tab w:val="left" w:pos="0"/>
        </w:tabs>
        <w:ind w:left="36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08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80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52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24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396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468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40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120" w:firstLine="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left" w:pos="0"/>
        </w:tabs>
        <w:ind w:left="27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99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71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43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15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387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459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31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030" w:firstLine="0"/>
      </w:pPr>
      <w:rPr>
        <w:rFonts w:ascii="Wingdings" w:hAnsi="Wingdings" w:cs="Wingdings"/>
      </w:rPr>
    </w:lvl>
  </w:abstractNum>
  <w:abstractNum w:abstractNumId="3">
    <w:nsid w:val="09FC4387"/>
    <w:multiLevelType w:val="hybridMultilevel"/>
    <w:tmpl w:val="CF2446B6"/>
    <w:lvl w:ilvl="0" w:tplc="B73E3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04C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F40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62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0C4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822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6A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49F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2AF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85E43"/>
    <w:multiLevelType w:val="multilevel"/>
    <w:tmpl w:val="1582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FB5188"/>
    <w:multiLevelType w:val="multilevel"/>
    <w:tmpl w:val="072C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857221"/>
    <w:multiLevelType w:val="hybridMultilevel"/>
    <w:tmpl w:val="480ED76A"/>
    <w:lvl w:ilvl="0" w:tplc="E3C0B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1282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AC52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2E6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8CC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546A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661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E1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D62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E1424"/>
    <w:multiLevelType w:val="multilevel"/>
    <w:tmpl w:val="DF62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F067B"/>
    <w:multiLevelType w:val="hybridMultilevel"/>
    <w:tmpl w:val="88BC0132"/>
    <w:lvl w:ilvl="0" w:tplc="0A54BA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A64E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00F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2E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E75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FCB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E5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AEF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FCF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407A7F"/>
    <w:multiLevelType w:val="hybridMultilevel"/>
    <w:tmpl w:val="79925934"/>
    <w:lvl w:ilvl="0" w:tplc="613481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4980F2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EE63EF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6907B5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B5881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2622D8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AE8FCA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9D672D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A86710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C731E1"/>
    <w:multiLevelType w:val="hybridMultilevel"/>
    <w:tmpl w:val="D540815E"/>
    <w:lvl w:ilvl="0" w:tplc="957A0072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673850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705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A7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61D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8C6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AA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EDD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6E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9610C"/>
    <w:multiLevelType w:val="hybridMultilevel"/>
    <w:tmpl w:val="8C761EB8"/>
    <w:lvl w:ilvl="0" w:tplc="37F0669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D278E1A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3C73A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270210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9F8112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58653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30CF35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E0836F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68E279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B8658D"/>
    <w:multiLevelType w:val="hybridMultilevel"/>
    <w:tmpl w:val="4956E056"/>
    <w:lvl w:ilvl="0" w:tplc="9E860F46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73F853E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19AF3B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BBA314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0A499F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9FC437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5BED65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5621EC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06ECF4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631B68"/>
    <w:multiLevelType w:val="hybridMultilevel"/>
    <w:tmpl w:val="573893D6"/>
    <w:lvl w:ilvl="0" w:tplc="9C644F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0DCC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9ECB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20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C28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DE3E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CF3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430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CC3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906BC"/>
    <w:multiLevelType w:val="hybridMultilevel"/>
    <w:tmpl w:val="1D0CCEFC"/>
    <w:lvl w:ilvl="0" w:tplc="337C7CC6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4D3A020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1487D3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136221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25E981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E1001A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9329AB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8D6C49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EF03EB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00146E6"/>
    <w:multiLevelType w:val="multilevel"/>
    <w:tmpl w:val="6B7C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A44137"/>
    <w:multiLevelType w:val="multilevel"/>
    <w:tmpl w:val="2D30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D05522"/>
    <w:multiLevelType w:val="hybridMultilevel"/>
    <w:tmpl w:val="04907424"/>
    <w:lvl w:ilvl="0" w:tplc="BF42C6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CC4F67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252A1C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3BEA5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ED68DB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BFEFFF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9C654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1E86E3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B091A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556836"/>
    <w:multiLevelType w:val="hybridMultilevel"/>
    <w:tmpl w:val="4088161E"/>
    <w:lvl w:ilvl="0" w:tplc="512C73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B1EE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F23B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C0A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604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A85B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A1A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C9A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2B5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95BB5"/>
    <w:multiLevelType w:val="hybridMultilevel"/>
    <w:tmpl w:val="D15EA5FA"/>
    <w:lvl w:ilvl="0" w:tplc="1DB63E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5AE5A8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9F2DA5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3E0BD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4E76D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9388E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10DA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301B8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344921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737137"/>
    <w:multiLevelType w:val="hybridMultilevel"/>
    <w:tmpl w:val="55D2D332"/>
    <w:lvl w:ilvl="0" w:tplc="FFBC5F0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A22E4F4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4D66F4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BA632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F241E7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463DB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9C048D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22479A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55CA52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DCD2B4C"/>
    <w:multiLevelType w:val="hybridMultilevel"/>
    <w:tmpl w:val="69729ADE"/>
    <w:lvl w:ilvl="0" w:tplc="84424F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BE6C7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C07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4F1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606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649F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07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45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7434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CB243E"/>
    <w:multiLevelType w:val="hybridMultilevel"/>
    <w:tmpl w:val="2B04BF10"/>
    <w:lvl w:ilvl="0" w:tplc="1FCE85D8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4A425DD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D26076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8038823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E3CA517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7506D8A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D088B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6D98CEF6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9784CF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43E395C"/>
    <w:multiLevelType w:val="hybridMultilevel"/>
    <w:tmpl w:val="73DAFCF8"/>
    <w:lvl w:ilvl="0" w:tplc="39D870C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E1A2A58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AA3683F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1E4F29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6D0025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3EE0F5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BC19A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C5C46B2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3AD35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ABC4B8F"/>
    <w:multiLevelType w:val="multilevel"/>
    <w:tmpl w:val="C342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EF6FD6"/>
    <w:multiLevelType w:val="hybridMultilevel"/>
    <w:tmpl w:val="77F8EF1A"/>
    <w:lvl w:ilvl="0" w:tplc="25E41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60DE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26F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C95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6B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948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8A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0B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10EF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A0654F"/>
    <w:multiLevelType w:val="hybridMultilevel"/>
    <w:tmpl w:val="8FD4551E"/>
    <w:lvl w:ilvl="0" w:tplc="A51821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A8C760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54A04B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34CCDD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A3E88F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A66E43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91A975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69A18B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F46D99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48E1E99"/>
    <w:multiLevelType w:val="multilevel"/>
    <w:tmpl w:val="2CF6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65459B"/>
    <w:multiLevelType w:val="hybridMultilevel"/>
    <w:tmpl w:val="FF807DFA"/>
    <w:lvl w:ilvl="0" w:tplc="A93CE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E493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AA85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6F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AC8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EA22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47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7EBF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E66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6F3038"/>
    <w:multiLevelType w:val="hybridMultilevel"/>
    <w:tmpl w:val="0AEA2ABE"/>
    <w:lvl w:ilvl="0" w:tplc="70F4C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F42D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585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CD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23B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301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A4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CB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828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3C1102"/>
    <w:multiLevelType w:val="hybridMultilevel"/>
    <w:tmpl w:val="56C66F90"/>
    <w:lvl w:ilvl="0" w:tplc="4A3C72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7FA636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BC8B1D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DA8E9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FACA43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2B608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5340F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944D8B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A52783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CC007CE"/>
    <w:multiLevelType w:val="hybridMultilevel"/>
    <w:tmpl w:val="254404B2"/>
    <w:lvl w:ilvl="0" w:tplc="98545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7EF4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825B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8C9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E3E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D855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29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E4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B8C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AF52EE"/>
    <w:multiLevelType w:val="hybridMultilevel"/>
    <w:tmpl w:val="6AAE1FFE"/>
    <w:lvl w:ilvl="0" w:tplc="D6422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4442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E65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E4F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04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F8F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2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632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C6C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C60E31"/>
    <w:multiLevelType w:val="hybridMultilevel"/>
    <w:tmpl w:val="FD2C0CEA"/>
    <w:lvl w:ilvl="0" w:tplc="E76804B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70C10B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9E82B5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EC6E9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B4CA0F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AD4BB8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DD0F43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4E8D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BE866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23F64F7"/>
    <w:multiLevelType w:val="multilevel"/>
    <w:tmpl w:val="2864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F947C5"/>
    <w:multiLevelType w:val="hybridMultilevel"/>
    <w:tmpl w:val="2D5EB9EC"/>
    <w:lvl w:ilvl="0" w:tplc="CA42C3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E12DB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082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EF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CA9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DC2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A3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000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ACF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FC65CD"/>
    <w:multiLevelType w:val="hybridMultilevel"/>
    <w:tmpl w:val="6BA62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216565"/>
    <w:multiLevelType w:val="hybridMultilevel"/>
    <w:tmpl w:val="5E14B5A8"/>
    <w:lvl w:ilvl="0" w:tplc="4D948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C661C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7426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AA7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C068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181B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82B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47F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A476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000009"/>
    <w:multiLevelType w:val="hybridMultilevel"/>
    <w:tmpl w:val="240C4682"/>
    <w:lvl w:ilvl="0" w:tplc="543287BC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B7689D1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86E0B4C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A4EDC3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D1234B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35C210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C6521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212E260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1E6894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712023B3"/>
    <w:multiLevelType w:val="hybridMultilevel"/>
    <w:tmpl w:val="92985B7C"/>
    <w:lvl w:ilvl="0" w:tplc="58D8C464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E60CF0C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6CA2B2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92CBA1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5C6F90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10A3BA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7E2D48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9D8890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2906B2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19356BC"/>
    <w:multiLevelType w:val="multilevel"/>
    <w:tmpl w:val="6B8E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3C2CB3"/>
    <w:multiLevelType w:val="hybridMultilevel"/>
    <w:tmpl w:val="1FF8F684"/>
    <w:lvl w:ilvl="0" w:tplc="AC887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A71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2AAF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645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28D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6C1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0E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E69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56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202F51"/>
    <w:multiLevelType w:val="hybridMultilevel"/>
    <w:tmpl w:val="FD2E595A"/>
    <w:lvl w:ilvl="0" w:tplc="D2DCD3EC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ADF0543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C024D28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87C64A68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B0873A8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E627DA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3523A40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982AC5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A5D4361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89F39A0"/>
    <w:multiLevelType w:val="hybridMultilevel"/>
    <w:tmpl w:val="C6C4E1CE"/>
    <w:lvl w:ilvl="0" w:tplc="1332D3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EB02C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26F2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D66D37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F0ED3D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DE0DDD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5B8DFC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0DA959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9C195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14"/>
  </w:num>
  <w:num w:numId="4">
    <w:abstractNumId w:val="33"/>
  </w:num>
  <w:num w:numId="5">
    <w:abstractNumId w:val="39"/>
  </w:num>
  <w:num w:numId="6">
    <w:abstractNumId w:val="12"/>
  </w:num>
  <w:num w:numId="7">
    <w:abstractNumId w:val="42"/>
  </w:num>
  <w:num w:numId="8">
    <w:abstractNumId w:val="23"/>
  </w:num>
  <w:num w:numId="9">
    <w:abstractNumId w:val="22"/>
  </w:num>
  <w:num w:numId="10">
    <w:abstractNumId w:val="38"/>
  </w:num>
  <w:num w:numId="11">
    <w:abstractNumId w:val="13"/>
  </w:num>
  <w:num w:numId="12">
    <w:abstractNumId w:val="3"/>
  </w:num>
  <w:num w:numId="13">
    <w:abstractNumId w:val="3"/>
  </w:num>
  <w:num w:numId="14">
    <w:abstractNumId w:val="25"/>
  </w:num>
  <w:num w:numId="15">
    <w:abstractNumId w:val="28"/>
  </w:num>
  <w:num w:numId="16">
    <w:abstractNumId w:val="18"/>
  </w:num>
  <w:num w:numId="17">
    <w:abstractNumId w:val="20"/>
  </w:num>
  <w:num w:numId="18">
    <w:abstractNumId w:val="11"/>
  </w:num>
  <w:num w:numId="19">
    <w:abstractNumId w:val="21"/>
  </w:num>
  <w:num w:numId="20">
    <w:abstractNumId w:val="35"/>
  </w:num>
  <w:num w:numId="21">
    <w:abstractNumId w:val="8"/>
  </w:num>
  <w:num w:numId="22">
    <w:abstractNumId w:val="40"/>
  </w:num>
  <w:num w:numId="23">
    <w:abstractNumId w:val="34"/>
  </w:num>
  <w:num w:numId="24">
    <w:abstractNumId w:val="5"/>
  </w:num>
  <w:num w:numId="25">
    <w:abstractNumId w:val="31"/>
  </w:num>
  <w:num w:numId="26">
    <w:abstractNumId w:val="4"/>
  </w:num>
  <w:num w:numId="27">
    <w:abstractNumId w:val="27"/>
  </w:num>
  <w:num w:numId="28">
    <w:abstractNumId w:val="15"/>
  </w:num>
  <w:num w:numId="29">
    <w:abstractNumId w:val="24"/>
  </w:num>
  <w:num w:numId="30">
    <w:abstractNumId w:val="26"/>
  </w:num>
  <w:num w:numId="31">
    <w:abstractNumId w:val="17"/>
  </w:num>
  <w:num w:numId="32">
    <w:abstractNumId w:val="9"/>
  </w:num>
  <w:num w:numId="33">
    <w:abstractNumId w:val="7"/>
  </w:num>
  <w:num w:numId="34">
    <w:abstractNumId w:val="16"/>
  </w:num>
  <w:num w:numId="35">
    <w:abstractNumId w:val="10"/>
  </w:num>
  <w:num w:numId="36">
    <w:abstractNumId w:val="29"/>
  </w:num>
  <w:num w:numId="37">
    <w:abstractNumId w:val="6"/>
  </w:num>
  <w:num w:numId="38">
    <w:abstractNumId w:val="32"/>
  </w:num>
  <w:num w:numId="39">
    <w:abstractNumId w:val="30"/>
  </w:num>
  <w:num w:numId="40">
    <w:abstractNumId w:val="41"/>
  </w:num>
  <w:num w:numId="41">
    <w:abstractNumId w:val="43"/>
  </w:num>
  <w:num w:numId="42">
    <w:abstractNumId w:val="1"/>
  </w:num>
  <w:num w:numId="43">
    <w:abstractNumId w:val="2"/>
  </w:num>
  <w:num w:numId="44">
    <w:abstractNumId w:val="0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55356"/>
    <w:rsid w:val="00021728"/>
    <w:rsid w:val="00040CF6"/>
    <w:rsid w:val="000668BE"/>
    <w:rsid w:val="000735CB"/>
    <w:rsid w:val="00080AD5"/>
    <w:rsid w:val="00085C2D"/>
    <w:rsid w:val="000B5ECE"/>
    <w:rsid w:val="000D2786"/>
    <w:rsid w:val="000E79CC"/>
    <w:rsid w:val="001000A6"/>
    <w:rsid w:val="00102B57"/>
    <w:rsid w:val="00107156"/>
    <w:rsid w:val="00131ACC"/>
    <w:rsid w:val="00132539"/>
    <w:rsid w:val="0014621A"/>
    <w:rsid w:val="001E1F97"/>
    <w:rsid w:val="001F34C6"/>
    <w:rsid w:val="00242E62"/>
    <w:rsid w:val="00255356"/>
    <w:rsid w:val="002649A2"/>
    <w:rsid w:val="002A2F98"/>
    <w:rsid w:val="002B4A52"/>
    <w:rsid w:val="002C3AB4"/>
    <w:rsid w:val="002E6DB8"/>
    <w:rsid w:val="002F2FC2"/>
    <w:rsid w:val="002F6357"/>
    <w:rsid w:val="003110B9"/>
    <w:rsid w:val="00313695"/>
    <w:rsid w:val="00320EE7"/>
    <w:rsid w:val="00392639"/>
    <w:rsid w:val="003B1CC1"/>
    <w:rsid w:val="003D67B2"/>
    <w:rsid w:val="003F588D"/>
    <w:rsid w:val="0044731F"/>
    <w:rsid w:val="004C29BA"/>
    <w:rsid w:val="004D3A1E"/>
    <w:rsid w:val="00515DF1"/>
    <w:rsid w:val="005429EF"/>
    <w:rsid w:val="00550835"/>
    <w:rsid w:val="0055111A"/>
    <w:rsid w:val="00557517"/>
    <w:rsid w:val="005719F0"/>
    <w:rsid w:val="00591E30"/>
    <w:rsid w:val="005930F9"/>
    <w:rsid w:val="005B6F42"/>
    <w:rsid w:val="005C7D05"/>
    <w:rsid w:val="005D5288"/>
    <w:rsid w:val="0061447F"/>
    <w:rsid w:val="00614EBD"/>
    <w:rsid w:val="006525E8"/>
    <w:rsid w:val="00693951"/>
    <w:rsid w:val="006F5CDB"/>
    <w:rsid w:val="007048AD"/>
    <w:rsid w:val="007201F0"/>
    <w:rsid w:val="00726600"/>
    <w:rsid w:val="007912D4"/>
    <w:rsid w:val="007A4F31"/>
    <w:rsid w:val="0084668A"/>
    <w:rsid w:val="00854D29"/>
    <w:rsid w:val="00866D2D"/>
    <w:rsid w:val="00871346"/>
    <w:rsid w:val="00875510"/>
    <w:rsid w:val="00882AFC"/>
    <w:rsid w:val="008B02D5"/>
    <w:rsid w:val="008C20D7"/>
    <w:rsid w:val="008C67A7"/>
    <w:rsid w:val="008E399F"/>
    <w:rsid w:val="0090208E"/>
    <w:rsid w:val="0090355D"/>
    <w:rsid w:val="00926137"/>
    <w:rsid w:val="00967340"/>
    <w:rsid w:val="009702CF"/>
    <w:rsid w:val="00981C20"/>
    <w:rsid w:val="009D64EC"/>
    <w:rsid w:val="00A45D04"/>
    <w:rsid w:val="00A66084"/>
    <w:rsid w:val="00AB2930"/>
    <w:rsid w:val="00AB39BA"/>
    <w:rsid w:val="00B06496"/>
    <w:rsid w:val="00B11905"/>
    <w:rsid w:val="00B5474A"/>
    <w:rsid w:val="00B70589"/>
    <w:rsid w:val="00B74899"/>
    <w:rsid w:val="00B77F6E"/>
    <w:rsid w:val="00B8098A"/>
    <w:rsid w:val="00B874EA"/>
    <w:rsid w:val="00BB237A"/>
    <w:rsid w:val="00BC3270"/>
    <w:rsid w:val="00BD39D1"/>
    <w:rsid w:val="00BE10F8"/>
    <w:rsid w:val="00BE6CAB"/>
    <w:rsid w:val="00BF7776"/>
    <w:rsid w:val="00BF79E9"/>
    <w:rsid w:val="00C312C2"/>
    <w:rsid w:val="00C344C3"/>
    <w:rsid w:val="00C87FEE"/>
    <w:rsid w:val="00CB27EA"/>
    <w:rsid w:val="00CE5809"/>
    <w:rsid w:val="00D246A6"/>
    <w:rsid w:val="00D44112"/>
    <w:rsid w:val="00D541E6"/>
    <w:rsid w:val="00D60EDA"/>
    <w:rsid w:val="00D9365D"/>
    <w:rsid w:val="00D971BC"/>
    <w:rsid w:val="00DA05AD"/>
    <w:rsid w:val="00DB60BD"/>
    <w:rsid w:val="00DD5940"/>
    <w:rsid w:val="00DD6216"/>
    <w:rsid w:val="00E025C4"/>
    <w:rsid w:val="00E14CEF"/>
    <w:rsid w:val="00E40FEF"/>
    <w:rsid w:val="00E610C2"/>
    <w:rsid w:val="00E63F2F"/>
    <w:rsid w:val="00E75D10"/>
    <w:rsid w:val="00E845CD"/>
    <w:rsid w:val="00E95342"/>
    <w:rsid w:val="00EC6B0C"/>
    <w:rsid w:val="00EE458C"/>
    <w:rsid w:val="00F0026A"/>
    <w:rsid w:val="00F01E46"/>
    <w:rsid w:val="00F03ADE"/>
    <w:rsid w:val="00F30779"/>
    <w:rsid w:val="00F37C4B"/>
    <w:rsid w:val="00F646D8"/>
    <w:rsid w:val="00F76AA0"/>
    <w:rsid w:val="00F8512C"/>
    <w:rsid w:val="00FB24D9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C9B6AE6-4B14-424B-A702-4ED13360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5535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25535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25535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qFormat/>
    <w:rsid w:val="00E845CD"/>
    <w:pPr>
      <w:ind w:left="720"/>
      <w:contextualSpacing/>
    </w:pPr>
  </w:style>
  <w:style w:type="paragraph" w:styleId="Title">
    <w:name w:val="Title"/>
    <w:basedOn w:val="Normal"/>
    <w:link w:val="TitleChar"/>
    <w:qFormat/>
    <w:rsid w:val="00E40FEF"/>
    <w:pPr>
      <w:jc w:val="center"/>
    </w:pPr>
    <w:rPr>
      <w:b/>
      <w:bCs/>
      <w:sz w:val="28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E40FEF"/>
    <w:rPr>
      <w:rFonts w:ascii="Times New Roman" w:eastAsia="Times New Roman" w:hAnsi="Times New Roman" w:cs="Times New Roman"/>
      <w:b/>
      <w:bCs/>
      <w:sz w:val="28"/>
      <w:szCs w:val="24"/>
      <w:u w:val="single"/>
      <w:lang w:val="en-US"/>
    </w:rPr>
  </w:style>
  <w:style w:type="paragraph" w:styleId="Footer">
    <w:name w:val="footer"/>
    <w:basedOn w:val="Normal"/>
    <w:link w:val="FooterChar"/>
    <w:rsid w:val="005930F9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5930F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76AA0"/>
    <w:pPr>
      <w:spacing w:before="100" w:beforeAutospacing="1" w:after="100" w:afterAutospacing="1"/>
    </w:pPr>
    <w:rPr>
      <w:lang w:val="en-IN" w:eastAsia="en-IN"/>
    </w:rPr>
  </w:style>
  <w:style w:type="character" w:styleId="Strong">
    <w:name w:val="Strong"/>
    <w:basedOn w:val="DefaultParagraphFont"/>
    <w:uiPriority w:val="22"/>
    <w:qFormat/>
    <w:rsid w:val="00F03ADE"/>
    <w:rPr>
      <w:b/>
      <w:bCs/>
    </w:rPr>
  </w:style>
  <w:style w:type="character" w:customStyle="1" w:styleId="apple-converted-space">
    <w:name w:val="apple-converted-space"/>
    <w:basedOn w:val="DefaultParagraphFont"/>
    <w:rsid w:val="0061447F"/>
  </w:style>
  <w:style w:type="paragraph" w:styleId="BodyText">
    <w:name w:val="Body Text"/>
    <w:basedOn w:val="Normal"/>
    <w:link w:val="BodyTextChar"/>
    <w:rsid w:val="0090208E"/>
    <w:pPr>
      <w:suppressAutoHyphens/>
    </w:pPr>
    <w:rPr>
      <w:rFonts w:ascii="Arial" w:hAnsi="Arial" w:cs="Arial"/>
      <w:color w:val="000000"/>
      <w:sz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90208E"/>
    <w:rPr>
      <w:rFonts w:ascii="Arial" w:eastAsia="Times New Roman" w:hAnsi="Arial" w:cs="Arial"/>
      <w:color w:val="000000"/>
      <w:sz w:val="20"/>
      <w:szCs w:val="24"/>
      <w:lang w:val="en-US" w:eastAsia="ar-SA"/>
    </w:rPr>
  </w:style>
  <w:style w:type="paragraph" w:customStyle="1" w:styleId="bulletedlist">
    <w:name w:val="bulleted list"/>
    <w:basedOn w:val="Normal"/>
    <w:rsid w:val="0090208E"/>
    <w:pPr>
      <w:numPr>
        <w:numId w:val="42"/>
      </w:numPr>
      <w:suppressAutoHyphens/>
      <w:spacing w:before="60" w:after="60" w:line="220" w:lineRule="exact"/>
      <w:ind w:left="288" w:hanging="288"/>
    </w:pPr>
    <w:rPr>
      <w:rFonts w:ascii="Tahoma" w:hAnsi="Tahoma" w:cs="Tahoma"/>
      <w:color w:val="000000"/>
      <w:spacing w:val="9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rdxfootmark.naukri.com/v2/track/openCv?trackingInfo=c888c1d07f7e68c989bfcb44ca7efced134f530e18705c4458440321091b5b58120815001448585f0c4356014b4450530401195c1333471b1b1112485c540d5842011503504e1c180c571833471b1b0a1044515b0f4d584b50535a4f162e024b4340010d120213105b5c0c004d145c455715445a5c5d57421a081105431458090d074b100a12031753444f4a081e010303001740505b095648170e034e6&amp;docType=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rdxfootmark.naukri.com/v2/track/openCv?trackingInfo=c73e245056710fa4fc648b178a04b5d7134f530e18705c4458440321091b5b58150c100511435b5e1b4d58515c424154181c084b281e01030300184551590059580f1b425c4c01090340281e0103180214485e5b1543124a4b485d4637071f1b5b58170a10014042595858564d465d4507144359090f59431209175144410c595f5049100a1105035d4a1e500558191b120012435a5b0a514b141b5c6%26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4E307-59BF-4C5B-8E1A-0312E487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Vrush</dc:creator>
  <cp:lastModifiedBy>Vrushali Kelkar</cp:lastModifiedBy>
  <cp:revision>12</cp:revision>
  <dcterms:created xsi:type="dcterms:W3CDTF">2020-05-25T04:36:00Z</dcterms:created>
  <dcterms:modified xsi:type="dcterms:W3CDTF">2021-04-26T12:25:00Z</dcterms:modified>
</cp:coreProperties>
</file>