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44460F99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209A4DA4" w14:textId="64DE514D" w:rsidR="001B2ABD" w:rsidRDefault="00340E8D" w:rsidP="001B2ABD">
            <w:pPr>
              <w:tabs>
                <w:tab w:val="left" w:pos="990"/>
              </w:tabs>
              <w:jc w:val="center"/>
            </w:pPr>
            <w:bookmarkStart w:id="0" w:name="_Hlk47924028"/>
            <w:bookmarkEnd w:id="0"/>
            <w:r>
              <w:rPr>
                <w:noProof/>
              </w:rPr>
              <w:drawing>
                <wp:inline distT="0" distB="0" distL="0" distR="0" wp14:anchorId="3FE1D3BC" wp14:editId="2D10F6E9">
                  <wp:extent cx="1847850" cy="1847850"/>
                  <wp:effectExtent l="0" t="0" r="0" b="0"/>
                  <wp:docPr id="1" name="Picture 1" descr="A person smil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file2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8478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AA1416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756E86D" w14:textId="77777777" w:rsidR="001B2ABD" w:rsidRDefault="0075398F" w:rsidP="001B2ABD">
            <w:pPr>
              <w:pStyle w:val="Title"/>
            </w:pPr>
            <w:r>
              <w:t>Surendra Kamma</w:t>
            </w:r>
          </w:p>
          <w:p w14:paraId="5C1F9FE6" w14:textId="388BB601" w:rsidR="001B2ABD" w:rsidRDefault="00AC6FE5" w:rsidP="001B2ABD">
            <w:pPr>
              <w:pStyle w:val="Subtitle"/>
            </w:pPr>
            <w:r w:rsidRPr="00A84E35">
              <w:rPr>
                <w:spacing w:val="0"/>
                <w:w w:val="33"/>
              </w:rPr>
              <w:t>Salesforce Admin</w:t>
            </w:r>
            <w:r w:rsidR="009841B3" w:rsidRPr="00A84E35">
              <w:rPr>
                <w:spacing w:val="0"/>
                <w:w w:val="33"/>
              </w:rPr>
              <w:t>/</w:t>
            </w:r>
            <w:r w:rsidRPr="00A84E35">
              <w:rPr>
                <w:spacing w:val="0"/>
                <w:w w:val="33"/>
              </w:rPr>
              <w:t>Developer</w:t>
            </w:r>
            <w:r w:rsidR="009841B3" w:rsidRPr="00A84E35">
              <w:rPr>
                <w:spacing w:val="0"/>
                <w:w w:val="33"/>
              </w:rPr>
              <w:t>/</w:t>
            </w:r>
            <w:r w:rsidRPr="00A84E35">
              <w:rPr>
                <w:spacing w:val="0"/>
                <w:w w:val="33"/>
              </w:rPr>
              <w:t>Consultant</w:t>
            </w:r>
            <w:r w:rsidRPr="00A84E35">
              <w:rPr>
                <w:spacing w:val="59"/>
                <w:w w:val="33"/>
              </w:rPr>
              <w:t>.</w:t>
            </w:r>
          </w:p>
        </w:tc>
      </w:tr>
      <w:tr w:rsidR="001B2ABD" w14:paraId="6EAE0856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0E5C8DE25EED427A919959ACA928C319"/>
              </w:placeholder>
              <w:temporary/>
              <w:showingPlcHdr/>
              <w15:appearance w15:val="hidden"/>
            </w:sdtPr>
            <w:sdtEndPr/>
            <w:sdtContent>
              <w:p w14:paraId="4ED140A4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40D4E7AC" w14:textId="6E70B5F8" w:rsidR="00B74197" w:rsidRPr="00B74197" w:rsidRDefault="00B74197" w:rsidP="00B74197">
            <w:r w:rsidRPr="00B74197">
              <w:t xml:space="preserve">Vibrant and self-motivated professional with 5+ years of experience in IT Industry with 5+ years of experience on </w:t>
            </w:r>
          </w:p>
          <w:p w14:paraId="42C88986" w14:textId="77777777" w:rsidR="00B74197" w:rsidRPr="00B74197" w:rsidRDefault="00B74197" w:rsidP="00B74197">
            <w:r w:rsidRPr="00B74197">
              <w:t xml:space="preserve">Salesforce Domain as a Salesforce Certiﬁed Admin, Developer &amp; Consultant. Experience in design and customization of </w:t>
            </w:r>
          </w:p>
          <w:p w14:paraId="2250C3EE" w14:textId="77777777" w:rsidR="00B74197" w:rsidRPr="00B74197" w:rsidRDefault="00B74197" w:rsidP="00B74197">
            <w:r w:rsidRPr="00B74197">
              <w:t xml:space="preserve">custom applications for complex business processes both in Sales and Service Cloud. Experience in CPQ process of Sales </w:t>
            </w:r>
          </w:p>
          <w:p w14:paraId="0F794AAB" w14:textId="77777777" w:rsidR="00B74197" w:rsidRPr="00B74197" w:rsidRDefault="00B74197" w:rsidP="00B74197">
            <w:r w:rsidRPr="00B74197">
              <w:t>using Apttus tools.</w:t>
            </w:r>
          </w:p>
          <w:p w14:paraId="714C487E" w14:textId="77777777" w:rsidR="00036450" w:rsidRDefault="00036450" w:rsidP="00036450"/>
          <w:sdt>
            <w:sdtPr>
              <w:id w:val="-1954003311"/>
              <w:placeholder>
                <w:docPart w:val="FD8B9E152A3B4F5482E878D2D1A96483"/>
              </w:placeholder>
              <w:temporary/>
              <w:showingPlcHdr/>
              <w15:appearance w15:val="hidden"/>
            </w:sdtPr>
            <w:sdtEndPr/>
            <w:sdtContent>
              <w:p w14:paraId="16860C3A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E0CDC9C3A6F94AACB2DBB22BD9665C0C"/>
              </w:placeholder>
              <w:temporary/>
              <w:showingPlcHdr/>
              <w15:appearance w15:val="hidden"/>
            </w:sdtPr>
            <w:sdtEndPr/>
            <w:sdtContent>
              <w:p w14:paraId="2F8FC9B0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3A393CC1" w14:textId="0F2E4407" w:rsidR="004D3011" w:rsidRDefault="00201707" w:rsidP="004D3011">
            <w:r>
              <w:t>+91 8762240606</w:t>
            </w:r>
          </w:p>
          <w:p w14:paraId="7CF470A5" w14:textId="48925B4F" w:rsidR="000E7074" w:rsidRDefault="000E7074" w:rsidP="004D3011"/>
          <w:p w14:paraId="31C5B8CC" w14:textId="1D4F8461" w:rsidR="000E7074" w:rsidRDefault="000E7074" w:rsidP="004D3011">
            <w:r>
              <w:t>PLACE:</w:t>
            </w:r>
          </w:p>
          <w:p w14:paraId="0E9630A4" w14:textId="5E00CD67" w:rsidR="000E7074" w:rsidRDefault="000E7074" w:rsidP="004D3011">
            <w:r>
              <w:t>Bengaluru</w:t>
            </w:r>
            <w:r w:rsidR="00137603">
              <w:t>, India</w:t>
            </w:r>
          </w:p>
          <w:p w14:paraId="40DC8D75" w14:textId="77777777" w:rsidR="004D3011" w:rsidRPr="004D3011" w:rsidRDefault="004D3011" w:rsidP="004D3011"/>
          <w:sdt>
            <w:sdtPr>
              <w:id w:val="67859272"/>
              <w:placeholder>
                <w:docPart w:val="8B138C14293142F9B6BCA40468064E63"/>
              </w:placeholder>
              <w:temporary/>
              <w:showingPlcHdr/>
              <w15:appearance w15:val="hidden"/>
            </w:sdtPr>
            <w:sdtEndPr/>
            <w:sdtContent>
              <w:p w14:paraId="682B9712" w14:textId="77777777" w:rsidR="004D3011" w:rsidRDefault="004D3011" w:rsidP="004D3011">
                <w:r w:rsidRPr="004D3011">
                  <w:t>WEBSITE:</w:t>
                </w:r>
              </w:p>
            </w:sdtContent>
          </w:sdt>
          <w:p w14:paraId="54B7F4DD" w14:textId="71251D2E" w:rsidR="001C2284" w:rsidRPr="00DD09F7" w:rsidRDefault="001537DE" w:rsidP="00DD09F7">
            <w:hyperlink r:id="rId12">
              <w:r w:rsidR="001C2284" w:rsidRPr="00DD09F7">
                <w:t>linkedin.com/in/surendra-kamma-9500ab98</w:t>
              </w:r>
            </w:hyperlink>
          </w:p>
          <w:p w14:paraId="6B4F7803" w14:textId="65C27C3D" w:rsidR="004D3011" w:rsidRDefault="004D3011" w:rsidP="004D3011"/>
          <w:sdt>
            <w:sdtPr>
              <w:id w:val="-240260293"/>
              <w:placeholder>
                <w:docPart w:val="3A59EC7309AC4FA7BC4F5A20834F10A1"/>
              </w:placeholder>
              <w:temporary/>
              <w:showingPlcHdr/>
              <w15:appearance w15:val="hidden"/>
            </w:sdtPr>
            <w:sdtEndPr/>
            <w:sdtContent>
              <w:p w14:paraId="5DEE28C2" w14:textId="678871B3" w:rsidR="004D3011" w:rsidRDefault="004D3011" w:rsidP="004D3011">
                <w:r w:rsidRPr="004D3011">
                  <w:t>EMAIL:</w:t>
                </w:r>
              </w:p>
            </w:sdtContent>
          </w:sdt>
          <w:p w14:paraId="787ECEB9" w14:textId="424E6096" w:rsidR="00540229" w:rsidRPr="00540229" w:rsidRDefault="001537DE" w:rsidP="004D3011">
            <w:pPr>
              <w:rPr>
                <w:color w:val="7B3C17" w:themeColor="accent2" w:themeShade="80"/>
              </w:rPr>
            </w:pPr>
            <w:hyperlink r:id="rId13" w:history="1">
              <w:r w:rsidR="00540229" w:rsidRPr="00A147B2">
                <w:rPr>
                  <w:rStyle w:val="Hyperlink"/>
                  <w:color w:val="7B3C17" w:themeColor="accent2" w:themeShade="80"/>
                </w:rPr>
                <w:t>surendra.sdm@gmail.com</w:t>
              </w:r>
            </w:hyperlink>
          </w:p>
          <w:p w14:paraId="021C0216" w14:textId="77777777" w:rsidR="00310CB2" w:rsidRPr="00310CB2" w:rsidRDefault="00310CB2" w:rsidP="00310CB2"/>
          <w:sdt>
            <w:sdtPr>
              <w:id w:val="-1444214663"/>
              <w:placeholder>
                <w:docPart w:val="CFE39D401F4E478580FA074EBB06FBA5"/>
              </w:placeholder>
              <w:temporary/>
              <w:showingPlcHdr/>
              <w15:appearance w15:val="hidden"/>
            </w:sdtPr>
            <w:sdtEndPr/>
            <w:sdtContent>
              <w:p w14:paraId="403788EF" w14:textId="73D5BF3A" w:rsidR="004D3011" w:rsidRDefault="00CB0055" w:rsidP="004869B7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75CB940E" w14:textId="77777777" w:rsidR="00BA0A13" w:rsidRDefault="00BA0A13" w:rsidP="004D3011">
            <w:r>
              <w:t>Badminton</w:t>
            </w:r>
          </w:p>
          <w:p w14:paraId="4576EB19" w14:textId="77777777" w:rsidR="00BA0A13" w:rsidRDefault="00BA0A13" w:rsidP="004D3011">
            <w:r>
              <w:t>Yoga</w:t>
            </w:r>
          </w:p>
          <w:p w14:paraId="5C1377DF" w14:textId="77777777" w:rsidR="00BA0A13" w:rsidRDefault="00BA0A13" w:rsidP="004D3011">
            <w:r>
              <w:t>Swimming</w:t>
            </w:r>
          </w:p>
          <w:p w14:paraId="551C80FE" w14:textId="77777777" w:rsidR="00BA0A13" w:rsidRDefault="00BA0A13" w:rsidP="004D3011">
            <w:r>
              <w:t>Chess</w:t>
            </w:r>
          </w:p>
          <w:p w14:paraId="63707290" w14:textId="77777777" w:rsidR="00BA0A13" w:rsidRDefault="005B3552" w:rsidP="004D3011">
            <w:r>
              <w:t>Cooking</w:t>
            </w:r>
          </w:p>
          <w:p w14:paraId="3A7CE78C" w14:textId="2BFD06EB" w:rsidR="005B3552" w:rsidRPr="004D3011" w:rsidRDefault="004869B7" w:rsidP="004D3011">
            <w:r>
              <w:t>Movies</w:t>
            </w:r>
          </w:p>
        </w:tc>
        <w:tc>
          <w:tcPr>
            <w:tcW w:w="720" w:type="dxa"/>
          </w:tcPr>
          <w:p w14:paraId="64CBB8A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22B4BD0AFF1E49C9B88B059F6A8C95E9"/>
              </w:placeholder>
              <w:temporary/>
              <w:showingPlcHdr/>
              <w15:appearance w15:val="hidden"/>
            </w:sdtPr>
            <w:sdtEndPr/>
            <w:sdtContent>
              <w:p w14:paraId="7677D3DA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6E0755B1" w14:textId="5F7DF4CD" w:rsidR="00036450" w:rsidRPr="00036450" w:rsidRDefault="00F76BF9" w:rsidP="00B359E4">
            <w:pPr>
              <w:pStyle w:val="Heading4"/>
            </w:pPr>
            <w:r>
              <w:t>SDM College of Engineering &amp; Technology</w:t>
            </w:r>
          </w:p>
          <w:p w14:paraId="2A6F5F1D" w14:textId="64B22C15" w:rsidR="00036450" w:rsidRPr="00B359E4" w:rsidRDefault="000C3350" w:rsidP="00B359E4">
            <w:pPr>
              <w:pStyle w:val="Date"/>
            </w:pPr>
            <w:r>
              <w:t>08</w:t>
            </w:r>
            <w:r w:rsidR="00C074FE">
              <w:t xml:space="preserve">/2011-06/2015 </w:t>
            </w:r>
          </w:p>
          <w:p w14:paraId="662A9A46" w14:textId="257906AF" w:rsidR="00036450" w:rsidRDefault="00572FB6" w:rsidP="00036450">
            <w:r>
              <w:t>BE in Information Science &amp; Engineering</w:t>
            </w:r>
            <w:r w:rsidR="008059A7">
              <w:t>.</w:t>
            </w:r>
          </w:p>
          <w:p w14:paraId="7FC328A8" w14:textId="77777777" w:rsidR="008059A7" w:rsidRDefault="008059A7" w:rsidP="00B359E4">
            <w:pPr>
              <w:pStyle w:val="Heading4"/>
            </w:pPr>
          </w:p>
          <w:p w14:paraId="0B6D5C4E" w14:textId="630129AF" w:rsidR="00036450" w:rsidRPr="00B359E4" w:rsidRDefault="008059A7" w:rsidP="00B359E4">
            <w:pPr>
              <w:pStyle w:val="Heading4"/>
            </w:pPr>
            <w:r>
              <w:t>Bellary Independent PU College</w:t>
            </w:r>
          </w:p>
          <w:p w14:paraId="7D7ACCE3" w14:textId="069800FC" w:rsidR="00036450" w:rsidRPr="00B359E4" w:rsidRDefault="006C1AC4" w:rsidP="00B359E4">
            <w:pPr>
              <w:pStyle w:val="Date"/>
            </w:pPr>
            <w:r>
              <w:t>06/2009-03/2011</w:t>
            </w:r>
          </w:p>
          <w:p w14:paraId="6B131547" w14:textId="55F96BAF" w:rsidR="00036450" w:rsidRDefault="0028033D" w:rsidP="00036450">
            <w:r>
              <w:t>Studied PCMB</w:t>
            </w:r>
            <w:r w:rsidR="005800A1">
              <w:t xml:space="preserve"> </w:t>
            </w:r>
            <w:r w:rsidR="004A76FC">
              <w:t>(Physics, Chemistry, Mathematics &amp; Biology).</w:t>
            </w:r>
          </w:p>
          <w:sdt>
            <w:sdtPr>
              <w:id w:val="1669594239"/>
              <w:placeholder>
                <w:docPart w:val="CFF73E193C044BBEA1009714D3883E68"/>
              </w:placeholder>
              <w:temporary/>
              <w:showingPlcHdr/>
              <w15:appearance w15:val="hidden"/>
            </w:sdtPr>
            <w:sdtEndPr/>
            <w:sdtContent>
              <w:p w14:paraId="79506FFA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1DE4D437" w14:textId="77777777" w:rsidR="00036450" w:rsidRPr="004D3011" w:rsidRDefault="00112054" w:rsidP="004D3011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3E1C9AFC" wp14:editId="5127920D">
                  <wp:extent cx="3756660" cy="3971925"/>
                  <wp:effectExtent l="0" t="0" r="15240" b="9525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14:paraId="2582BA96" w14:textId="09AE265A" w:rsidR="0043117B" w:rsidRDefault="001537DE" w:rsidP="000C45FF">
      <w:pPr>
        <w:tabs>
          <w:tab w:val="left" w:pos="990"/>
        </w:tabs>
      </w:pPr>
    </w:p>
    <w:p w14:paraId="7901FA7F" w14:textId="5BF3D5FE" w:rsidR="00B04CAC" w:rsidRDefault="00B04CAC" w:rsidP="000C45FF">
      <w:pPr>
        <w:tabs>
          <w:tab w:val="left" w:pos="990"/>
        </w:tabs>
      </w:pPr>
    </w:p>
    <w:p w14:paraId="346554DB" w14:textId="2E751865" w:rsidR="00B04CAC" w:rsidRDefault="00B04CAC" w:rsidP="000C45FF">
      <w:pPr>
        <w:tabs>
          <w:tab w:val="left" w:pos="99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720"/>
        <w:gridCol w:w="6466"/>
      </w:tblGrid>
      <w:tr w:rsidR="001153A5" w14:paraId="2E63821D" w14:textId="77777777" w:rsidTr="008B1D79">
        <w:tc>
          <w:tcPr>
            <w:tcW w:w="3600" w:type="dxa"/>
          </w:tcPr>
          <w:p w14:paraId="55FBF2AC" w14:textId="77777777" w:rsidR="001153A5" w:rsidRDefault="001153A5" w:rsidP="000C45FF">
            <w:pPr>
              <w:tabs>
                <w:tab w:val="left" w:pos="990"/>
              </w:tabs>
            </w:pPr>
          </w:p>
          <w:p w14:paraId="46DADE22" w14:textId="77777777" w:rsidR="004E43A2" w:rsidRDefault="004E43A2" w:rsidP="000C45FF">
            <w:pPr>
              <w:tabs>
                <w:tab w:val="left" w:pos="990"/>
              </w:tabs>
            </w:pPr>
          </w:p>
          <w:p w14:paraId="5588A23B" w14:textId="77777777" w:rsidR="004E43A2" w:rsidRDefault="004E43A2" w:rsidP="004E43A2">
            <w:pPr>
              <w:pStyle w:val="Heading2"/>
            </w:pPr>
            <w:r w:rsidRPr="00823287">
              <w:rPr>
                <w:bCs w:val="0"/>
                <w:color w:val="548AB7" w:themeColor="accent1" w:themeShade="BF"/>
                <w:szCs w:val="24"/>
              </w:rPr>
              <w:t>Certificates</w:t>
            </w:r>
          </w:p>
          <w:p w14:paraId="75C49024" w14:textId="77777777" w:rsidR="004E43A2" w:rsidRPr="00823287" w:rsidRDefault="004E43A2" w:rsidP="00E62831">
            <w:pPr>
              <w:pStyle w:val="ListParagraph"/>
              <w:numPr>
                <w:ilvl w:val="0"/>
                <w:numId w:val="2"/>
              </w:numPr>
            </w:pPr>
            <w:r w:rsidRPr="00823287">
              <w:t>Salesforce Certiﬁed Administrator (08/2016 – Present)</w:t>
            </w:r>
          </w:p>
          <w:p w14:paraId="10DAA5B3" w14:textId="77777777" w:rsidR="004E43A2" w:rsidRPr="00823287" w:rsidRDefault="004E43A2" w:rsidP="00E62831">
            <w:pPr>
              <w:pStyle w:val="ListParagraph"/>
              <w:numPr>
                <w:ilvl w:val="0"/>
                <w:numId w:val="2"/>
              </w:numPr>
            </w:pPr>
            <w:r w:rsidRPr="00823287">
              <w:t>Salesforce Certiﬁed Platform Developer I (02/2017 – Present)</w:t>
            </w:r>
          </w:p>
          <w:p w14:paraId="2F1377CE" w14:textId="77777777" w:rsidR="004E43A2" w:rsidRPr="00823287" w:rsidRDefault="004E43A2" w:rsidP="00E62831">
            <w:pPr>
              <w:pStyle w:val="ListParagraph"/>
              <w:numPr>
                <w:ilvl w:val="0"/>
                <w:numId w:val="2"/>
              </w:numPr>
            </w:pPr>
            <w:r w:rsidRPr="00823287">
              <w:t>Salesforce Certiﬁed Platform Developer II (03/2019 – Present)</w:t>
            </w:r>
          </w:p>
          <w:p w14:paraId="18E7E105" w14:textId="77777777" w:rsidR="004E43A2" w:rsidRPr="00823287" w:rsidRDefault="004E43A2" w:rsidP="00E62831">
            <w:pPr>
              <w:pStyle w:val="ListParagraph"/>
              <w:numPr>
                <w:ilvl w:val="0"/>
                <w:numId w:val="2"/>
              </w:numPr>
            </w:pPr>
            <w:r w:rsidRPr="00823287">
              <w:t>Salesforce Sales Cloud Consultant (03/2019 – Present)</w:t>
            </w:r>
          </w:p>
          <w:p w14:paraId="12B045BA" w14:textId="77777777" w:rsidR="004E43A2" w:rsidRPr="00823287" w:rsidRDefault="004E43A2" w:rsidP="00E62831">
            <w:pPr>
              <w:pStyle w:val="ListParagraph"/>
              <w:numPr>
                <w:ilvl w:val="0"/>
                <w:numId w:val="2"/>
              </w:numPr>
            </w:pPr>
            <w:r w:rsidRPr="00823287">
              <w:t>Salesforce Service Cloud Consultant (06/2020 – Present)</w:t>
            </w:r>
          </w:p>
          <w:p w14:paraId="0F6F99EF" w14:textId="0D40A599" w:rsidR="004E43A2" w:rsidRDefault="004E43A2" w:rsidP="00E62831">
            <w:pPr>
              <w:pStyle w:val="ListParagraph"/>
              <w:numPr>
                <w:ilvl w:val="0"/>
                <w:numId w:val="2"/>
              </w:numPr>
            </w:pPr>
            <w:r w:rsidRPr="00823287">
              <w:t>Salesforce Certiﬁed Sharing &amp; Visibility Designer (08/2019 – Present)</w:t>
            </w:r>
          </w:p>
          <w:p w14:paraId="041D9668" w14:textId="37740D6D" w:rsidR="00A84E35" w:rsidRPr="00823287" w:rsidRDefault="00A84E35" w:rsidP="00E62831">
            <w:pPr>
              <w:pStyle w:val="ListParagraph"/>
              <w:numPr>
                <w:ilvl w:val="0"/>
                <w:numId w:val="2"/>
              </w:numPr>
            </w:pPr>
            <w:r>
              <w:t>Salesforce Certified Platform App Builder (10/2020 -Present</w:t>
            </w:r>
            <w:bookmarkStart w:id="1" w:name="_GoBack"/>
            <w:bookmarkEnd w:id="1"/>
            <w:r>
              <w:t>)</w:t>
            </w:r>
          </w:p>
          <w:p w14:paraId="4771237D" w14:textId="77777777" w:rsidR="004E43A2" w:rsidRPr="00823287" w:rsidRDefault="004E43A2" w:rsidP="00E62831">
            <w:pPr>
              <w:pStyle w:val="ListParagraph"/>
              <w:numPr>
                <w:ilvl w:val="0"/>
                <w:numId w:val="2"/>
              </w:numPr>
            </w:pPr>
            <w:r w:rsidRPr="00823287">
              <w:t>Apttus CPQ Essentials 201 (06/2017 – Present)</w:t>
            </w:r>
          </w:p>
          <w:p w14:paraId="5A6B5F0E" w14:textId="77777777" w:rsidR="004E43A2" w:rsidRPr="00823287" w:rsidRDefault="004E43A2" w:rsidP="00E62831">
            <w:pPr>
              <w:pStyle w:val="ListParagraph"/>
              <w:numPr>
                <w:ilvl w:val="0"/>
                <w:numId w:val="2"/>
              </w:numPr>
            </w:pPr>
            <w:r w:rsidRPr="00823287">
              <w:t>Apttus CPQ Product Certiﬁcation level 2 202 (06/2018 – Present)</w:t>
            </w:r>
          </w:p>
          <w:p w14:paraId="642A8476" w14:textId="77777777" w:rsidR="004E43A2" w:rsidRPr="00823287" w:rsidRDefault="004E43A2" w:rsidP="00823287"/>
          <w:p w14:paraId="3C4A000C" w14:textId="77777777" w:rsidR="00FC69A5" w:rsidRDefault="00FC69A5" w:rsidP="00FC69A5">
            <w:pPr>
              <w:pStyle w:val="Heading3"/>
            </w:pPr>
            <w:r>
              <w:t>Languages</w:t>
            </w:r>
          </w:p>
          <w:p w14:paraId="7DF0A525" w14:textId="77777777" w:rsidR="00FC69A5" w:rsidRDefault="00FC69A5" w:rsidP="00FC69A5">
            <w:r>
              <w:t>English</w:t>
            </w:r>
          </w:p>
          <w:p w14:paraId="13FC8603" w14:textId="77777777" w:rsidR="00FC69A5" w:rsidRDefault="00FC69A5" w:rsidP="00FC69A5">
            <w:pPr>
              <w:tabs>
                <w:tab w:val="left" w:pos="990"/>
              </w:tabs>
            </w:pPr>
            <w:r>
              <w:t>Hindi</w:t>
            </w:r>
          </w:p>
          <w:p w14:paraId="59ADE772" w14:textId="77777777" w:rsidR="00FC69A5" w:rsidRDefault="00FC69A5" w:rsidP="00FC69A5">
            <w:pPr>
              <w:tabs>
                <w:tab w:val="left" w:pos="990"/>
              </w:tabs>
            </w:pPr>
            <w:r>
              <w:t>Kannada</w:t>
            </w:r>
          </w:p>
          <w:p w14:paraId="7F94EFC1" w14:textId="77777777" w:rsidR="00FC69A5" w:rsidRDefault="00FC69A5" w:rsidP="00FC69A5">
            <w:pPr>
              <w:tabs>
                <w:tab w:val="left" w:pos="990"/>
              </w:tabs>
            </w:pPr>
            <w:r>
              <w:t>Telugu</w:t>
            </w:r>
          </w:p>
          <w:p w14:paraId="779FFD74" w14:textId="77777777" w:rsidR="004E43A2" w:rsidRDefault="004E43A2" w:rsidP="000C45FF">
            <w:pPr>
              <w:tabs>
                <w:tab w:val="left" w:pos="990"/>
              </w:tabs>
            </w:pPr>
          </w:p>
          <w:p w14:paraId="2BDDBCCF" w14:textId="112FF393" w:rsidR="00E64E0D" w:rsidRDefault="00E64E0D" w:rsidP="000C45FF">
            <w:pPr>
              <w:tabs>
                <w:tab w:val="left" w:pos="990"/>
              </w:tabs>
            </w:pPr>
          </w:p>
        </w:tc>
        <w:tc>
          <w:tcPr>
            <w:tcW w:w="720" w:type="dxa"/>
          </w:tcPr>
          <w:p w14:paraId="74A10F76" w14:textId="77777777" w:rsidR="001153A5" w:rsidRDefault="001153A5" w:rsidP="000C45FF">
            <w:pPr>
              <w:tabs>
                <w:tab w:val="left" w:pos="990"/>
              </w:tabs>
            </w:pPr>
          </w:p>
        </w:tc>
        <w:tc>
          <w:tcPr>
            <w:tcW w:w="6466" w:type="dxa"/>
          </w:tcPr>
          <w:p w14:paraId="026A5BC0" w14:textId="77777777" w:rsidR="004E43A2" w:rsidRDefault="004E43A2" w:rsidP="008B1D79">
            <w:pPr>
              <w:pStyle w:val="Heading2"/>
            </w:pPr>
          </w:p>
          <w:sdt>
            <w:sdtPr>
              <w:id w:val="-573353229"/>
              <w:placeholder>
                <w:docPart w:val="C9B7A0509FF44BBD9F79774A6A6328DF"/>
              </w:placeholder>
              <w:temporary/>
              <w:showingPlcHdr/>
              <w15:appearance w15:val="hidden"/>
            </w:sdtPr>
            <w:sdtEndPr/>
            <w:sdtContent>
              <w:p w14:paraId="4777DD09" w14:textId="4E287DAE" w:rsidR="008B1D79" w:rsidRDefault="008B1D79" w:rsidP="008B1D79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5C678DB7" w14:textId="57D501A2" w:rsidR="008B1D79" w:rsidRDefault="008B1D79" w:rsidP="008B1D79">
            <w:pPr>
              <w:pStyle w:val="Heading4"/>
              <w:rPr>
                <w:bCs/>
              </w:rPr>
            </w:pPr>
            <w:r>
              <w:t xml:space="preserve">[TATA CONSULTANCY SERVICES] </w:t>
            </w:r>
            <w:r w:rsidR="008F1D1D">
              <w:t xml:space="preserve">                         </w:t>
            </w:r>
            <w:r>
              <w:t>[SALESFORCE DEVELOPER]</w:t>
            </w:r>
          </w:p>
          <w:p w14:paraId="0BB49175" w14:textId="77777777" w:rsidR="008B1D79" w:rsidRDefault="008B1D79" w:rsidP="008B1D79">
            <w:r>
              <w:t>06/2015-Present</w:t>
            </w:r>
          </w:p>
          <w:p w14:paraId="293CDF2A" w14:textId="77777777" w:rsidR="008B1D79" w:rsidRDefault="008B1D79" w:rsidP="008B1D79"/>
          <w:p w14:paraId="1F4A27CD" w14:textId="77777777" w:rsidR="008B1D79" w:rsidRPr="008137C7" w:rsidRDefault="008B1D79" w:rsidP="008B1D79">
            <w:pPr>
              <w:rPr>
                <w:b/>
                <w:bCs/>
              </w:rPr>
            </w:pPr>
            <w:r w:rsidRPr="008137C7">
              <w:rPr>
                <w:b/>
                <w:bCs/>
              </w:rPr>
              <w:t>Project: My TR Digital RISK</w:t>
            </w:r>
          </w:p>
          <w:p w14:paraId="7AE59945" w14:textId="77777777" w:rsidR="008B1D79" w:rsidRPr="008137C7" w:rsidRDefault="008B1D79" w:rsidP="008B1D79">
            <w:pPr>
              <w:rPr>
                <w:b/>
                <w:bCs/>
              </w:rPr>
            </w:pPr>
            <w:r w:rsidRPr="008137C7">
              <w:rPr>
                <w:b/>
                <w:bCs/>
              </w:rPr>
              <w:t>Responsibilities:</w:t>
            </w:r>
          </w:p>
          <w:p w14:paraId="1F9D6051" w14:textId="77777777" w:rsidR="00600E04" w:rsidRDefault="00600E04" w:rsidP="008B1D79"/>
          <w:p w14:paraId="346ADA3E" w14:textId="68DDCA0E" w:rsidR="007407F8" w:rsidRDefault="008B1D79" w:rsidP="008B1D79">
            <w:r>
              <w:t xml:space="preserve">Create CASE API: </w:t>
            </w:r>
          </w:p>
          <w:p w14:paraId="5535D5F0" w14:textId="71E68AE1" w:rsidR="008B1D79" w:rsidRDefault="008B1D79" w:rsidP="008B1D79">
            <w:r>
              <w:t>Written a REST Webservice to create a case in Salesforce.</w:t>
            </w:r>
          </w:p>
          <w:p w14:paraId="698C1F87" w14:textId="77777777" w:rsidR="007407F8" w:rsidRDefault="008B1D79" w:rsidP="008B1D79">
            <w:r>
              <w:t xml:space="preserve">Case Routing: </w:t>
            </w:r>
          </w:p>
          <w:p w14:paraId="0D5D4B5B" w14:textId="024343C9" w:rsidR="008B1D79" w:rsidRDefault="008B1D79" w:rsidP="008B1D79">
            <w:r>
              <w:t>Utilized Ortoo-Q_Assign installed app and configured the rules to route the Case accordingly.</w:t>
            </w:r>
          </w:p>
          <w:p w14:paraId="55AFF822" w14:textId="77777777" w:rsidR="007407F8" w:rsidRDefault="008B1D79" w:rsidP="008B1D79">
            <w:r>
              <w:t xml:space="preserve">Case Retrieving: </w:t>
            </w:r>
          </w:p>
          <w:p w14:paraId="4F209C81" w14:textId="3FA27003" w:rsidR="008B1D79" w:rsidRDefault="008B1D79" w:rsidP="008B1D79">
            <w:r>
              <w:t>Utilized the Salesforce Standard REST API- Composite Query to achieve this.</w:t>
            </w:r>
          </w:p>
          <w:p w14:paraId="3120CE6A" w14:textId="77777777" w:rsidR="008B1D79" w:rsidRDefault="008B1D79" w:rsidP="008B1D79"/>
          <w:p w14:paraId="529B9245" w14:textId="77777777" w:rsidR="008B1D79" w:rsidRPr="00722AEA" w:rsidRDefault="008B1D79" w:rsidP="008B1D79">
            <w:pPr>
              <w:rPr>
                <w:b/>
                <w:bCs/>
              </w:rPr>
            </w:pPr>
            <w:r w:rsidRPr="00722AEA">
              <w:rPr>
                <w:b/>
                <w:bCs/>
              </w:rPr>
              <w:t>Project: Legal CRM</w:t>
            </w:r>
          </w:p>
          <w:p w14:paraId="35475222" w14:textId="3BD2F788" w:rsidR="008B1D79" w:rsidRDefault="008B1D79" w:rsidP="008B1D79">
            <w:r w:rsidRPr="00722AEA">
              <w:rPr>
                <w:b/>
                <w:bCs/>
              </w:rPr>
              <w:t>Responsibilities</w:t>
            </w:r>
            <w:r>
              <w:t>:</w:t>
            </w:r>
          </w:p>
          <w:p w14:paraId="276F0349" w14:textId="77777777" w:rsidR="00600E04" w:rsidRDefault="00600E04" w:rsidP="008B1D79"/>
          <w:p w14:paraId="571CE3EE" w14:textId="0A56812C" w:rsidR="00906B68" w:rsidRDefault="00906B68" w:rsidP="008B1D79">
            <w:r>
              <w:t>Territory 2.0:</w:t>
            </w:r>
          </w:p>
          <w:p w14:paraId="33A61B59" w14:textId="60765E05" w:rsidR="00906B68" w:rsidRDefault="00906B68" w:rsidP="008B1D79">
            <w:r>
              <w:t>Analyzed and enabled the Territory 2.0 in the Org</w:t>
            </w:r>
          </w:p>
          <w:p w14:paraId="54B560BD" w14:textId="77777777" w:rsidR="007407F8" w:rsidRDefault="008B1D79" w:rsidP="008B1D79">
            <w:r>
              <w:t xml:space="preserve">Enable Standard State &amp; Country: </w:t>
            </w:r>
          </w:p>
          <w:p w14:paraId="5FF38A7E" w14:textId="402A8F94" w:rsidR="008B1D79" w:rsidRDefault="008B1D79" w:rsidP="008B1D79">
            <w:r>
              <w:t>Analyzed</w:t>
            </w:r>
            <w:r w:rsidR="00FA595E">
              <w:t xml:space="preserve"> &amp; </w:t>
            </w:r>
            <w:r w:rsidR="00600E04">
              <w:t>enabled</w:t>
            </w:r>
            <w:r w:rsidR="00FA595E">
              <w:t xml:space="preserve"> the Standard State &amp; Country </w:t>
            </w:r>
            <w:r w:rsidR="00010DBB">
              <w:t>in the Org.</w:t>
            </w:r>
          </w:p>
          <w:p w14:paraId="204FB764" w14:textId="77777777" w:rsidR="007407F8" w:rsidRDefault="008B1D79" w:rsidP="006A745E">
            <w:r>
              <w:t xml:space="preserve">Customize Address validation: </w:t>
            </w:r>
          </w:p>
          <w:p w14:paraId="454FD8A7" w14:textId="4D4D0F45" w:rsidR="008B1D79" w:rsidRDefault="008B1D79" w:rsidP="006A745E">
            <w:r>
              <w:t>Written a single apex class for all the</w:t>
            </w:r>
            <w:r w:rsidR="006A745E">
              <w:t xml:space="preserve"> </w:t>
            </w:r>
            <w:r>
              <w:t>Standard Objects which has Address, to validate the Address mandatory fields,</w:t>
            </w:r>
            <w:r w:rsidR="00D71937">
              <w:t xml:space="preserve"> </w:t>
            </w:r>
            <w:r>
              <w:t xml:space="preserve">length of Street &amp; </w:t>
            </w:r>
            <w:r w:rsidRPr="00194BCD">
              <w:t>Postal</w:t>
            </w:r>
            <w:r w:rsidR="003D407D">
              <w:t xml:space="preserve"> </w:t>
            </w:r>
            <w:r w:rsidRPr="00194BCD">
              <w:t>Code</w:t>
            </w:r>
            <w:r>
              <w:t>, conditionally throw error when the Country selected do not have any active States defined in the Org.</w:t>
            </w:r>
          </w:p>
          <w:p w14:paraId="51FA119A" w14:textId="1DC16B2E" w:rsidR="007407F8" w:rsidRDefault="008B1D79" w:rsidP="008B1D79">
            <w:r>
              <w:t>Submit Opportunity Trial</w:t>
            </w:r>
            <w:r w:rsidR="00906B68">
              <w:t xml:space="preserve"> LWC</w:t>
            </w:r>
            <w:r>
              <w:t xml:space="preserve">: </w:t>
            </w:r>
          </w:p>
          <w:p w14:paraId="1FFD25DD" w14:textId="2D3B2B54" w:rsidR="008B1D79" w:rsidRDefault="008B1D79" w:rsidP="008B1D79">
            <w:r>
              <w:t>Created a JavaScript class to get details of the Trial record and validate for required fields.</w:t>
            </w:r>
          </w:p>
          <w:p w14:paraId="4DA24AB4" w14:textId="294AAD7C" w:rsidR="008B1D79" w:rsidRDefault="008B1D79" w:rsidP="008B1D79">
            <w:r>
              <w:t>Using WIRE adaptor, invoke the apex method which in</w:t>
            </w:r>
            <w:r w:rsidR="00A33E15">
              <w:t xml:space="preserve"> </w:t>
            </w:r>
            <w:r>
              <w:t>turn invokes the REST Webservice Callout.</w:t>
            </w:r>
          </w:p>
          <w:p w14:paraId="6618B6CD" w14:textId="1FAD714B" w:rsidR="008B1D79" w:rsidRDefault="008B1D79" w:rsidP="008B1D79">
            <w:r>
              <w:t>Submit the trial details to Middleware and share the success results to LWC screen.</w:t>
            </w:r>
          </w:p>
          <w:p w14:paraId="78A6330A" w14:textId="77777777" w:rsidR="007407F8" w:rsidRDefault="008B1D79" w:rsidP="008B1D79">
            <w:r>
              <w:t xml:space="preserve">Update Trial Record: </w:t>
            </w:r>
          </w:p>
          <w:p w14:paraId="5D29C763" w14:textId="018223DB" w:rsidR="008B1D79" w:rsidRDefault="008B1D79" w:rsidP="008B1D79">
            <w:r>
              <w:t>Created &amp; exposed a</w:t>
            </w:r>
            <w:r w:rsidR="00102081">
              <w:t xml:space="preserve"> </w:t>
            </w:r>
            <w:r>
              <w:t>REST Webservice class to update the Trial record along with Trial Products &amp; Trial Users and Create a Chatter Message using Chatter API.</w:t>
            </w:r>
          </w:p>
          <w:p w14:paraId="1161BD9A" w14:textId="77777777" w:rsidR="007407F8" w:rsidRDefault="008B1D79" w:rsidP="008B1D79">
            <w:r>
              <w:t xml:space="preserve">Salesforce Configurations: </w:t>
            </w:r>
          </w:p>
          <w:p w14:paraId="0B227204" w14:textId="1B010677" w:rsidR="008B1D79" w:rsidRDefault="008B1D79" w:rsidP="008B1D79">
            <w:r>
              <w:t>Created Custom</w:t>
            </w:r>
            <w:r w:rsidR="003C2F18">
              <w:t xml:space="preserve"> </w:t>
            </w:r>
            <w:r>
              <w:t>Objects and Custom Settings, Custom Metadata, Enabled Out of office for Salesforce Lightning, modified the Layouts,</w:t>
            </w:r>
            <w:r w:rsidR="003C2F18">
              <w:t xml:space="preserve"> </w:t>
            </w:r>
            <w:r>
              <w:t>Created Validation Rules.</w:t>
            </w:r>
          </w:p>
          <w:p w14:paraId="1AC9AFEE" w14:textId="77777777" w:rsidR="007407F8" w:rsidRDefault="008B1D79" w:rsidP="003C2F18">
            <w:r>
              <w:t xml:space="preserve">Salesforce Customizations: </w:t>
            </w:r>
          </w:p>
          <w:p w14:paraId="20D08DAA" w14:textId="6DB38386" w:rsidR="008B1D79" w:rsidRDefault="008B1D79" w:rsidP="003C2F18">
            <w:r>
              <w:t>Performance improvements by removing unwanted lines of code from the Apex Classes, Standardization of code by following the Code Principles using the PMD,</w:t>
            </w:r>
            <w:r w:rsidR="003C2F18">
              <w:t xml:space="preserve"> </w:t>
            </w:r>
            <w:r>
              <w:t>Updated the test class coverage, Process Builder Code Coverage.</w:t>
            </w:r>
          </w:p>
          <w:p w14:paraId="7BD76E3F" w14:textId="77777777" w:rsidR="008B1D79" w:rsidRPr="004D3011" w:rsidRDefault="008B1D79" w:rsidP="008B1D79"/>
          <w:p w14:paraId="61DB1FE5" w14:textId="77777777" w:rsidR="001153A5" w:rsidRDefault="001153A5" w:rsidP="000C45FF">
            <w:pPr>
              <w:tabs>
                <w:tab w:val="left" w:pos="990"/>
              </w:tabs>
            </w:pPr>
          </w:p>
        </w:tc>
      </w:tr>
    </w:tbl>
    <w:p w14:paraId="5D35B56E" w14:textId="707E1586" w:rsidR="00B04CAC" w:rsidRDefault="00B04CAC" w:rsidP="000C45FF">
      <w:pPr>
        <w:tabs>
          <w:tab w:val="left" w:pos="990"/>
        </w:tabs>
      </w:pPr>
    </w:p>
    <w:p w14:paraId="300CAA58" w14:textId="70EFC4C3" w:rsidR="00B04CAC" w:rsidRDefault="00B04CAC" w:rsidP="000C45FF">
      <w:pPr>
        <w:tabs>
          <w:tab w:val="left" w:pos="99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720"/>
        <w:gridCol w:w="6466"/>
      </w:tblGrid>
      <w:tr w:rsidR="00E56233" w:rsidRPr="00E56233" w14:paraId="324A9C94" w14:textId="77777777" w:rsidTr="0047329A">
        <w:tc>
          <w:tcPr>
            <w:tcW w:w="3596" w:type="dxa"/>
          </w:tcPr>
          <w:p w14:paraId="0E033391" w14:textId="77777777" w:rsidR="003D407D" w:rsidRDefault="003D407D" w:rsidP="0047329A">
            <w:pPr>
              <w:pStyle w:val="Heading3"/>
            </w:pPr>
          </w:p>
          <w:p w14:paraId="771417CE" w14:textId="77777777" w:rsidR="001A1BD6" w:rsidRPr="001A1BD6" w:rsidRDefault="001A1BD6" w:rsidP="001A1BD6"/>
          <w:p w14:paraId="335E7C04" w14:textId="77777777" w:rsidR="00E56233" w:rsidRPr="00E56233" w:rsidRDefault="00E56233" w:rsidP="00E24C0E">
            <w:pPr>
              <w:pStyle w:val="Heading3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AC88596" w14:textId="77777777" w:rsidR="00E56233" w:rsidRPr="00E56233" w:rsidRDefault="00E56233" w:rsidP="00E24C0E">
            <w:pPr>
              <w:pStyle w:val="Heading3"/>
              <w:rPr>
                <w:sz w:val="18"/>
                <w:szCs w:val="18"/>
              </w:rPr>
            </w:pPr>
          </w:p>
        </w:tc>
        <w:tc>
          <w:tcPr>
            <w:tcW w:w="6466" w:type="dxa"/>
          </w:tcPr>
          <w:p w14:paraId="725D6A2D" w14:textId="77777777" w:rsidR="00C85F2F" w:rsidRDefault="00C85F2F" w:rsidP="001A1BD6">
            <w:pPr>
              <w:pStyle w:val="Heading2"/>
            </w:pPr>
          </w:p>
          <w:sdt>
            <w:sdtPr>
              <w:id w:val="-1148892271"/>
              <w:placeholder>
                <w:docPart w:val="8EA6E2C76AE546D287A5976DB4365360"/>
              </w:placeholder>
              <w:temporary/>
              <w:showingPlcHdr/>
              <w15:appearance w15:val="hidden"/>
            </w:sdtPr>
            <w:sdtEndPr/>
            <w:sdtContent>
              <w:p w14:paraId="202187B8" w14:textId="2040D5F9" w:rsidR="001A1BD6" w:rsidRDefault="001A1BD6" w:rsidP="001A1BD6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41605CC9" w14:textId="48B640E1" w:rsidR="001A1BD6" w:rsidRDefault="00BD71C6" w:rsidP="001A1BD6">
            <w:pPr>
              <w:pStyle w:val="Heading4"/>
              <w:rPr>
                <w:bCs/>
              </w:rPr>
            </w:pPr>
            <w:r>
              <w:t>[</w:t>
            </w:r>
            <w:r w:rsidR="00066C4C">
              <w:t xml:space="preserve">TATA CONSULTANCY </w:t>
            </w:r>
            <w:r w:rsidR="00D21DAC">
              <w:t>SERVICES]</w:t>
            </w:r>
            <w:r w:rsidR="004A764A">
              <w:t xml:space="preserve">                         </w:t>
            </w:r>
            <w:r w:rsidR="00D21DAC">
              <w:t xml:space="preserve"> [</w:t>
            </w:r>
            <w:r>
              <w:t>SALESFORCE DEVELOPER]</w:t>
            </w:r>
          </w:p>
          <w:p w14:paraId="01DEC141" w14:textId="660A596E" w:rsidR="00D21DAC" w:rsidRDefault="004A32F2" w:rsidP="001A1BD6">
            <w:r>
              <w:t>06/2015-Present</w:t>
            </w:r>
          </w:p>
          <w:p w14:paraId="3615C9E5" w14:textId="7CEF3679" w:rsidR="00152E50" w:rsidRDefault="00152E50" w:rsidP="001A1BD6"/>
          <w:p w14:paraId="26C12553" w14:textId="77777777" w:rsidR="00152E50" w:rsidRPr="00D910E8" w:rsidRDefault="00152E50" w:rsidP="00152E50">
            <w:pPr>
              <w:rPr>
                <w:b/>
                <w:bCs/>
              </w:rPr>
            </w:pPr>
            <w:r w:rsidRPr="00D910E8">
              <w:rPr>
                <w:b/>
                <w:bCs/>
              </w:rPr>
              <w:t>Project: Apttus CLM X-Author Templates</w:t>
            </w:r>
          </w:p>
          <w:p w14:paraId="5AC1B812" w14:textId="77777777" w:rsidR="00152E50" w:rsidRPr="00D910E8" w:rsidRDefault="00152E50" w:rsidP="00152E50">
            <w:pPr>
              <w:rPr>
                <w:b/>
                <w:bCs/>
              </w:rPr>
            </w:pPr>
            <w:r w:rsidRPr="00D910E8">
              <w:rPr>
                <w:b/>
                <w:bCs/>
              </w:rPr>
              <w:t>Responsibilities:</w:t>
            </w:r>
          </w:p>
          <w:p w14:paraId="7925FD4B" w14:textId="77777777" w:rsidR="00AB05F1" w:rsidRDefault="00152E50" w:rsidP="00152E50">
            <w:r>
              <w:t xml:space="preserve">Create X-Author Templates:  </w:t>
            </w:r>
          </w:p>
          <w:p w14:paraId="54BF6FFE" w14:textId="70D36711" w:rsidR="00152E50" w:rsidRDefault="00152E50" w:rsidP="00152E50">
            <w:r>
              <w:t>Performed the Post Installation steps given in X-Author Document.</w:t>
            </w:r>
          </w:p>
          <w:p w14:paraId="4F383ADD" w14:textId="4E207127" w:rsidR="00152E50" w:rsidRDefault="00152E50" w:rsidP="00152E50">
            <w:r>
              <w:t>Apttus X-Author extension to Word, utilized the Table Concept and Segment Concept of X-Author to conditionally render the data on the Agreement Templates.</w:t>
            </w:r>
          </w:p>
          <w:p w14:paraId="3B371716" w14:textId="4DA1D436" w:rsidR="00152E50" w:rsidRDefault="00152E50" w:rsidP="00152E50">
            <w:r>
              <w:t>Created Clauses and re-used hem on the Agreement Templates.</w:t>
            </w:r>
          </w:p>
          <w:p w14:paraId="4B7D88EC" w14:textId="5456FCCC" w:rsidR="00152E50" w:rsidRDefault="00152E50" w:rsidP="00152E50">
            <w:r>
              <w:t>Converted all PRE-FX2 formats to FX2 formats.</w:t>
            </w:r>
          </w:p>
          <w:p w14:paraId="3D5B4804" w14:textId="77777777" w:rsidR="007407F8" w:rsidRDefault="00152E50" w:rsidP="00152E50">
            <w:r>
              <w:t xml:space="preserve">Migrate X-Author Templates: </w:t>
            </w:r>
          </w:p>
          <w:p w14:paraId="0009A976" w14:textId="7C370ED3" w:rsidR="00152E50" w:rsidRDefault="00152E50" w:rsidP="00152E50">
            <w:r>
              <w:t>Using X-Author Migration Tools migrated all th</w:t>
            </w:r>
            <w:r w:rsidR="00F66125">
              <w:t>e</w:t>
            </w:r>
            <w:r>
              <w:t xml:space="preserve"> newly created clauses and templates to higher streams.</w:t>
            </w:r>
          </w:p>
          <w:p w14:paraId="6740A185" w14:textId="358168AC" w:rsidR="00B26BEC" w:rsidRDefault="00B26BEC" w:rsidP="00152E50"/>
          <w:p w14:paraId="794B1C9C" w14:textId="77777777" w:rsidR="00B26BEC" w:rsidRPr="00B26BEC" w:rsidRDefault="00B26BEC" w:rsidP="00B26BEC">
            <w:pPr>
              <w:rPr>
                <w:b/>
                <w:bCs/>
              </w:rPr>
            </w:pPr>
            <w:r w:rsidRPr="00B26BEC">
              <w:rPr>
                <w:b/>
                <w:bCs/>
              </w:rPr>
              <w:t>Project: Webservices Migration to Dellboomi</w:t>
            </w:r>
          </w:p>
          <w:p w14:paraId="51957EB6" w14:textId="77777777" w:rsidR="00B26BEC" w:rsidRPr="00B26BEC" w:rsidRDefault="00B26BEC" w:rsidP="00B26BEC">
            <w:pPr>
              <w:rPr>
                <w:b/>
                <w:bCs/>
              </w:rPr>
            </w:pPr>
            <w:r w:rsidRPr="00B26BEC">
              <w:rPr>
                <w:b/>
                <w:bCs/>
              </w:rPr>
              <w:t>Responsibilities:</w:t>
            </w:r>
          </w:p>
          <w:p w14:paraId="6F2AF7A3" w14:textId="22123DE6" w:rsidR="00B26BEC" w:rsidRDefault="00B26BEC" w:rsidP="00B26BEC">
            <w:r>
              <w:t>Identify the Middleware</w:t>
            </w:r>
            <w:r w:rsidR="00A34304">
              <w:t xml:space="preserve"> System</w:t>
            </w:r>
            <w:r>
              <w:t xml:space="preserve">: </w:t>
            </w:r>
          </w:p>
          <w:p w14:paraId="5E6B1B27" w14:textId="283B4B98" w:rsidR="00B26BEC" w:rsidRDefault="00B26BEC" w:rsidP="00B26BEC">
            <w:r>
              <w:t>Analy</w:t>
            </w:r>
            <w:r w:rsidR="00A34304">
              <w:t>z</w:t>
            </w:r>
            <w:r>
              <w:t xml:space="preserve">ed and identified different </w:t>
            </w:r>
            <w:r w:rsidR="00A34304">
              <w:t>Middleware</w:t>
            </w:r>
            <w:r>
              <w:t xml:space="preserve"> connected to the org.</w:t>
            </w:r>
          </w:p>
          <w:p w14:paraId="4DFD9995" w14:textId="77777777" w:rsidR="00B26BEC" w:rsidRDefault="00B26BEC" w:rsidP="00B26BEC">
            <w:r>
              <w:t xml:space="preserve">Prepare for the Plan: </w:t>
            </w:r>
          </w:p>
          <w:p w14:paraId="14F9D0FC" w14:textId="6AA56E4F" w:rsidR="00B26BEC" w:rsidRDefault="00B26BEC" w:rsidP="00B26BEC">
            <w:r>
              <w:t>Phase wise converted all the Webservices to Dellboomi, one middl</w:t>
            </w:r>
            <w:r w:rsidR="00516ED0">
              <w:t>e</w:t>
            </w:r>
            <w:r>
              <w:t>ware at a time.</w:t>
            </w:r>
          </w:p>
          <w:p w14:paraId="4ED2FD95" w14:textId="77777777" w:rsidR="00B26BEC" w:rsidRDefault="00B26BEC" w:rsidP="00B26BEC">
            <w:r>
              <w:t xml:space="preserve">Create 2-Way Authentication: </w:t>
            </w:r>
          </w:p>
          <w:p w14:paraId="0F571326" w14:textId="3D0883B3" w:rsidR="00B26BEC" w:rsidRDefault="00B26BEC" w:rsidP="00B26BEC">
            <w:r>
              <w:t xml:space="preserve">Created an apex REST Webservice to invoke the </w:t>
            </w:r>
            <w:r w:rsidR="002819B9">
              <w:t>D</w:t>
            </w:r>
            <w:r>
              <w:t xml:space="preserve">ellboomi for </w:t>
            </w:r>
            <w:r w:rsidR="002819B9">
              <w:t>retrieving</w:t>
            </w:r>
            <w:r>
              <w:t xml:space="preserve"> the </w:t>
            </w:r>
            <w:r w:rsidR="001B579F">
              <w:t>OAuth</w:t>
            </w:r>
            <w:r w:rsidR="002819B9">
              <w:t xml:space="preserve"> </w:t>
            </w:r>
            <w:r w:rsidR="004462B3">
              <w:t>T</w:t>
            </w:r>
            <w:r>
              <w:t>oken and re-using it using Salesforce Platform cache.</w:t>
            </w:r>
          </w:p>
          <w:p w14:paraId="1A86605D" w14:textId="5556BD20" w:rsidR="00B26BEC" w:rsidRDefault="00B26BEC" w:rsidP="00B26BEC">
            <w:r>
              <w:t xml:space="preserve">Once the token is generated then invoke the respective webservice using the token </w:t>
            </w:r>
            <w:r w:rsidR="004462B3">
              <w:t>authentication (</w:t>
            </w:r>
            <w:r>
              <w:t>Bearer: Token) to Dellboomi.</w:t>
            </w:r>
          </w:p>
          <w:p w14:paraId="302B952C" w14:textId="77777777" w:rsidR="00B26BEC" w:rsidRDefault="00B26BEC" w:rsidP="00B26BEC">
            <w:r>
              <w:t xml:space="preserve">Salesforce Customizations: </w:t>
            </w:r>
          </w:p>
          <w:p w14:paraId="1306741B" w14:textId="77777777" w:rsidR="00B26BEC" w:rsidRDefault="00B26BEC" w:rsidP="00B26BEC">
            <w:r>
              <w:t>Performance improvements by removing unwanted lines of code from the Apex Classes, Standardization of code by following the Code Principles using the PMD,</w:t>
            </w:r>
          </w:p>
          <w:p w14:paraId="409963E7" w14:textId="4CB5966C" w:rsidR="00B26BEC" w:rsidRDefault="00B26BEC" w:rsidP="00B26BEC">
            <w:r>
              <w:t>Updated the test class coverage, Process Builder Code Coverage.</w:t>
            </w:r>
          </w:p>
          <w:p w14:paraId="5F4A8681" w14:textId="15113456" w:rsidR="004A32F2" w:rsidRDefault="004A32F2" w:rsidP="001A1BD6"/>
          <w:p w14:paraId="468AC7C9" w14:textId="77777777" w:rsidR="00BF2E10" w:rsidRPr="00BF2E10" w:rsidRDefault="00BF2E10" w:rsidP="00BF2E10">
            <w:pPr>
              <w:rPr>
                <w:b/>
                <w:bCs/>
              </w:rPr>
            </w:pPr>
            <w:r w:rsidRPr="00BF2E10">
              <w:rPr>
                <w:b/>
                <w:bCs/>
              </w:rPr>
              <w:t>Project: Legal AM Development</w:t>
            </w:r>
          </w:p>
          <w:p w14:paraId="551F4668" w14:textId="77777777" w:rsidR="00BF2E10" w:rsidRPr="00BF2E10" w:rsidRDefault="00BF2E10" w:rsidP="00BF2E10">
            <w:pPr>
              <w:rPr>
                <w:b/>
                <w:bCs/>
              </w:rPr>
            </w:pPr>
            <w:r w:rsidRPr="00BF2E10">
              <w:rPr>
                <w:b/>
                <w:bCs/>
              </w:rPr>
              <w:t>Responsibilities:</w:t>
            </w:r>
          </w:p>
          <w:p w14:paraId="2BDCDC33" w14:textId="77777777" w:rsidR="00BF2E10" w:rsidRDefault="00BF2E10" w:rsidP="00BF2E10">
            <w:r>
              <w:t>Involved with Business for High Level Estimations and Scope of the Work.</w:t>
            </w:r>
          </w:p>
          <w:p w14:paraId="52F850E4" w14:textId="77777777" w:rsidR="00BF2E10" w:rsidRDefault="00BF2E10" w:rsidP="00BF2E10">
            <w:r>
              <w:t xml:space="preserve">Code Optimization </w:t>
            </w:r>
          </w:p>
          <w:p w14:paraId="1B4415CB" w14:textId="77777777" w:rsidR="00BF2E10" w:rsidRDefault="00BF2E10" w:rsidP="00BF2E10">
            <w:r>
              <w:t>Configured Org Wide Email Address, Email2Case, Email Templates, Email Alerts</w:t>
            </w:r>
          </w:p>
          <w:p w14:paraId="1E04D3DB" w14:textId="77777777" w:rsidR="00BF2E10" w:rsidRDefault="00BF2E10" w:rsidP="00BF2E10">
            <w:r>
              <w:t>Configured Duplicate Rule and Matching Rules</w:t>
            </w:r>
          </w:p>
          <w:p w14:paraId="3A403A7F" w14:textId="641BFDCA" w:rsidR="00BF2E10" w:rsidRDefault="00BF2E10" w:rsidP="00BF2E10">
            <w:r>
              <w:t xml:space="preserve">Created a </w:t>
            </w:r>
            <w:r w:rsidR="000C76E6">
              <w:t>time bound workflow</w:t>
            </w:r>
            <w:r>
              <w:t>, Process Builders for the User Requirements.</w:t>
            </w:r>
          </w:p>
          <w:p w14:paraId="4D10EDFB" w14:textId="77777777" w:rsidR="00BF2E10" w:rsidRDefault="00BF2E10" w:rsidP="00BF2E10">
            <w:r>
              <w:t>Batch class to update the Case Data.</w:t>
            </w:r>
          </w:p>
          <w:p w14:paraId="1D8699D7" w14:textId="77777777" w:rsidR="00BF2E10" w:rsidRDefault="00BF2E10" w:rsidP="00BF2E10">
            <w:r>
              <w:t>Created Report Types and Configured Reports and Dashboards for the User.</w:t>
            </w:r>
          </w:p>
          <w:p w14:paraId="5D523F43" w14:textId="41ED77EC" w:rsidR="00BF2E10" w:rsidRDefault="00BF2E10" w:rsidP="00BF2E10">
            <w:r>
              <w:t>Created User Roles, Role Hierarchy, Sharing Rules</w:t>
            </w:r>
            <w:r w:rsidR="000C76E6">
              <w:t>,</w:t>
            </w:r>
            <w:r w:rsidR="004A764A">
              <w:t xml:space="preserve"> </w:t>
            </w:r>
            <w:r>
              <w:t>Cloned Profiles</w:t>
            </w:r>
          </w:p>
          <w:p w14:paraId="29A4256E" w14:textId="2C781ACA" w:rsidR="00BF2E10" w:rsidRDefault="00BF2E10" w:rsidP="00BF2E10">
            <w:r>
              <w:t>Data Load Support</w:t>
            </w:r>
            <w:r w:rsidR="000C76E6">
              <w:t xml:space="preserve">, </w:t>
            </w:r>
            <w:r>
              <w:t>Account and Contact dedupe using Demand</w:t>
            </w:r>
            <w:r w:rsidR="000C76E6">
              <w:t xml:space="preserve"> </w:t>
            </w:r>
            <w:r>
              <w:t>Tool</w:t>
            </w:r>
            <w:r w:rsidR="000C76E6">
              <w:t>.</w:t>
            </w:r>
          </w:p>
          <w:p w14:paraId="09B9A70F" w14:textId="77777777" w:rsidR="00E56233" w:rsidRPr="00E56233" w:rsidRDefault="00E56233" w:rsidP="00194BCD">
            <w:pPr>
              <w:rPr>
                <w:szCs w:val="18"/>
              </w:rPr>
            </w:pPr>
          </w:p>
        </w:tc>
      </w:tr>
      <w:tr w:rsidR="001C449E" w:rsidRPr="00E56233" w14:paraId="4FA299FB" w14:textId="77777777" w:rsidTr="0047329A">
        <w:tc>
          <w:tcPr>
            <w:tcW w:w="3596" w:type="dxa"/>
          </w:tcPr>
          <w:p w14:paraId="6C23ABAA" w14:textId="77777777" w:rsidR="001C449E" w:rsidRDefault="001C449E" w:rsidP="0047329A">
            <w:pPr>
              <w:pStyle w:val="Heading3"/>
            </w:pPr>
          </w:p>
        </w:tc>
        <w:tc>
          <w:tcPr>
            <w:tcW w:w="720" w:type="dxa"/>
          </w:tcPr>
          <w:p w14:paraId="2F7D77EB" w14:textId="77777777" w:rsidR="001C449E" w:rsidRPr="00E56233" w:rsidRDefault="001C449E" w:rsidP="00E24C0E">
            <w:pPr>
              <w:pStyle w:val="Heading3"/>
              <w:rPr>
                <w:sz w:val="18"/>
                <w:szCs w:val="18"/>
              </w:rPr>
            </w:pPr>
          </w:p>
        </w:tc>
        <w:tc>
          <w:tcPr>
            <w:tcW w:w="6466" w:type="dxa"/>
          </w:tcPr>
          <w:p w14:paraId="7B6E4038" w14:textId="742A05A6" w:rsidR="001C449E" w:rsidRPr="001C449E" w:rsidRDefault="001C449E" w:rsidP="00F73673"/>
        </w:tc>
      </w:tr>
    </w:tbl>
    <w:p w14:paraId="61A78FB0" w14:textId="77777777" w:rsidR="00B04CAC" w:rsidRDefault="00B04CAC" w:rsidP="000C45FF">
      <w:pPr>
        <w:tabs>
          <w:tab w:val="left" w:pos="990"/>
        </w:tabs>
      </w:pPr>
    </w:p>
    <w:sectPr w:rsidR="00B04CAC" w:rsidSect="008B1D79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BD78D" w14:textId="77777777" w:rsidR="001537DE" w:rsidRDefault="001537DE" w:rsidP="000C45FF">
      <w:r>
        <w:separator/>
      </w:r>
    </w:p>
  </w:endnote>
  <w:endnote w:type="continuationSeparator" w:id="0">
    <w:p w14:paraId="11BB4F4C" w14:textId="77777777" w:rsidR="001537DE" w:rsidRDefault="001537D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3974F" w14:textId="77777777" w:rsidR="001537DE" w:rsidRDefault="001537DE" w:rsidP="000C45FF">
      <w:r>
        <w:separator/>
      </w:r>
    </w:p>
  </w:footnote>
  <w:footnote w:type="continuationSeparator" w:id="0">
    <w:p w14:paraId="140E6CE9" w14:textId="77777777" w:rsidR="001537DE" w:rsidRDefault="001537D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D82DF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F3FD46" wp14:editId="0148374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054FC"/>
    <w:multiLevelType w:val="hybridMultilevel"/>
    <w:tmpl w:val="03A05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4D6E73"/>
    <w:multiLevelType w:val="hybridMultilevel"/>
    <w:tmpl w:val="F1B2BA2A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98F"/>
    <w:rsid w:val="00010DBB"/>
    <w:rsid w:val="000306D2"/>
    <w:rsid w:val="00036450"/>
    <w:rsid w:val="00066C4C"/>
    <w:rsid w:val="000779EC"/>
    <w:rsid w:val="000932A7"/>
    <w:rsid w:val="00094499"/>
    <w:rsid w:val="000C3350"/>
    <w:rsid w:val="000C45FF"/>
    <w:rsid w:val="000C76E6"/>
    <w:rsid w:val="000E3FD1"/>
    <w:rsid w:val="000E47FB"/>
    <w:rsid w:val="000E7074"/>
    <w:rsid w:val="000F4867"/>
    <w:rsid w:val="00102081"/>
    <w:rsid w:val="00112054"/>
    <w:rsid w:val="001153A5"/>
    <w:rsid w:val="00137603"/>
    <w:rsid w:val="00137E43"/>
    <w:rsid w:val="0014762F"/>
    <w:rsid w:val="001525E1"/>
    <w:rsid w:val="00152E50"/>
    <w:rsid w:val="001537DE"/>
    <w:rsid w:val="00180329"/>
    <w:rsid w:val="0019001F"/>
    <w:rsid w:val="0019002F"/>
    <w:rsid w:val="00194BCD"/>
    <w:rsid w:val="001A1BD6"/>
    <w:rsid w:val="001A74A5"/>
    <w:rsid w:val="001B1C7D"/>
    <w:rsid w:val="001B2ABD"/>
    <w:rsid w:val="001B579F"/>
    <w:rsid w:val="001C2284"/>
    <w:rsid w:val="001C449E"/>
    <w:rsid w:val="001E0391"/>
    <w:rsid w:val="001E1759"/>
    <w:rsid w:val="001F1ECC"/>
    <w:rsid w:val="001F5494"/>
    <w:rsid w:val="00201707"/>
    <w:rsid w:val="0022526B"/>
    <w:rsid w:val="002400EB"/>
    <w:rsid w:val="00252E43"/>
    <w:rsid w:val="00256CF7"/>
    <w:rsid w:val="0028033D"/>
    <w:rsid w:val="002819B9"/>
    <w:rsid w:val="00281FD5"/>
    <w:rsid w:val="00282E10"/>
    <w:rsid w:val="0030481B"/>
    <w:rsid w:val="00310CB2"/>
    <w:rsid w:val="003156FC"/>
    <w:rsid w:val="003254B5"/>
    <w:rsid w:val="00327DA0"/>
    <w:rsid w:val="00340E8D"/>
    <w:rsid w:val="00343699"/>
    <w:rsid w:val="0037121F"/>
    <w:rsid w:val="003818A5"/>
    <w:rsid w:val="003A6B7D"/>
    <w:rsid w:val="003B06CA"/>
    <w:rsid w:val="003C2F18"/>
    <w:rsid w:val="003D13D1"/>
    <w:rsid w:val="003D407D"/>
    <w:rsid w:val="003E362B"/>
    <w:rsid w:val="00401218"/>
    <w:rsid w:val="004071FC"/>
    <w:rsid w:val="0042762E"/>
    <w:rsid w:val="00442C00"/>
    <w:rsid w:val="00445947"/>
    <w:rsid w:val="004462B3"/>
    <w:rsid w:val="0047329A"/>
    <w:rsid w:val="004813B3"/>
    <w:rsid w:val="004869B7"/>
    <w:rsid w:val="00496591"/>
    <w:rsid w:val="004A32F2"/>
    <w:rsid w:val="004A764A"/>
    <w:rsid w:val="004A76FC"/>
    <w:rsid w:val="004C63E4"/>
    <w:rsid w:val="004D3011"/>
    <w:rsid w:val="004E43A2"/>
    <w:rsid w:val="005036FF"/>
    <w:rsid w:val="00516ED0"/>
    <w:rsid w:val="005262AC"/>
    <w:rsid w:val="00540229"/>
    <w:rsid w:val="00572FB6"/>
    <w:rsid w:val="005800A1"/>
    <w:rsid w:val="005B3552"/>
    <w:rsid w:val="005E1D9D"/>
    <w:rsid w:val="005E39D5"/>
    <w:rsid w:val="00600670"/>
    <w:rsid w:val="00600E04"/>
    <w:rsid w:val="0062123A"/>
    <w:rsid w:val="00621600"/>
    <w:rsid w:val="0064108E"/>
    <w:rsid w:val="006421DB"/>
    <w:rsid w:val="00646E75"/>
    <w:rsid w:val="006771D0"/>
    <w:rsid w:val="00683AE8"/>
    <w:rsid w:val="006A745E"/>
    <w:rsid w:val="006C1AC4"/>
    <w:rsid w:val="006C5C96"/>
    <w:rsid w:val="007106A9"/>
    <w:rsid w:val="00715FCB"/>
    <w:rsid w:val="00722AEA"/>
    <w:rsid w:val="007266F8"/>
    <w:rsid w:val="0073670E"/>
    <w:rsid w:val="007407F8"/>
    <w:rsid w:val="00743101"/>
    <w:rsid w:val="00745C53"/>
    <w:rsid w:val="0075398F"/>
    <w:rsid w:val="00773D2F"/>
    <w:rsid w:val="007775E1"/>
    <w:rsid w:val="00777631"/>
    <w:rsid w:val="007867A0"/>
    <w:rsid w:val="007927F5"/>
    <w:rsid w:val="00793ABC"/>
    <w:rsid w:val="007B1AAC"/>
    <w:rsid w:val="00802CA0"/>
    <w:rsid w:val="008059A7"/>
    <w:rsid w:val="008137C7"/>
    <w:rsid w:val="00814737"/>
    <w:rsid w:val="00823287"/>
    <w:rsid w:val="00844C1E"/>
    <w:rsid w:val="00857A02"/>
    <w:rsid w:val="008B1D79"/>
    <w:rsid w:val="008B3758"/>
    <w:rsid w:val="008D54A6"/>
    <w:rsid w:val="008E3291"/>
    <w:rsid w:val="008E3880"/>
    <w:rsid w:val="008E7BF8"/>
    <w:rsid w:val="008F0346"/>
    <w:rsid w:val="008F1D1D"/>
    <w:rsid w:val="008F2D58"/>
    <w:rsid w:val="00906B68"/>
    <w:rsid w:val="009260CD"/>
    <w:rsid w:val="00952C25"/>
    <w:rsid w:val="009841B3"/>
    <w:rsid w:val="009950BC"/>
    <w:rsid w:val="009B2FEE"/>
    <w:rsid w:val="00A1202B"/>
    <w:rsid w:val="00A13419"/>
    <w:rsid w:val="00A147B2"/>
    <w:rsid w:val="00A2118D"/>
    <w:rsid w:val="00A22252"/>
    <w:rsid w:val="00A33E15"/>
    <w:rsid w:val="00A34304"/>
    <w:rsid w:val="00A4252C"/>
    <w:rsid w:val="00A45882"/>
    <w:rsid w:val="00A4779C"/>
    <w:rsid w:val="00A7619F"/>
    <w:rsid w:val="00A84E35"/>
    <w:rsid w:val="00AA78C7"/>
    <w:rsid w:val="00AB05F1"/>
    <w:rsid w:val="00AC6FE5"/>
    <w:rsid w:val="00AD76E2"/>
    <w:rsid w:val="00AF4191"/>
    <w:rsid w:val="00B04CAC"/>
    <w:rsid w:val="00B17DB8"/>
    <w:rsid w:val="00B20152"/>
    <w:rsid w:val="00B26BEC"/>
    <w:rsid w:val="00B30384"/>
    <w:rsid w:val="00B359E4"/>
    <w:rsid w:val="00B36D94"/>
    <w:rsid w:val="00B57D98"/>
    <w:rsid w:val="00B70850"/>
    <w:rsid w:val="00B74197"/>
    <w:rsid w:val="00B77817"/>
    <w:rsid w:val="00BA0A13"/>
    <w:rsid w:val="00BD71C6"/>
    <w:rsid w:val="00BE55B9"/>
    <w:rsid w:val="00BF2E10"/>
    <w:rsid w:val="00C05293"/>
    <w:rsid w:val="00C066B6"/>
    <w:rsid w:val="00C074FE"/>
    <w:rsid w:val="00C1697C"/>
    <w:rsid w:val="00C37BA1"/>
    <w:rsid w:val="00C4674C"/>
    <w:rsid w:val="00C506CF"/>
    <w:rsid w:val="00C63600"/>
    <w:rsid w:val="00C72BED"/>
    <w:rsid w:val="00C85F2F"/>
    <w:rsid w:val="00C87980"/>
    <w:rsid w:val="00C9578B"/>
    <w:rsid w:val="00CB0055"/>
    <w:rsid w:val="00CF4148"/>
    <w:rsid w:val="00D21DAC"/>
    <w:rsid w:val="00D2522B"/>
    <w:rsid w:val="00D422DE"/>
    <w:rsid w:val="00D5308B"/>
    <w:rsid w:val="00D5459D"/>
    <w:rsid w:val="00D71937"/>
    <w:rsid w:val="00D74224"/>
    <w:rsid w:val="00D910E8"/>
    <w:rsid w:val="00DA1F4D"/>
    <w:rsid w:val="00DB36AF"/>
    <w:rsid w:val="00DD09F7"/>
    <w:rsid w:val="00DD172A"/>
    <w:rsid w:val="00DF26AB"/>
    <w:rsid w:val="00DF6967"/>
    <w:rsid w:val="00E21CEB"/>
    <w:rsid w:val="00E24C0E"/>
    <w:rsid w:val="00E259D5"/>
    <w:rsid w:val="00E25A26"/>
    <w:rsid w:val="00E4381A"/>
    <w:rsid w:val="00E51645"/>
    <w:rsid w:val="00E52BBD"/>
    <w:rsid w:val="00E55D74"/>
    <w:rsid w:val="00E56233"/>
    <w:rsid w:val="00E62831"/>
    <w:rsid w:val="00E64E0D"/>
    <w:rsid w:val="00E865F1"/>
    <w:rsid w:val="00EC1DF0"/>
    <w:rsid w:val="00F60274"/>
    <w:rsid w:val="00F66125"/>
    <w:rsid w:val="00F73673"/>
    <w:rsid w:val="00F76BF9"/>
    <w:rsid w:val="00F77FB9"/>
    <w:rsid w:val="00F8565E"/>
    <w:rsid w:val="00FA595E"/>
    <w:rsid w:val="00FB068F"/>
    <w:rsid w:val="00FC69A5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B512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B741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4197"/>
    <w:rPr>
      <w:sz w:val="18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79C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79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7BBA"/>
    <w:rPr>
      <w:color w:val="704404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4E4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rendra.sdm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surendra-kamma-9500ab98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x006001\AppData\Local\Microsoft\Office\16.0\DTS\en-US%7b524A95DC-50E9-44A2-AE68-724A5E3AAAC5%7d\%7b7A74A737-D485-49DC-BDE6-113EB5F6EF98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Sheet1!$A$2:$A$18</c:f>
              <c:strCache>
                <c:ptCount val="17"/>
                <c:pt idx="0">
                  <c:v>Apex Class</c:v>
                </c:pt>
                <c:pt idx="1">
                  <c:v>Visualforce Pages</c:v>
                </c:pt>
                <c:pt idx="2">
                  <c:v>LWC</c:v>
                </c:pt>
                <c:pt idx="3">
                  <c:v>Apex Triggers</c:v>
                </c:pt>
                <c:pt idx="4">
                  <c:v>SOQL/SOSL</c:v>
                </c:pt>
                <c:pt idx="5">
                  <c:v>REST Webservice</c:v>
                </c:pt>
                <c:pt idx="6">
                  <c:v>Deployment</c:v>
                </c:pt>
                <c:pt idx="7">
                  <c:v>Reports &amp; Dashbaoard</c:v>
                </c:pt>
                <c:pt idx="8">
                  <c:v>Lightning Flows</c:v>
                </c:pt>
                <c:pt idx="9">
                  <c:v>Process Buider</c:v>
                </c:pt>
                <c:pt idx="10">
                  <c:v>Workflow Rules</c:v>
                </c:pt>
                <c:pt idx="11">
                  <c:v>Code Debugging</c:v>
                </c:pt>
                <c:pt idx="12">
                  <c:v>JavaScript</c:v>
                </c:pt>
                <c:pt idx="13">
                  <c:v>HTML</c:v>
                </c:pt>
                <c:pt idx="14">
                  <c:v>CSS</c:v>
                </c:pt>
                <c:pt idx="15">
                  <c:v>Salesforce CRM</c:v>
                </c:pt>
                <c:pt idx="16">
                  <c:v>Apttus CPQ</c:v>
                </c:pt>
              </c:strCache>
            </c:strRef>
          </c:cat>
          <c:val>
            <c:numRef>
              <c:f>Sheet1!$B$2:$B$18</c:f>
              <c:numCache>
                <c:formatCode>General</c:formatCode>
                <c:ptCount val="17"/>
                <c:pt idx="0">
                  <c:v>0.85</c:v>
                </c:pt>
                <c:pt idx="1">
                  <c:v>0.5</c:v>
                </c:pt>
                <c:pt idx="2">
                  <c:v>0.75</c:v>
                </c:pt>
                <c:pt idx="3">
                  <c:v>0.75</c:v>
                </c:pt>
                <c:pt idx="4">
                  <c:v>0.85</c:v>
                </c:pt>
                <c:pt idx="5">
                  <c:v>0.85</c:v>
                </c:pt>
                <c:pt idx="6">
                  <c:v>0.9</c:v>
                </c:pt>
                <c:pt idx="7">
                  <c:v>0.85</c:v>
                </c:pt>
                <c:pt idx="8">
                  <c:v>0.75</c:v>
                </c:pt>
                <c:pt idx="9">
                  <c:v>0.85</c:v>
                </c:pt>
                <c:pt idx="10">
                  <c:v>1</c:v>
                </c:pt>
                <c:pt idx="11">
                  <c:v>0.85</c:v>
                </c:pt>
                <c:pt idx="12">
                  <c:v>0.7</c:v>
                </c:pt>
                <c:pt idx="13">
                  <c:v>0.7</c:v>
                </c:pt>
                <c:pt idx="14">
                  <c:v>0.5</c:v>
                </c:pt>
                <c:pt idx="15">
                  <c:v>0.85</c:v>
                </c:pt>
                <c:pt idx="16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5C8DE25EED427A919959ACA928C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50FDE-D65E-4B3F-8FA3-50D1C510D448}"/>
      </w:docPartPr>
      <w:docPartBody>
        <w:p w:rsidR="004706A9" w:rsidRDefault="004058F6">
          <w:pPr>
            <w:pStyle w:val="0E5C8DE25EED427A919959ACA928C319"/>
          </w:pPr>
          <w:r w:rsidRPr="00D5459D">
            <w:t>Profile</w:t>
          </w:r>
        </w:p>
      </w:docPartBody>
    </w:docPart>
    <w:docPart>
      <w:docPartPr>
        <w:name w:val="FD8B9E152A3B4F5482E878D2D1A9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82E6-4899-446E-B799-BFB2D38B27A2}"/>
      </w:docPartPr>
      <w:docPartBody>
        <w:p w:rsidR="004706A9" w:rsidRDefault="004058F6">
          <w:pPr>
            <w:pStyle w:val="FD8B9E152A3B4F5482E878D2D1A96483"/>
          </w:pPr>
          <w:r w:rsidRPr="00CB0055">
            <w:t>Contact</w:t>
          </w:r>
        </w:p>
      </w:docPartBody>
    </w:docPart>
    <w:docPart>
      <w:docPartPr>
        <w:name w:val="E0CDC9C3A6F94AACB2DBB22BD9665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285CF-2143-4F8A-8162-F81D29077302}"/>
      </w:docPartPr>
      <w:docPartBody>
        <w:p w:rsidR="004706A9" w:rsidRDefault="004058F6">
          <w:pPr>
            <w:pStyle w:val="E0CDC9C3A6F94AACB2DBB22BD9665C0C"/>
          </w:pPr>
          <w:r w:rsidRPr="004D3011">
            <w:t>PHONE:</w:t>
          </w:r>
        </w:p>
      </w:docPartBody>
    </w:docPart>
    <w:docPart>
      <w:docPartPr>
        <w:name w:val="8B138C14293142F9B6BCA40468064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D53BC-915B-46C0-A1BB-16E2BCC03041}"/>
      </w:docPartPr>
      <w:docPartBody>
        <w:p w:rsidR="004706A9" w:rsidRDefault="004058F6">
          <w:pPr>
            <w:pStyle w:val="8B138C14293142F9B6BCA40468064E63"/>
          </w:pPr>
          <w:r w:rsidRPr="004D3011">
            <w:t>WEBSITE:</w:t>
          </w:r>
        </w:p>
      </w:docPartBody>
    </w:docPart>
    <w:docPart>
      <w:docPartPr>
        <w:name w:val="3A59EC7309AC4FA7BC4F5A20834F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20171-C5D7-4850-AC22-9FB2C919783F}"/>
      </w:docPartPr>
      <w:docPartBody>
        <w:p w:rsidR="004706A9" w:rsidRDefault="004058F6">
          <w:pPr>
            <w:pStyle w:val="3A59EC7309AC4FA7BC4F5A20834F10A1"/>
          </w:pPr>
          <w:r w:rsidRPr="004D3011">
            <w:t>EMAIL:</w:t>
          </w:r>
        </w:p>
      </w:docPartBody>
    </w:docPart>
    <w:docPart>
      <w:docPartPr>
        <w:name w:val="CFE39D401F4E478580FA074EBB06F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C09C1-ECF5-4EE2-85A2-B788B123B8F3}"/>
      </w:docPartPr>
      <w:docPartBody>
        <w:p w:rsidR="004706A9" w:rsidRDefault="004058F6">
          <w:pPr>
            <w:pStyle w:val="CFE39D401F4E478580FA074EBB06FBA5"/>
          </w:pPr>
          <w:r w:rsidRPr="00CB0055">
            <w:t>Hobbies</w:t>
          </w:r>
        </w:p>
      </w:docPartBody>
    </w:docPart>
    <w:docPart>
      <w:docPartPr>
        <w:name w:val="22B4BD0AFF1E49C9B88B059F6A8C9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47651-33B8-4D3F-A92A-642FB041C856}"/>
      </w:docPartPr>
      <w:docPartBody>
        <w:p w:rsidR="004706A9" w:rsidRDefault="004058F6">
          <w:pPr>
            <w:pStyle w:val="22B4BD0AFF1E49C9B88B059F6A8C95E9"/>
          </w:pPr>
          <w:r w:rsidRPr="00036450">
            <w:t>EDUCATION</w:t>
          </w:r>
        </w:p>
      </w:docPartBody>
    </w:docPart>
    <w:docPart>
      <w:docPartPr>
        <w:name w:val="CFF73E193C044BBEA1009714D388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60ABE-82C8-47AF-A16F-AC82BA4D8086}"/>
      </w:docPartPr>
      <w:docPartBody>
        <w:p w:rsidR="004706A9" w:rsidRDefault="004058F6">
          <w:pPr>
            <w:pStyle w:val="CFF73E193C044BBEA1009714D3883E68"/>
          </w:pPr>
          <w:r w:rsidRPr="00036450">
            <w:rPr>
              <w:rStyle w:val="Heading2Char"/>
            </w:rPr>
            <w:t>SKILLS</w:t>
          </w:r>
        </w:p>
      </w:docPartBody>
    </w:docPart>
    <w:docPart>
      <w:docPartPr>
        <w:name w:val="8EA6E2C76AE546D287A5976DB4365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668CD-3E02-488F-BE77-F137E0D6AF7B}"/>
      </w:docPartPr>
      <w:docPartBody>
        <w:p w:rsidR="004706A9" w:rsidRDefault="004058F6" w:rsidP="004058F6">
          <w:pPr>
            <w:pStyle w:val="8EA6E2C76AE546D287A5976DB4365360"/>
          </w:pPr>
          <w:r w:rsidRPr="00036450">
            <w:t>WORK EXPERIENCE</w:t>
          </w:r>
        </w:p>
      </w:docPartBody>
    </w:docPart>
    <w:docPart>
      <w:docPartPr>
        <w:name w:val="C9B7A0509FF44BBD9F79774A6A63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AF50D-3B95-4109-B5E6-03A38CBC8422}"/>
      </w:docPartPr>
      <w:docPartBody>
        <w:p w:rsidR="00AC145E" w:rsidRDefault="004706A9" w:rsidP="004706A9">
          <w:pPr>
            <w:pStyle w:val="C9B7A0509FF44BBD9F79774A6A6328DF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8F6"/>
    <w:rsid w:val="004058F6"/>
    <w:rsid w:val="004706A9"/>
    <w:rsid w:val="00AC145E"/>
    <w:rsid w:val="00D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0031142CD241458EA2225FA4EC5F17">
    <w:name w:val="D80031142CD241458EA2225FA4EC5F17"/>
  </w:style>
  <w:style w:type="paragraph" w:customStyle="1" w:styleId="8FFD82106C9442E7A9E6F77FC05BD686">
    <w:name w:val="8FFD82106C9442E7A9E6F77FC05BD686"/>
  </w:style>
  <w:style w:type="paragraph" w:customStyle="1" w:styleId="0E5C8DE25EED427A919959ACA928C319">
    <w:name w:val="0E5C8DE25EED427A919959ACA928C319"/>
  </w:style>
  <w:style w:type="paragraph" w:customStyle="1" w:styleId="73ED89831DDE4481AE7A3FA0C00CC321">
    <w:name w:val="73ED89831DDE4481AE7A3FA0C00CC321"/>
  </w:style>
  <w:style w:type="paragraph" w:customStyle="1" w:styleId="FD8B9E152A3B4F5482E878D2D1A96483">
    <w:name w:val="FD8B9E152A3B4F5482E878D2D1A96483"/>
  </w:style>
  <w:style w:type="paragraph" w:customStyle="1" w:styleId="E0CDC9C3A6F94AACB2DBB22BD9665C0C">
    <w:name w:val="E0CDC9C3A6F94AACB2DBB22BD9665C0C"/>
  </w:style>
  <w:style w:type="paragraph" w:customStyle="1" w:styleId="11FE170A11E048D2847676F59FC6BD29">
    <w:name w:val="11FE170A11E048D2847676F59FC6BD29"/>
  </w:style>
  <w:style w:type="paragraph" w:customStyle="1" w:styleId="8B138C14293142F9B6BCA40468064E63">
    <w:name w:val="8B138C14293142F9B6BCA40468064E63"/>
  </w:style>
  <w:style w:type="paragraph" w:customStyle="1" w:styleId="BF1EABBDDE1F4767B715ADE357F089F8">
    <w:name w:val="BF1EABBDDE1F4767B715ADE357F089F8"/>
  </w:style>
  <w:style w:type="paragraph" w:customStyle="1" w:styleId="3A59EC7309AC4FA7BC4F5A20834F10A1">
    <w:name w:val="3A59EC7309AC4FA7BC4F5A20834F10A1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D6D2411B10BF45909CCED7378CCDF5BD">
    <w:name w:val="D6D2411B10BF45909CCED7378CCDF5BD"/>
  </w:style>
  <w:style w:type="paragraph" w:customStyle="1" w:styleId="CFE39D401F4E478580FA074EBB06FBA5">
    <w:name w:val="CFE39D401F4E478580FA074EBB06FBA5"/>
  </w:style>
  <w:style w:type="paragraph" w:customStyle="1" w:styleId="341EE79AB8604661A1947696650C77B4">
    <w:name w:val="341EE79AB8604661A1947696650C77B4"/>
  </w:style>
  <w:style w:type="paragraph" w:customStyle="1" w:styleId="9D7FC4C2934B4915921F8B422E229D84">
    <w:name w:val="9D7FC4C2934B4915921F8B422E229D84"/>
  </w:style>
  <w:style w:type="paragraph" w:customStyle="1" w:styleId="83FF830F39B240A09493688B975B159C">
    <w:name w:val="83FF830F39B240A09493688B975B159C"/>
  </w:style>
  <w:style w:type="paragraph" w:customStyle="1" w:styleId="407A990282D54A16B9310592521BADFC">
    <w:name w:val="407A990282D54A16B9310592521BADFC"/>
  </w:style>
  <w:style w:type="paragraph" w:customStyle="1" w:styleId="22B4BD0AFF1E49C9B88B059F6A8C95E9">
    <w:name w:val="22B4BD0AFF1E49C9B88B059F6A8C95E9"/>
  </w:style>
  <w:style w:type="paragraph" w:customStyle="1" w:styleId="E147BBF94DD3418386F575B40155ED82">
    <w:name w:val="E147BBF94DD3418386F575B40155ED82"/>
  </w:style>
  <w:style w:type="paragraph" w:customStyle="1" w:styleId="0B7B248745BE48FD810B8071117EC0CF">
    <w:name w:val="0B7B248745BE48FD810B8071117EC0CF"/>
  </w:style>
  <w:style w:type="paragraph" w:customStyle="1" w:styleId="311735B6A8F44727983FE4D64B02667E">
    <w:name w:val="311735B6A8F44727983FE4D64B02667E"/>
  </w:style>
  <w:style w:type="paragraph" w:customStyle="1" w:styleId="559B7FF5E9A84FD58628408A75855AD4">
    <w:name w:val="559B7FF5E9A84FD58628408A75855AD4"/>
  </w:style>
  <w:style w:type="paragraph" w:customStyle="1" w:styleId="26D713006B984AB5BBB4B2905E2B9275">
    <w:name w:val="26D713006B984AB5BBB4B2905E2B9275"/>
  </w:style>
  <w:style w:type="paragraph" w:customStyle="1" w:styleId="EF3AFD6882894E0C9C8FFAAA38817880">
    <w:name w:val="EF3AFD6882894E0C9C8FFAAA38817880"/>
  </w:style>
  <w:style w:type="paragraph" w:customStyle="1" w:styleId="D80DE7A8C3C24360A844C7131BCF7281">
    <w:name w:val="D80DE7A8C3C24360A844C7131BCF7281"/>
  </w:style>
  <w:style w:type="paragraph" w:customStyle="1" w:styleId="BF91AA3CDA60461A9102F914A57297DA">
    <w:name w:val="BF91AA3CDA60461A9102F914A57297DA"/>
  </w:style>
  <w:style w:type="paragraph" w:customStyle="1" w:styleId="62C51A4BD31C43BC9C0E170F5A65F14B">
    <w:name w:val="62C51A4BD31C43BC9C0E170F5A65F14B"/>
  </w:style>
  <w:style w:type="paragraph" w:customStyle="1" w:styleId="855F4E823DFF473398B73D90A8C35C4E">
    <w:name w:val="855F4E823DFF473398B73D90A8C35C4E"/>
  </w:style>
  <w:style w:type="paragraph" w:customStyle="1" w:styleId="DEF612F6C34E4EDAAE4E40DD5524A631">
    <w:name w:val="DEF612F6C34E4EDAAE4E40DD5524A631"/>
  </w:style>
  <w:style w:type="paragraph" w:customStyle="1" w:styleId="B79909CAB626425C961299229915727A">
    <w:name w:val="B79909CAB626425C961299229915727A"/>
  </w:style>
  <w:style w:type="paragraph" w:customStyle="1" w:styleId="D037356FFBC844FFB041189AF62679E9">
    <w:name w:val="D037356FFBC844FFB041189AF62679E9"/>
  </w:style>
  <w:style w:type="paragraph" w:customStyle="1" w:styleId="A4F569135A5B40E5BC48216F21859283">
    <w:name w:val="A4F569135A5B40E5BC48216F21859283"/>
  </w:style>
  <w:style w:type="paragraph" w:customStyle="1" w:styleId="4359F06DBF85455F97856BB69F59AF42">
    <w:name w:val="4359F06DBF85455F97856BB69F59AF42"/>
  </w:style>
  <w:style w:type="paragraph" w:customStyle="1" w:styleId="24C8B5029EB7466994409E5D985CECF3">
    <w:name w:val="24C8B5029EB7466994409E5D985CECF3"/>
  </w:style>
  <w:style w:type="paragraph" w:customStyle="1" w:styleId="2F5949A455AB4B5BA774B90C9A401DFA">
    <w:name w:val="2F5949A455AB4B5BA774B90C9A401DFA"/>
  </w:style>
  <w:style w:type="paragraph" w:customStyle="1" w:styleId="15200B4CF27B48F4A5371214780566D9">
    <w:name w:val="15200B4CF27B48F4A5371214780566D9"/>
  </w:style>
  <w:style w:type="paragraph" w:customStyle="1" w:styleId="456816AC512A4928BCE41F9DCCC828FA">
    <w:name w:val="456816AC512A4928BCE41F9DCCC828FA"/>
  </w:style>
  <w:style w:type="paragraph" w:customStyle="1" w:styleId="1D97E914E30C47F39F862BB04A7B06EE">
    <w:name w:val="1D97E914E30C47F39F862BB04A7B06EE"/>
  </w:style>
  <w:style w:type="paragraph" w:customStyle="1" w:styleId="420ABE61C4E04D919FA5DB59416D955B">
    <w:name w:val="420ABE61C4E04D919FA5DB59416D955B"/>
  </w:style>
  <w:style w:type="paragraph" w:customStyle="1" w:styleId="131D2014891745E3AF9FAB685B66D80D">
    <w:name w:val="131D2014891745E3AF9FAB685B66D80D"/>
  </w:style>
  <w:style w:type="paragraph" w:customStyle="1" w:styleId="284188165E854E689E094B6DA5B74B5D">
    <w:name w:val="284188165E854E689E094B6DA5B74B5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CFF73E193C044BBEA1009714D3883E68">
    <w:name w:val="CFF73E193C044BBEA1009714D3883E68"/>
  </w:style>
  <w:style w:type="paragraph" w:customStyle="1" w:styleId="8EA6E2C76AE546D287A5976DB4365360">
    <w:name w:val="8EA6E2C76AE546D287A5976DB4365360"/>
    <w:rsid w:val="004058F6"/>
  </w:style>
  <w:style w:type="paragraph" w:customStyle="1" w:styleId="3F38DF81DA9C4D59BDA282D6E9328FBF">
    <w:name w:val="3F38DF81DA9C4D59BDA282D6E9328FBF"/>
    <w:rsid w:val="004058F6"/>
  </w:style>
  <w:style w:type="paragraph" w:customStyle="1" w:styleId="2E1817308A5445AFB315661EFBA88579">
    <w:name w:val="2E1817308A5445AFB315661EFBA88579"/>
    <w:rsid w:val="004058F6"/>
  </w:style>
  <w:style w:type="paragraph" w:customStyle="1" w:styleId="9943BF97706C4135BE12A38594A28E84">
    <w:name w:val="9943BF97706C4135BE12A38594A28E84"/>
    <w:rsid w:val="004058F6"/>
  </w:style>
  <w:style w:type="paragraph" w:customStyle="1" w:styleId="673B55D0DDBD4E76BAEEB70AC92359A8">
    <w:name w:val="673B55D0DDBD4E76BAEEB70AC92359A8"/>
    <w:rsid w:val="004058F6"/>
  </w:style>
  <w:style w:type="paragraph" w:customStyle="1" w:styleId="21A3241E76754E6FAFD85D0272910B70">
    <w:name w:val="21A3241E76754E6FAFD85D0272910B70"/>
    <w:rsid w:val="004058F6"/>
  </w:style>
  <w:style w:type="paragraph" w:customStyle="1" w:styleId="FCBAC44011864226BD16CFC2882AB6D7">
    <w:name w:val="FCBAC44011864226BD16CFC2882AB6D7"/>
    <w:rsid w:val="004058F6"/>
  </w:style>
  <w:style w:type="paragraph" w:customStyle="1" w:styleId="1665887C7FA346ABB1E7AFFF37E93F01">
    <w:name w:val="1665887C7FA346ABB1E7AFFF37E93F01"/>
    <w:rsid w:val="004058F6"/>
  </w:style>
  <w:style w:type="paragraph" w:customStyle="1" w:styleId="9B73DED56E714F4FA14D8239FCC0BBE0">
    <w:name w:val="9B73DED56E714F4FA14D8239FCC0BBE0"/>
    <w:rsid w:val="004058F6"/>
  </w:style>
  <w:style w:type="paragraph" w:customStyle="1" w:styleId="02DF33BC4EFF437BB470CE8A81B436F9">
    <w:name w:val="02DF33BC4EFF437BB470CE8A81B436F9"/>
    <w:rsid w:val="004058F6"/>
  </w:style>
  <w:style w:type="paragraph" w:customStyle="1" w:styleId="A485A6D6BB484968A8AF96BE78E1A6D9">
    <w:name w:val="A485A6D6BB484968A8AF96BE78E1A6D9"/>
    <w:rsid w:val="004058F6"/>
  </w:style>
  <w:style w:type="paragraph" w:customStyle="1" w:styleId="BAB68436E4D94B3DBE758EAF9639CE74">
    <w:name w:val="BAB68436E4D94B3DBE758EAF9639CE74"/>
    <w:rsid w:val="004058F6"/>
  </w:style>
  <w:style w:type="paragraph" w:customStyle="1" w:styleId="2F39145A12034722A22F0AF9672C099C">
    <w:name w:val="2F39145A12034722A22F0AF9672C099C"/>
    <w:rsid w:val="004058F6"/>
  </w:style>
  <w:style w:type="paragraph" w:customStyle="1" w:styleId="E476F2D3D38B40DEBC034D407C8EBD6F">
    <w:name w:val="E476F2D3D38B40DEBC034D407C8EBD6F"/>
    <w:rsid w:val="004058F6"/>
  </w:style>
  <w:style w:type="paragraph" w:customStyle="1" w:styleId="46AB3537C1D54AE5989CDB961BD7A4EF">
    <w:name w:val="46AB3537C1D54AE5989CDB961BD7A4EF"/>
    <w:rsid w:val="004058F6"/>
  </w:style>
  <w:style w:type="paragraph" w:customStyle="1" w:styleId="AF45F7FF20C544CE945E5AD38184BB77">
    <w:name w:val="AF45F7FF20C544CE945E5AD38184BB77"/>
    <w:rsid w:val="004058F6"/>
  </w:style>
  <w:style w:type="paragraph" w:customStyle="1" w:styleId="61B0D753C9134FCD8562A6334F1984A4">
    <w:name w:val="61B0D753C9134FCD8562A6334F1984A4"/>
    <w:rsid w:val="004706A9"/>
  </w:style>
  <w:style w:type="paragraph" w:customStyle="1" w:styleId="C9B7A0509FF44BBD9F79774A6A6328DF">
    <w:name w:val="C9B7A0509FF44BBD9F79774A6A6328DF"/>
    <w:rsid w:val="004706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FDDC02D074C41A27A2BA5CA7698C5" ma:contentTypeVersion="12" ma:contentTypeDescription="Create a new document." ma:contentTypeScope="" ma:versionID="de93afa057a90f94cd920f188ae7db50">
  <xsd:schema xmlns:xsd="http://www.w3.org/2001/XMLSchema" xmlns:xs="http://www.w3.org/2001/XMLSchema" xmlns:p="http://schemas.microsoft.com/office/2006/metadata/properties" xmlns:ns3="fa4bfe40-146a-429d-a6b0-fd6d035e8937" xmlns:ns4="8fe1e5fa-7a15-4cda-b164-a36a04325b09" targetNamespace="http://schemas.microsoft.com/office/2006/metadata/properties" ma:root="true" ma:fieldsID="524c36c28e28e4fc1c9284df5b5457a9" ns3:_="" ns4:_="">
    <xsd:import namespace="fa4bfe40-146a-429d-a6b0-fd6d035e8937"/>
    <xsd:import namespace="8fe1e5fa-7a15-4cda-b164-a36a04325b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bfe40-146a-429d-a6b0-fd6d035e89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1e5fa-7a15-4cda-b164-a36a04325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8fe1e5fa-7a15-4cda-b164-a36a04325b0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EE9D2-622B-4ACA-9302-936F426BE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bfe40-146a-429d-a6b0-fd6d035e8937"/>
    <ds:schemaRef ds:uri="8fe1e5fa-7a15-4cda-b164-a36a04325b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8fe1e5fa-7a15-4cda-b164-a36a04325b09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7F146A-134A-4D09-A24F-FCBB20126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{7A74A737-D485-49DC-BDE6-113EB5F6EF98}tf00546271_win32</Template>
  <TotalTime>0</TotalTime>
  <Pages>3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2020-08-09T21:33:00Z</dcterms:created>
  <dcterms:modified xsi:type="dcterms:W3CDTF">2020-11-25T08:30:00Z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0x01010019DFDDC02D074C41A27A2BA5CA7698C5</vt:lpwstr>
  </property>
</Properties>
</file>