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3A9F9" w14:textId="229CF38D" w:rsidR="00EA6F18" w:rsidRDefault="001D204E" w:rsidP="00264CBD">
      <w:pPr>
        <w:spacing w:after="0"/>
        <w:ind w:left="-1134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         </w:t>
      </w:r>
      <w:r w:rsidR="00EA6F18" w:rsidRPr="00EA6F18">
        <w:rPr>
          <w:rFonts w:ascii="Calibri" w:hAnsi="Calibri" w:cs="Calibri"/>
          <w:b/>
          <w:bCs/>
          <w:sz w:val="56"/>
          <w:szCs w:val="56"/>
        </w:rPr>
        <w:t>PIYUSH GAREWAL</w:t>
      </w:r>
    </w:p>
    <w:p w14:paraId="67CA7225" w14:textId="1C2FBCD9" w:rsidR="002B5519" w:rsidRPr="001B1DFD" w:rsidRDefault="002B5519" w:rsidP="00264CBD">
      <w:pPr>
        <w:spacing w:after="0"/>
        <w:ind w:left="-1134"/>
        <w:jc w:val="center"/>
        <w:rPr>
          <w:rFonts w:ascii="Calibri" w:hAnsi="Calibri" w:cs="Calibri"/>
          <w:b/>
          <w:bCs/>
          <w:sz w:val="36"/>
          <w:szCs w:val="36"/>
        </w:rPr>
      </w:pPr>
      <w:r w:rsidRPr="001B1DFD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F6F1A" wp14:editId="7FF56C25">
                <wp:simplePos x="0" y="0"/>
                <wp:positionH relativeFrom="column">
                  <wp:posOffset>-890270</wp:posOffset>
                </wp:positionH>
                <wp:positionV relativeFrom="paragraph">
                  <wp:posOffset>396438</wp:posOffset>
                </wp:positionV>
                <wp:extent cx="7517080" cy="356260"/>
                <wp:effectExtent l="0" t="0" r="2730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7080" cy="3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DEE65" w14:textId="3B26FCE7" w:rsidR="002B5519" w:rsidRPr="00EA6F18" w:rsidRDefault="002B551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A6F1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Location: </w:t>
                            </w:r>
                            <w:r w:rsidR="00EA6F18" w:rsidRPr="00EA6F1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>NJ</w:t>
                            </w:r>
                            <w:r w:rsidRPr="00EA6F1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|    Mobile: </w:t>
                            </w:r>
                            <w:r w:rsidR="00EA6F18" w:rsidRPr="00EA6F18">
                              <w:rPr>
                                <w:rFonts w:cstheme="minorHAnsi"/>
                                <w:color w:val="FFFFFF" w:themeColor="background1"/>
                              </w:rPr>
                              <w:t>(</w:t>
                            </w:r>
                            <w:r w:rsidR="00AF1728">
                              <w:rPr>
                                <w:rFonts w:cstheme="minorHAnsi"/>
                                <w:color w:val="FFFFFF" w:themeColor="background1"/>
                              </w:rPr>
                              <w:t>901</w:t>
                            </w:r>
                            <w:r w:rsidR="00EA6F18" w:rsidRPr="00EA6F18">
                              <w:rPr>
                                <w:rFonts w:cstheme="minorHAnsi"/>
                                <w:color w:val="FFFFFF" w:themeColor="background1"/>
                              </w:rPr>
                              <w:t>)</w:t>
                            </w:r>
                            <w:r w:rsidR="00AF1728">
                              <w:rPr>
                                <w:rFonts w:cstheme="minorHAnsi"/>
                                <w:color w:val="FFFFFF" w:themeColor="background1"/>
                              </w:rPr>
                              <w:t>206</w:t>
                            </w:r>
                            <w:r w:rsidR="00EA6F18" w:rsidRPr="00EA6F18">
                              <w:rPr>
                                <w:rFonts w:cstheme="minorHAnsi"/>
                                <w:color w:val="FFFFFF" w:themeColor="background1"/>
                              </w:rPr>
                              <w:t>-</w:t>
                            </w:r>
                            <w:r w:rsidR="00AF1728">
                              <w:rPr>
                                <w:rFonts w:cstheme="minorHAnsi"/>
                                <w:color w:val="FFFFFF" w:themeColor="background1"/>
                              </w:rPr>
                              <w:t>4617</w:t>
                            </w:r>
                            <w:r w:rsidR="00EA6F18" w:rsidRPr="00EA6F18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 </w:t>
                            </w:r>
                            <w:r w:rsidRPr="00EA6F18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|    </w:t>
                            </w:r>
                            <w:r w:rsidRPr="00EA6F18"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AF1728" w:rsidRPr="00AF1728">
                              <w:rPr>
                                <w:rFonts w:cstheme="minorHAnsi"/>
                                <w:color w:val="FFFFFF" w:themeColor="background1"/>
                              </w:rPr>
                              <w:t>piyush.g@cvemail.com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F6F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1pt;margin-top:31.2pt;width:591.9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" fillcolor="black [3200]" strokecolor="white [3201]" strokeweight="1.5pt">
                <v:textbox>
                  <w:txbxContent>
                    <w:p w14:paraId="7EADEE65" w14:textId="3B26FCE7" w:rsidR="002B5519" w:rsidRPr="00EA6F18" w:rsidRDefault="002B5519">
                      <w:pPr>
                        <w:rPr>
                          <w:color w:val="FFFFFF" w:themeColor="background1"/>
                        </w:rPr>
                      </w:pPr>
                      <w:r w:rsidRPr="00EA6F1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Location: </w:t>
                      </w:r>
                      <w:r w:rsidR="00EA6F18" w:rsidRPr="00EA6F1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>NJ</w:t>
                      </w:r>
                      <w:r w:rsidRPr="00EA6F1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    |    Mobile: </w:t>
                      </w:r>
                      <w:r w:rsidR="00EA6F18" w:rsidRPr="00EA6F18">
                        <w:rPr>
                          <w:rFonts w:cstheme="minorHAnsi"/>
                          <w:color w:val="FFFFFF" w:themeColor="background1"/>
                        </w:rPr>
                        <w:t>(</w:t>
                      </w:r>
                      <w:r w:rsidR="00AF1728">
                        <w:rPr>
                          <w:rFonts w:cstheme="minorHAnsi"/>
                          <w:color w:val="FFFFFF" w:themeColor="background1"/>
                        </w:rPr>
                        <w:t>901</w:t>
                      </w:r>
                      <w:r w:rsidR="00EA6F18" w:rsidRPr="00EA6F18">
                        <w:rPr>
                          <w:rFonts w:cstheme="minorHAnsi"/>
                          <w:color w:val="FFFFFF" w:themeColor="background1"/>
                        </w:rPr>
                        <w:t>)</w:t>
                      </w:r>
                      <w:r w:rsidR="00AF1728">
                        <w:rPr>
                          <w:rFonts w:cstheme="minorHAnsi"/>
                          <w:color w:val="FFFFFF" w:themeColor="background1"/>
                        </w:rPr>
                        <w:t>206</w:t>
                      </w:r>
                      <w:r w:rsidR="00EA6F18" w:rsidRPr="00EA6F18">
                        <w:rPr>
                          <w:rFonts w:cstheme="minorHAnsi"/>
                          <w:color w:val="FFFFFF" w:themeColor="background1"/>
                        </w:rPr>
                        <w:t>-</w:t>
                      </w:r>
                      <w:r w:rsidR="00AF1728">
                        <w:rPr>
                          <w:rFonts w:cstheme="minorHAnsi"/>
                          <w:color w:val="FFFFFF" w:themeColor="background1"/>
                        </w:rPr>
                        <w:t>4617</w:t>
                      </w:r>
                      <w:r w:rsidR="00EA6F18" w:rsidRPr="00EA6F18">
                        <w:rPr>
                          <w:rFonts w:cstheme="minorHAnsi"/>
                          <w:color w:val="FFFFFF" w:themeColor="background1"/>
                        </w:rPr>
                        <w:t xml:space="preserve">   </w:t>
                      </w:r>
                      <w:r w:rsidRPr="00EA6F18">
                        <w:rPr>
                          <w:rFonts w:cstheme="minorHAnsi"/>
                          <w:color w:val="FFFFFF" w:themeColor="background1"/>
                        </w:rPr>
                        <w:t xml:space="preserve">|    </w:t>
                      </w:r>
                      <w:r w:rsidRPr="00EA6F18"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  <w:t xml:space="preserve">Email: </w:t>
                      </w:r>
                      <w:r w:rsidR="00AF1728" w:rsidRPr="00AF1728">
                        <w:rPr>
                          <w:rFonts w:cstheme="minorHAnsi"/>
                          <w:color w:val="FFFFFF" w:themeColor="background1"/>
                        </w:rPr>
                        <w:t>piyush.g@cvemail.com</w:t>
                      </w:r>
                    </w:p>
                  </w:txbxContent>
                </v:textbox>
              </v:shape>
            </w:pict>
          </mc:Fallback>
        </mc:AlternateContent>
      </w:r>
      <w:r w:rsidR="001D204E">
        <w:rPr>
          <w:rFonts w:ascii="Calibri" w:hAnsi="Calibri" w:cs="Calibri"/>
          <w:b/>
          <w:bCs/>
          <w:noProof/>
          <w:sz w:val="36"/>
          <w:szCs w:val="36"/>
        </w:rPr>
        <w:t xml:space="preserve">              </w:t>
      </w:r>
      <w:r w:rsidR="00E55BFB" w:rsidRPr="00E55BFB">
        <w:rPr>
          <w:rFonts w:ascii="Calibri" w:hAnsi="Calibri" w:cs="Calibri"/>
          <w:b/>
          <w:bCs/>
          <w:noProof/>
          <w:sz w:val="36"/>
          <w:szCs w:val="36"/>
        </w:rPr>
        <w:t>Data Analyst/Business Analyst</w:t>
      </w:r>
    </w:p>
    <w:p w14:paraId="38360F40" w14:textId="02E11F46" w:rsidR="002B5519" w:rsidRPr="002B5519" w:rsidRDefault="002B5519" w:rsidP="002B5519">
      <w:pPr>
        <w:rPr>
          <w:rFonts w:ascii="Bodoni MT Black" w:hAnsi="Bodoni MT Black"/>
          <w:sz w:val="36"/>
          <w:szCs w:val="36"/>
        </w:rPr>
      </w:pPr>
    </w:p>
    <w:p w14:paraId="1767C0D1" w14:textId="025CD7FD" w:rsidR="002B5519" w:rsidRPr="00B13C6B" w:rsidRDefault="002B5519" w:rsidP="002B5519">
      <w:pPr>
        <w:rPr>
          <w:rFonts w:ascii="Bodoni MT Black" w:hAnsi="Bodoni MT Black"/>
          <w:b/>
          <w:bCs/>
          <w:sz w:val="18"/>
          <w:szCs w:val="18"/>
        </w:rPr>
      </w:pPr>
    </w:p>
    <w:p w14:paraId="59210498" w14:textId="510990D7" w:rsidR="002B5519" w:rsidRDefault="002B5519" w:rsidP="002B5519">
      <w:pPr>
        <w:spacing w:after="0" w:line="240" w:lineRule="auto"/>
        <w:ind w:left="-142" w:hanging="993"/>
        <w:jc w:val="both"/>
        <w:rPr>
          <w:rFonts w:ascii="Calibri" w:hAnsi="Calibri" w:cs="Calibri"/>
          <w:b/>
          <w:bCs/>
          <w:sz w:val="36"/>
          <w:szCs w:val="36"/>
          <w:lang w:val="en-US"/>
        </w:rPr>
      </w:pPr>
      <w:r w:rsidRPr="00A506F4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UMMARY</w:t>
      </w:r>
      <w:r w:rsidRPr="00A506F4">
        <w:rPr>
          <w:rFonts w:ascii="Calibri" w:hAnsi="Calibri" w:cs="Calibri"/>
          <w:b/>
          <w:bCs/>
          <w:sz w:val="36"/>
          <w:szCs w:val="36"/>
          <w:lang w:val="en-US"/>
        </w:rPr>
        <w:t>:</w:t>
      </w:r>
    </w:p>
    <w:p w14:paraId="7706744D" w14:textId="12D65305" w:rsidR="0061391C" w:rsidRPr="00B13C6B" w:rsidRDefault="0061391C" w:rsidP="00B13C6B">
      <w:pPr>
        <w:spacing w:after="0" w:line="240" w:lineRule="auto"/>
        <w:jc w:val="both"/>
        <w:rPr>
          <w:rFonts w:ascii="Calibri" w:hAnsi="Calibri" w:cs="Calibri"/>
          <w:b/>
          <w:bCs/>
          <w:sz w:val="8"/>
          <w:szCs w:val="8"/>
          <w:lang w:val="en-US"/>
        </w:rPr>
      </w:pPr>
    </w:p>
    <w:p w14:paraId="796566CF" w14:textId="1006B89A" w:rsidR="000A796F" w:rsidRDefault="00E61435" w:rsidP="000A796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7+</w:t>
      </w:r>
      <w:r w:rsidR="000A796F" w:rsidRPr="000A796F">
        <w:rPr>
          <w:rFonts w:eastAsia="Times New Roman" w:cstheme="minorHAnsi"/>
          <w:lang w:eastAsia="en-IN"/>
        </w:rPr>
        <w:t xml:space="preserve"> years of experience in Data</w:t>
      </w:r>
      <w:r w:rsidR="00FB1EFD">
        <w:rPr>
          <w:rFonts w:eastAsia="Times New Roman" w:cstheme="minorHAnsi"/>
          <w:lang w:eastAsia="en-IN"/>
        </w:rPr>
        <w:t xml:space="preserve"> Analyst </w:t>
      </w:r>
      <w:r w:rsidR="000A796F" w:rsidRPr="000A796F">
        <w:rPr>
          <w:rFonts w:eastAsia="Times New Roman" w:cstheme="minorHAnsi"/>
          <w:lang w:eastAsia="en-IN"/>
        </w:rPr>
        <w:t>/</w:t>
      </w:r>
      <w:r w:rsidR="00522D06">
        <w:rPr>
          <w:rFonts w:eastAsia="Times New Roman" w:cstheme="minorHAnsi"/>
          <w:lang w:eastAsia="en-IN"/>
        </w:rPr>
        <w:t xml:space="preserve"> </w:t>
      </w:r>
      <w:r w:rsidR="000A796F" w:rsidRPr="000A796F">
        <w:rPr>
          <w:rFonts w:eastAsia="Times New Roman" w:cstheme="minorHAnsi"/>
          <w:lang w:eastAsia="en-IN"/>
        </w:rPr>
        <w:t>Business Analytics with functional and industrial experience in working with cross-functional teams in the development, documentation and delivery of process innovations driving the attainment of business goals.</w:t>
      </w:r>
    </w:p>
    <w:p w14:paraId="3E98CC6D" w14:textId="7E993D25" w:rsidR="000A796F" w:rsidRDefault="000A796F" w:rsidP="000A796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 xml:space="preserve">Working experience in </w:t>
      </w:r>
      <w:r w:rsidRPr="000A796F">
        <w:rPr>
          <w:rFonts w:eastAsia="Times New Roman" w:cstheme="minorHAnsi"/>
          <w:lang w:eastAsia="en-IN"/>
        </w:rPr>
        <w:t>forecasting using data (historical or time series with regression techniques), using statistical/econometric tools like SAS and R, data mining using python, SQL</w:t>
      </w:r>
      <w:r>
        <w:rPr>
          <w:rFonts w:eastAsia="Times New Roman" w:cstheme="minorHAnsi"/>
          <w:lang w:eastAsia="en-IN"/>
        </w:rPr>
        <w:t>.</w:t>
      </w:r>
    </w:p>
    <w:p w14:paraId="3CA4A033" w14:textId="35689B47" w:rsidR="00524717" w:rsidRPr="00524717" w:rsidRDefault="001A6A43" w:rsidP="00524717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>
        <w:rPr>
          <w:rFonts w:eastAsia="Times New Roman" w:cstheme="minorHAnsi"/>
          <w:lang w:eastAsia="en-IN"/>
        </w:rPr>
        <w:t>Experience</w:t>
      </w:r>
      <w:r w:rsidR="00524717" w:rsidRPr="00524717">
        <w:rPr>
          <w:rFonts w:eastAsia="Times New Roman" w:cstheme="minorHAnsi"/>
          <w:lang w:eastAsia="en-IN"/>
        </w:rPr>
        <w:t xml:space="preserve"> in Python</w:t>
      </w:r>
      <w:r w:rsidR="00524717">
        <w:rPr>
          <w:rFonts w:eastAsia="Times New Roman" w:cstheme="minorHAnsi"/>
          <w:lang w:eastAsia="en-IN"/>
        </w:rPr>
        <w:t xml:space="preserve"> </w:t>
      </w:r>
      <w:r w:rsidR="00524717" w:rsidRPr="00524717">
        <w:rPr>
          <w:rFonts w:eastAsia="Times New Roman" w:cstheme="minorHAnsi"/>
          <w:lang w:eastAsia="en-IN"/>
        </w:rPr>
        <w:t>(NumPy, Pandas, SciPy, Matplotlib)</w:t>
      </w:r>
      <w:r w:rsidR="00524717">
        <w:rPr>
          <w:rFonts w:eastAsia="Times New Roman" w:cstheme="minorHAnsi"/>
          <w:lang w:eastAsia="en-IN"/>
        </w:rPr>
        <w:t>,</w:t>
      </w:r>
      <w:r w:rsidR="00524717" w:rsidRPr="00524717">
        <w:rPr>
          <w:rFonts w:eastAsia="Times New Roman" w:cstheme="minorHAnsi"/>
          <w:lang w:eastAsia="en-IN"/>
        </w:rPr>
        <w:t xml:space="preserve"> R programming(ggplot2)</w:t>
      </w:r>
      <w:r w:rsidR="00524717">
        <w:rPr>
          <w:rFonts w:eastAsia="Times New Roman" w:cstheme="minorHAnsi"/>
          <w:lang w:eastAsia="en-IN"/>
        </w:rPr>
        <w:t xml:space="preserve"> and</w:t>
      </w:r>
      <w:r w:rsidR="00524717" w:rsidRPr="00524717">
        <w:rPr>
          <w:rFonts w:eastAsia="Times New Roman" w:cstheme="minorHAnsi"/>
          <w:lang w:eastAsia="en-IN"/>
        </w:rPr>
        <w:t xml:space="preserve"> A/B Testing</w:t>
      </w:r>
      <w:r w:rsidR="00524717">
        <w:rPr>
          <w:rFonts w:eastAsia="Times New Roman" w:cstheme="minorHAnsi"/>
          <w:lang w:eastAsia="en-IN"/>
        </w:rPr>
        <w:t>.</w:t>
      </w:r>
    </w:p>
    <w:p w14:paraId="57CBAD3A" w14:textId="6C3E6548" w:rsidR="00524717" w:rsidRDefault="003A1CF1" w:rsidP="000A796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 xml:space="preserve">Expert in using of </w:t>
      </w:r>
      <w:r w:rsidRPr="003A1CF1">
        <w:rPr>
          <w:rFonts w:eastAsia="Times New Roman" w:cstheme="minorHAnsi"/>
          <w:lang w:eastAsia="en-IN"/>
        </w:rPr>
        <w:t xml:space="preserve">use of MS Office tools like MS Access, MS Word, MS Excel, </w:t>
      </w:r>
      <w:r w:rsidR="00795A1E">
        <w:rPr>
          <w:rFonts w:eastAsia="Times New Roman" w:cstheme="minorHAnsi"/>
          <w:lang w:eastAsia="en-IN"/>
        </w:rPr>
        <w:t xml:space="preserve">MS Visio, </w:t>
      </w:r>
      <w:r w:rsidRPr="003A1CF1">
        <w:rPr>
          <w:rFonts w:eastAsia="Times New Roman" w:cstheme="minorHAnsi"/>
          <w:lang w:eastAsia="en-IN"/>
        </w:rPr>
        <w:t xml:space="preserve">MS PowerPoint MS </w:t>
      </w:r>
      <w:r w:rsidR="00DA6972" w:rsidRPr="003A1CF1">
        <w:rPr>
          <w:rFonts w:eastAsia="Times New Roman" w:cstheme="minorHAnsi"/>
          <w:lang w:eastAsia="en-IN"/>
        </w:rPr>
        <w:t>Project,</w:t>
      </w:r>
      <w:r>
        <w:rPr>
          <w:rFonts w:eastAsia="Times New Roman" w:cstheme="minorHAnsi"/>
          <w:lang w:eastAsia="en-IN"/>
        </w:rPr>
        <w:t xml:space="preserve"> and </w:t>
      </w:r>
      <w:r w:rsidRPr="0074646F">
        <w:rPr>
          <w:rFonts w:ascii="Calibri" w:hAnsi="Calibri"/>
          <w:color w:val="000000" w:themeColor="text1"/>
        </w:rPr>
        <w:t>MS SharePoint</w:t>
      </w:r>
      <w:r w:rsidRPr="003A1CF1">
        <w:rPr>
          <w:rFonts w:eastAsia="Times New Roman" w:cstheme="minorHAnsi"/>
          <w:lang w:eastAsia="en-IN"/>
        </w:rPr>
        <w:t xml:space="preserve"> for data migration </w:t>
      </w:r>
      <w:r w:rsidR="00681238" w:rsidRPr="003A1CF1">
        <w:rPr>
          <w:rFonts w:eastAsia="Times New Roman" w:cstheme="minorHAnsi"/>
          <w:lang w:eastAsia="en-IN"/>
        </w:rPr>
        <w:t>into</w:t>
      </w:r>
      <w:r w:rsidRPr="003A1CF1">
        <w:rPr>
          <w:rFonts w:eastAsia="Times New Roman" w:cstheme="minorHAnsi"/>
          <w:lang w:eastAsia="en-IN"/>
        </w:rPr>
        <w:t xml:space="preserve"> the CI System Knowledge Data Base in Microsoft</w:t>
      </w:r>
      <w:r>
        <w:rPr>
          <w:rFonts w:eastAsia="Times New Roman" w:cstheme="minorHAnsi"/>
          <w:lang w:eastAsia="en-IN"/>
        </w:rPr>
        <w:t>.</w:t>
      </w:r>
    </w:p>
    <w:p w14:paraId="42261E6B" w14:textId="49DB1F87" w:rsidR="000A796F" w:rsidRDefault="000A796F" w:rsidP="000A796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0A796F">
        <w:rPr>
          <w:rFonts w:eastAsia="Times New Roman" w:cstheme="minorHAnsi"/>
          <w:lang w:eastAsia="en-IN"/>
        </w:rPr>
        <w:t xml:space="preserve">Experience in working with large-scale SQL based databases on Amazon Redshift, MySQL and </w:t>
      </w:r>
      <w:r w:rsidR="00524717">
        <w:rPr>
          <w:rFonts w:eastAsia="Times New Roman" w:cstheme="minorHAnsi"/>
          <w:lang w:eastAsia="en-IN"/>
        </w:rPr>
        <w:t>SQL Server and</w:t>
      </w:r>
      <w:r w:rsidRPr="000A796F">
        <w:rPr>
          <w:rFonts w:eastAsia="Times New Roman" w:cstheme="minorHAnsi"/>
          <w:lang w:eastAsia="en-IN"/>
        </w:rPr>
        <w:t xml:space="preserve"> Advanced proficiency in writing complex SQL queries.</w:t>
      </w:r>
    </w:p>
    <w:p w14:paraId="765551E2" w14:textId="659398FE" w:rsidR="003A1CF1" w:rsidRPr="00A62303" w:rsidRDefault="00277EC4" w:rsidP="006E67D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>Experience</w:t>
      </w:r>
      <w:r w:rsidR="003A1CF1" w:rsidRPr="00A62303">
        <w:rPr>
          <w:rFonts w:eastAsia="Times New Roman" w:cstheme="minorHAnsi"/>
          <w:lang w:eastAsia="en-IN"/>
        </w:rPr>
        <w:t xml:space="preserve"> in Business writing skills in writing project documentation such as Business Requirements Document (BRD), Functional Requirement Document (FRD), System Requirement Document (SRS) and Use Case Specifications.</w:t>
      </w:r>
    </w:p>
    <w:p w14:paraId="7E650288" w14:textId="13716E08" w:rsidR="000A796F" w:rsidRDefault="000A796F" w:rsidP="000A796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0A796F">
        <w:rPr>
          <w:rFonts w:eastAsia="Times New Roman" w:cstheme="minorHAnsi"/>
          <w:lang w:eastAsia="en-IN"/>
        </w:rPr>
        <w:t>Experience in data analysis, data visualization using Tableau</w:t>
      </w:r>
      <w:r>
        <w:rPr>
          <w:rFonts w:eastAsia="Times New Roman" w:cstheme="minorHAnsi"/>
          <w:lang w:eastAsia="en-IN"/>
        </w:rPr>
        <w:t xml:space="preserve"> and </w:t>
      </w:r>
      <w:r w:rsidRPr="000A796F">
        <w:rPr>
          <w:rFonts w:eastAsia="Times New Roman" w:cstheme="minorHAnsi"/>
          <w:lang w:eastAsia="en-IN"/>
        </w:rPr>
        <w:t xml:space="preserve">Power BI, model building with machine learning algorithms for prediction. </w:t>
      </w:r>
    </w:p>
    <w:p w14:paraId="315A616A" w14:textId="3957505F" w:rsidR="000A796F" w:rsidRDefault="000A796F" w:rsidP="000A796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0A796F">
        <w:rPr>
          <w:rFonts w:eastAsia="Times New Roman" w:cstheme="minorHAnsi"/>
          <w:lang w:eastAsia="en-IN"/>
        </w:rPr>
        <w:t>Advanced proficiency in MS Excel including generation of dynamic reports using Pivot Tables, Pivot Charts and VLOOKUP.</w:t>
      </w:r>
    </w:p>
    <w:p w14:paraId="23CD8823" w14:textId="0157F8C7" w:rsidR="003A1CF1" w:rsidRPr="003A1CF1" w:rsidRDefault="003A1CF1" w:rsidP="003A1CF1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3A1CF1">
        <w:rPr>
          <w:rFonts w:eastAsia="Times New Roman" w:cstheme="minorHAnsi"/>
          <w:lang w:eastAsia="en-IN"/>
        </w:rPr>
        <w:t xml:space="preserve">Good </w:t>
      </w:r>
      <w:r>
        <w:rPr>
          <w:rFonts w:eastAsia="Times New Roman" w:cstheme="minorHAnsi"/>
          <w:lang w:eastAsia="en-IN"/>
        </w:rPr>
        <w:t>experience in</w:t>
      </w:r>
      <w:r w:rsidRPr="003A1CF1">
        <w:rPr>
          <w:rFonts w:eastAsia="Times New Roman" w:cstheme="minorHAnsi"/>
          <w:lang w:eastAsia="en-IN"/>
        </w:rPr>
        <w:t xml:space="preserve"> performing Risk analysis, GAP analysis, Impact Analysis, and Cost/Benefit analysis to better understand the mechanics of the existing &amp; proposed systems.</w:t>
      </w:r>
    </w:p>
    <w:p w14:paraId="65B31F88" w14:textId="6FAAE50A" w:rsidR="003A1CF1" w:rsidRPr="00A62303" w:rsidRDefault="00E262E5" w:rsidP="00E31614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>
        <w:rPr>
          <w:rFonts w:eastAsia="Times New Roman" w:cstheme="minorHAnsi"/>
          <w:lang w:eastAsia="en-IN"/>
        </w:rPr>
        <w:t xml:space="preserve">Good </w:t>
      </w:r>
      <w:r w:rsidR="007011FD">
        <w:rPr>
          <w:rFonts w:eastAsia="Times New Roman" w:cstheme="minorHAnsi"/>
          <w:lang w:eastAsia="en-IN"/>
        </w:rPr>
        <w:t>knowledge of</w:t>
      </w:r>
      <w:r w:rsidR="00A62303" w:rsidRPr="00A62303">
        <w:rPr>
          <w:rFonts w:eastAsia="Times New Roman" w:cstheme="minorHAnsi"/>
          <w:lang w:eastAsia="en-IN"/>
        </w:rPr>
        <w:t xml:space="preserve"> HP Quality Center tool for all the test management activities like Release Planning, Test Planning, Test case Execution, Requirement Traceability Metrix (RTM).</w:t>
      </w:r>
    </w:p>
    <w:p w14:paraId="130D92EA" w14:textId="157AD7CF" w:rsidR="00FA159A" w:rsidRPr="00A62303" w:rsidRDefault="000A796F" w:rsidP="005136EF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Helvetica" w:eastAsia="Times New Roman" w:hAnsi="Helvetica" w:cs="Helvetica"/>
          <w:sz w:val="21"/>
          <w:szCs w:val="21"/>
          <w:lang w:eastAsia="en-IN"/>
        </w:rPr>
      </w:pPr>
      <w:r w:rsidRPr="00A62303">
        <w:rPr>
          <w:rFonts w:eastAsia="Times New Roman" w:cstheme="minorHAnsi"/>
          <w:lang w:eastAsia="en-IN"/>
        </w:rPr>
        <w:t>Working knowledge of version control systems like</w:t>
      </w:r>
      <w:r w:rsidR="00795A1E" w:rsidRPr="00A62303">
        <w:rPr>
          <w:rFonts w:eastAsia="Times New Roman" w:cstheme="minorHAnsi"/>
          <w:lang w:eastAsia="en-IN"/>
        </w:rPr>
        <w:t xml:space="preserve"> Git and defect tracking system using </w:t>
      </w:r>
      <w:r w:rsidRPr="00A62303">
        <w:rPr>
          <w:rFonts w:eastAsia="Times New Roman" w:cstheme="minorHAnsi"/>
          <w:lang w:eastAsia="en-IN"/>
        </w:rPr>
        <w:t>JIRA</w:t>
      </w:r>
      <w:r w:rsidR="00795A1E" w:rsidRPr="00A62303">
        <w:rPr>
          <w:rFonts w:eastAsia="Times New Roman" w:cstheme="minorHAnsi"/>
          <w:lang w:eastAsia="en-IN"/>
        </w:rPr>
        <w:t>.</w:t>
      </w:r>
    </w:p>
    <w:p w14:paraId="409722AF" w14:textId="011A6194" w:rsidR="00C97212" w:rsidRPr="00C97212" w:rsidRDefault="00C97212" w:rsidP="00E55BFB">
      <w:pPr>
        <w:shd w:val="clear" w:color="auto" w:fill="FFFFFF"/>
        <w:spacing w:after="0" w:line="240" w:lineRule="auto"/>
        <w:ind w:left="720" w:right="-755"/>
        <w:jc w:val="both"/>
        <w:rPr>
          <w:rFonts w:eastAsia="Times New Roman" w:cstheme="minorHAnsi"/>
          <w:sz w:val="8"/>
          <w:szCs w:val="8"/>
          <w:lang w:eastAsia="en-IN"/>
        </w:rPr>
      </w:pPr>
    </w:p>
    <w:p w14:paraId="6C1E219C" w14:textId="20BBEF86" w:rsidR="00C97212" w:rsidRDefault="00C97212" w:rsidP="00C97212">
      <w:pPr>
        <w:shd w:val="clear" w:color="auto" w:fill="FFFFFF"/>
        <w:spacing w:after="0" w:line="240" w:lineRule="auto"/>
        <w:ind w:left="-1134" w:right="-755"/>
        <w:jc w:val="both"/>
        <w:rPr>
          <w:rFonts w:ascii="Calibri" w:hAnsi="Calibri" w:cs="Calibri"/>
          <w:b/>
          <w:bCs/>
          <w:sz w:val="36"/>
          <w:szCs w:val="36"/>
          <w:lang w:val="en-US"/>
        </w:rPr>
      </w:pPr>
      <w:r w:rsidRPr="00A506F4">
        <w:rPr>
          <w:rFonts w:ascii="Calibri" w:hAnsi="Calibri" w:cs="Calibri"/>
          <w:b/>
          <w:bCs/>
          <w:sz w:val="36"/>
          <w:szCs w:val="36"/>
          <w:lang w:val="en-US"/>
        </w:rPr>
        <w:t>S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>KILLS</w:t>
      </w:r>
      <w:r w:rsidRPr="00A506F4">
        <w:rPr>
          <w:rFonts w:ascii="Calibri" w:hAnsi="Calibri" w:cs="Calibri"/>
          <w:b/>
          <w:bCs/>
          <w:sz w:val="36"/>
          <w:szCs w:val="36"/>
          <w:lang w:val="en-US"/>
        </w:rPr>
        <w:t>:</w:t>
      </w:r>
    </w:p>
    <w:p w14:paraId="64E0B2FB" w14:textId="77777777" w:rsidR="00C97212" w:rsidRPr="00C97212" w:rsidRDefault="00C97212" w:rsidP="00C97212">
      <w:pPr>
        <w:shd w:val="clear" w:color="auto" w:fill="FFFFFF"/>
        <w:spacing w:after="0" w:line="240" w:lineRule="auto"/>
        <w:ind w:left="-1134" w:right="-755"/>
        <w:jc w:val="both"/>
        <w:rPr>
          <w:rFonts w:eastAsia="Times New Roman" w:cstheme="minorHAnsi"/>
          <w:sz w:val="12"/>
          <w:szCs w:val="12"/>
          <w:lang w:eastAsia="en-IN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492"/>
        <w:gridCol w:w="6228"/>
      </w:tblGrid>
      <w:tr w:rsidR="000A796F" w:rsidRPr="0074646F" w14:paraId="5B1B68E7" w14:textId="77777777" w:rsidTr="00402E63">
        <w:tc>
          <w:tcPr>
            <w:tcW w:w="3492" w:type="dxa"/>
          </w:tcPr>
          <w:p w14:paraId="7809DCC1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Methodologies:</w:t>
            </w:r>
          </w:p>
        </w:tc>
        <w:tc>
          <w:tcPr>
            <w:tcW w:w="6228" w:type="dxa"/>
          </w:tcPr>
          <w:p w14:paraId="2D66C835" w14:textId="77777777" w:rsidR="000A796F" w:rsidRPr="0074646F" w:rsidRDefault="000A796F" w:rsidP="00625862">
            <w:pPr>
              <w:ind w:right="-244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color w:val="000000" w:themeColor="text1"/>
              </w:rPr>
              <w:t>SDLC, Agile</w:t>
            </w:r>
            <w:r>
              <w:rPr>
                <w:rFonts w:ascii="Calibri" w:hAnsi="Calibri"/>
                <w:color w:val="000000" w:themeColor="text1"/>
              </w:rPr>
              <w:t>/</w:t>
            </w:r>
            <w:r w:rsidRPr="0074646F">
              <w:rPr>
                <w:rFonts w:ascii="Calibri" w:hAnsi="Calibri"/>
                <w:color w:val="000000" w:themeColor="text1"/>
              </w:rPr>
              <w:t xml:space="preserve">Scrum, Waterfall, </w:t>
            </w:r>
          </w:p>
        </w:tc>
      </w:tr>
      <w:tr w:rsidR="000A796F" w:rsidRPr="0074646F" w14:paraId="4BDE9F7E" w14:textId="77777777" w:rsidTr="00402E63">
        <w:tc>
          <w:tcPr>
            <w:tcW w:w="3492" w:type="dxa"/>
          </w:tcPr>
          <w:p w14:paraId="459442FB" w14:textId="03DA76C6" w:rsidR="000A796F" w:rsidRPr="0074646F" w:rsidRDefault="00681238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Programming</w:t>
            </w:r>
            <w:r w:rsidR="000A796F" w:rsidRPr="0074646F">
              <w:rPr>
                <w:rFonts w:ascii="Calibri" w:hAnsi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6228" w:type="dxa"/>
          </w:tcPr>
          <w:p w14:paraId="63DA6196" w14:textId="2AC07CDB" w:rsidR="000A796F" w:rsidRPr="0074646F" w:rsidRDefault="000A796F" w:rsidP="00625862">
            <w:pPr>
              <w:ind w:right="-244"/>
              <w:rPr>
                <w:rFonts w:ascii="Calibri" w:hAnsi="Calibri"/>
                <w:color w:val="000000" w:themeColor="text1"/>
              </w:rPr>
            </w:pPr>
            <w:r w:rsidRPr="0074646F">
              <w:rPr>
                <w:rFonts w:ascii="Calibri" w:hAnsi="Calibri"/>
                <w:color w:val="000000" w:themeColor="text1"/>
              </w:rPr>
              <w:t>Python</w:t>
            </w:r>
            <w:r>
              <w:rPr>
                <w:rFonts w:ascii="Calibri" w:hAnsi="Calibri"/>
                <w:color w:val="000000" w:themeColor="text1"/>
              </w:rPr>
              <w:t>, R, SQL</w:t>
            </w:r>
          </w:p>
        </w:tc>
      </w:tr>
      <w:tr w:rsidR="000A796F" w:rsidRPr="0074646F" w14:paraId="6776B095" w14:textId="77777777" w:rsidTr="00402E63">
        <w:tc>
          <w:tcPr>
            <w:tcW w:w="3492" w:type="dxa"/>
          </w:tcPr>
          <w:p w14:paraId="3699831C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Libraries:</w:t>
            </w:r>
          </w:p>
        </w:tc>
        <w:tc>
          <w:tcPr>
            <w:tcW w:w="6228" w:type="dxa"/>
          </w:tcPr>
          <w:p w14:paraId="3A4796F3" w14:textId="32ACF235" w:rsidR="000A796F" w:rsidRPr="0074646F" w:rsidRDefault="00524717" w:rsidP="00625862">
            <w:pPr>
              <w:ind w:right="-244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Ggplot2, </w:t>
            </w:r>
            <w:bookmarkStart w:id="0" w:name="_Hlk68621392"/>
            <w:r w:rsidR="000A796F" w:rsidRPr="0074646F">
              <w:rPr>
                <w:rFonts w:ascii="Calibri" w:hAnsi="Calibri"/>
                <w:color w:val="000000" w:themeColor="text1"/>
              </w:rPr>
              <w:t>NumPy, Pandas, SciPy, Matplotlib</w:t>
            </w:r>
            <w:bookmarkEnd w:id="0"/>
          </w:p>
        </w:tc>
      </w:tr>
      <w:tr w:rsidR="000A796F" w:rsidRPr="0074646F" w14:paraId="061F26BE" w14:textId="77777777" w:rsidTr="00402E63">
        <w:tc>
          <w:tcPr>
            <w:tcW w:w="3492" w:type="dxa"/>
          </w:tcPr>
          <w:p w14:paraId="4F6128D5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Reporting and Visualization Tools:</w:t>
            </w:r>
          </w:p>
        </w:tc>
        <w:tc>
          <w:tcPr>
            <w:tcW w:w="6228" w:type="dxa"/>
          </w:tcPr>
          <w:p w14:paraId="5D685203" w14:textId="77777777" w:rsidR="000A796F" w:rsidRPr="0074646F" w:rsidRDefault="000A796F" w:rsidP="00625862">
            <w:pPr>
              <w:ind w:right="-244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color w:val="000000" w:themeColor="text1"/>
              </w:rPr>
              <w:t>MS Project, MS Office, MS SharePoint</w:t>
            </w:r>
            <w:r>
              <w:rPr>
                <w:rFonts w:ascii="Calibri" w:hAnsi="Calibri"/>
                <w:color w:val="000000" w:themeColor="text1"/>
              </w:rPr>
              <w:t>, Tableau, Power BI</w:t>
            </w:r>
          </w:p>
        </w:tc>
      </w:tr>
      <w:tr w:rsidR="000A796F" w:rsidRPr="0074646F" w14:paraId="04C2B909" w14:textId="77777777" w:rsidTr="00402E63">
        <w:tc>
          <w:tcPr>
            <w:tcW w:w="3492" w:type="dxa"/>
          </w:tcPr>
          <w:p w14:paraId="741DFED8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Database:</w:t>
            </w:r>
          </w:p>
        </w:tc>
        <w:tc>
          <w:tcPr>
            <w:tcW w:w="6228" w:type="dxa"/>
          </w:tcPr>
          <w:p w14:paraId="3DC68AAC" w14:textId="082839A1" w:rsidR="000A796F" w:rsidRPr="0074646F" w:rsidRDefault="00524717" w:rsidP="00625862">
            <w:pPr>
              <w:ind w:right="-244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SQL Server</w:t>
            </w:r>
            <w:r w:rsidR="000A796F" w:rsidRPr="0074646F">
              <w:rPr>
                <w:rFonts w:ascii="Calibri" w:hAnsi="Calibri"/>
                <w:color w:val="000000" w:themeColor="text1"/>
              </w:rPr>
              <w:t>, MySQL</w:t>
            </w:r>
          </w:p>
        </w:tc>
      </w:tr>
      <w:tr w:rsidR="000A796F" w:rsidRPr="0074646F" w14:paraId="0B3E0615" w14:textId="77777777" w:rsidTr="00402E63">
        <w:tc>
          <w:tcPr>
            <w:tcW w:w="3492" w:type="dxa"/>
          </w:tcPr>
          <w:p w14:paraId="3D414BDC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Analysis and Documentation Tools:</w:t>
            </w:r>
          </w:p>
        </w:tc>
        <w:tc>
          <w:tcPr>
            <w:tcW w:w="6228" w:type="dxa"/>
          </w:tcPr>
          <w:p w14:paraId="0D081C9A" w14:textId="77777777" w:rsidR="000A796F" w:rsidRPr="0074646F" w:rsidRDefault="000A796F" w:rsidP="00625862">
            <w:pPr>
              <w:ind w:right="-244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color w:val="000000" w:themeColor="text1"/>
              </w:rPr>
              <w:t>Cost/benefit analysis, GAP analysis, Risk Analysis, FRD, BRD, SRS</w:t>
            </w:r>
          </w:p>
        </w:tc>
      </w:tr>
      <w:tr w:rsidR="000A796F" w:rsidRPr="0074646F" w14:paraId="5BCD5F32" w14:textId="77777777" w:rsidTr="00402E63">
        <w:tc>
          <w:tcPr>
            <w:tcW w:w="3492" w:type="dxa"/>
          </w:tcPr>
          <w:p w14:paraId="657C07B4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Tracking and Other Tools:</w:t>
            </w:r>
          </w:p>
        </w:tc>
        <w:tc>
          <w:tcPr>
            <w:tcW w:w="6228" w:type="dxa"/>
          </w:tcPr>
          <w:p w14:paraId="62406772" w14:textId="6B9B74E4" w:rsidR="000A796F" w:rsidRPr="0074646F" w:rsidRDefault="000A796F" w:rsidP="00625862">
            <w:pPr>
              <w:ind w:right="-244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color w:val="000000" w:themeColor="text1"/>
              </w:rPr>
              <w:t>Jira, Microsoft Visio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, </w:t>
            </w:r>
            <w:r w:rsidRPr="0074646F">
              <w:rPr>
                <w:rFonts w:ascii="Calibri" w:hAnsi="Calibri"/>
                <w:color w:val="000000" w:themeColor="text1"/>
              </w:rPr>
              <w:t>Rational ClearQuest, HP Quality Centre, JAD,</w:t>
            </w:r>
            <w:r w:rsidRPr="0074646F">
              <w:rPr>
                <w:rFonts w:ascii="Calibri" w:hAnsi="Calibri"/>
                <w:bCs/>
                <w:color w:val="000000" w:themeColor="text1"/>
              </w:rPr>
              <w:t xml:space="preserve"> RTM, </w:t>
            </w:r>
            <w:r>
              <w:rPr>
                <w:rFonts w:ascii="Calibri" w:hAnsi="Calibri"/>
                <w:bCs/>
                <w:color w:val="000000" w:themeColor="text1"/>
              </w:rPr>
              <w:t xml:space="preserve">OLAP, </w:t>
            </w:r>
            <w:r w:rsidRPr="00BC2BF7">
              <w:rPr>
                <w:rFonts w:ascii="Calibri" w:hAnsi="Calibri"/>
                <w:bCs/>
                <w:color w:val="000000" w:themeColor="text1"/>
              </w:rPr>
              <w:t xml:space="preserve">Pivot tables </w:t>
            </w:r>
          </w:p>
        </w:tc>
      </w:tr>
      <w:tr w:rsidR="000A796F" w:rsidRPr="0074646F" w14:paraId="58F27453" w14:textId="77777777" w:rsidTr="00402E63">
        <w:tc>
          <w:tcPr>
            <w:tcW w:w="3492" w:type="dxa"/>
          </w:tcPr>
          <w:p w14:paraId="70C9F8BF" w14:textId="77777777" w:rsidR="000A796F" w:rsidRPr="0074646F" w:rsidRDefault="000A796F" w:rsidP="00625862">
            <w:pPr>
              <w:ind w:right="-563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b/>
                <w:bCs/>
                <w:color w:val="000000" w:themeColor="text1"/>
              </w:rPr>
              <w:t>Operating System:</w:t>
            </w:r>
          </w:p>
        </w:tc>
        <w:tc>
          <w:tcPr>
            <w:tcW w:w="6228" w:type="dxa"/>
          </w:tcPr>
          <w:p w14:paraId="0F58B3B2" w14:textId="77777777" w:rsidR="000A796F" w:rsidRPr="0074646F" w:rsidRDefault="000A796F" w:rsidP="00625862">
            <w:pPr>
              <w:ind w:right="-244"/>
              <w:rPr>
                <w:rFonts w:ascii="Calibri" w:hAnsi="Calibri"/>
                <w:b/>
                <w:bCs/>
                <w:color w:val="000000" w:themeColor="text1"/>
              </w:rPr>
            </w:pPr>
            <w:r w:rsidRPr="0074646F">
              <w:rPr>
                <w:rFonts w:ascii="Calibri" w:hAnsi="Calibri"/>
                <w:color w:val="000000" w:themeColor="text1"/>
              </w:rPr>
              <w:t>Windows, Linux</w:t>
            </w:r>
          </w:p>
        </w:tc>
      </w:tr>
    </w:tbl>
    <w:p w14:paraId="1E6AD046" w14:textId="77777777" w:rsidR="00C97212" w:rsidRPr="00C97212" w:rsidRDefault="00C97212" w:rsidP="00DE5C56">
      <w:pPr>
        <w:tabs>
          <w:tab w:val="left" w:pos="1635"/>
        </w:tabs>
        <w:rPr>
          <w:rFonts w:ascii="Bodoni MT Black" w:hAnsi="Bodoni MT Black"/>
          <w:sz w:val="2"/>
          <w:szCs w:val="2"/>
        </w:rPr>
      </w:pPr>
    </w:p>
    <w:p w14:paraId="6E838C4A" w14:textId="5057C85B" w:rsidR="00C97212" w:rsidRPr="00C97212" w:rsidRDefault="00C97212" w:rsidP="00C97212">
      <w:pPr>
        <w:shd w:val="clear" w:color="auto" w:fill="FFFFFF"/>
        <w:spacing w:after="0" w:line="240" w:lineRule="auto"/>
        <w:ind w:left="-1134" w:right="-755"/>
        <w:jc w:val="both"/>
        <w:rPr>
          <w:rFonts w:ascii="Calibri" w:hAnsi="Calibri"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z w:val="36"/>
          <w:szCs w:val="36"/>
          <w:lang w:val="en-US"/>
        </w:rPr>
        <w:t>EDUCATION</w:t>
      </w:r>
      <w:r w:rsidRPr="00A506F4">
        <w:rPr>
          <w:rFonts w:ascii="Calibri" w:hAnsi="Calibri" w:cs="Calibri"/>
          <w:b/>
          <w:bCs/>
          <w:sz w:val="36"/>
          <w:szCs w:val="36"/>
          <w:lang w:val="en-US"/>
        </w:rPr>
        <w:t>:</w:t>
      </w:r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</w:p>
    <w:p w14:paraId="47A9D663" w14:textId="77777777" w:rsidR="00C97212" w:rsidRPr="005076A8" w:rsidRDefault="00C97212" w:rsidP="00C97212">
      <w:pPr>
        <w:spacing w:after="0" w:line="240" w:lineRule="auto"/>
        <w:ind w:left="-142" w:hanging="993"/>
        <w:jc w:val="both"/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3A1433E3" w14:textId="77777777" w:rsidR="009623F7" w:rsidRDefault="009623F7" w:rsidP="001B1DFD">
      <w:pPr>
        <w:shd w:val="clear" w:color="auto" w:fill="FFFFFF"/>
        <w:spacing w:after="0" w:line="240" w:lineRule="auto"/>
        <w:ind w:right="-755"/>
        <w:jc w:val="both"/>
        <w:rPr>
          <w:rFonts w:ascii="Calibri" w:hAnsi="Calibri" w:cs="Calibri"/>
          <w:b/>
          <w:bCs/>
          <w:color w:val="000000"/>
        </w:rPr>
      </w:pPr>
      <w:r w:rsidRPr="009623F7">
        <w:rPr>
          <w:rFonts w:ascii="Calibri" w:hAnsi="Calibri" w:cs="Calibri"/>
          <w:b/>
          <w:bCs/>
          <w:color w:val="000000"/>
        </w:rPr>
        <w:t>Master of Science in Information System - Business Analytics (GPA 3.95)</w:t>
      </w:r>
    </w:p>
    <w:p w14:paraId="56DFAF1A" w14:textId="4E414C2D" w:rsidR="000221D0" w:rsidRDefault="00136FBB" w:rsidP="001B1DFD">
      <w:pPr>
        <w:shd w:val="clear" w:color="auto" w:fill="FFFFFF"/>
        <w:spacing w:after="0" w:line="240" w:lineRule="auto"/>
        <w:ind w:right="-755"/>
        <w:jc w:val="both"/>
        <w:rPr>
          <w:rFonts w:ascii="Bodoni MT Black" w:hAnsi="Bodoni MT Black"/>
          <w:sz w:val="36"/>
          <w:szCs w:val="36"/>
        </w:rPr>
      </w:pPr>
      <w:r w:rsidRPr="00136FBB">
        <w:rPr>
          <w:rFonts w:ascii="Calibri" w:hAnsi="Calibri" w:cs="Calibri"/>
          <w:color w:val="000000"/>
        </w:rPr>
        <w:t>Marist College, Poughkeepsie, NY</w:t>
      </w:r>
      <w:r>
        <w:rPr>
          <w:rFonts w:ascii="Calibri" w:hAnsi="Calibri" w:cs="Calibri"/>
          <w:color w:val="000000"/>
        </w:rPr>
        <w:tab/>
      </w:r>
    </w:p>
    <w:p w14:paraId="59BED0A5" w14:textId="77777777" w:rsidR="000221D0" w:rsidRPr="002019BE" w:rsidRDefault="000221D0" w:rsidP="002019BE">
      <w:pPr>
        <w:shd w:val="clear" w:color="auto" w:fill="FFFFFF"/>
        <w:spacing w:after="0" w:line="240" w:lineRule="auto"/>
        <w:ind w:right="-755"/>
        <w:jc w:val="both"/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78055213" w14:textId="0761EF64" w:rsidR="00C97212" w:rsidRDefault="00C97212" w:rsidP="00C97212">
      <w:pPr>
        <w:shd w:val="clear" w:color="auto" w:fill="FFFFFF"/>
        <w:spacing w:after="0" w:line="240" w:lineRule="auto"/>
        <w:ind w:left="-1134" w:right="-755"/>
        <w:jc w:val="both"/>
        <w:rPr>
          <w:rFonts w:ascii="Calibri" w:hAnsi="Calibri" w:cs="Calibri"/>
          <w:b/>
          <w:bCs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z w:val="36"/>
          <w:szCs w:val="36"/>
          <w:lang w:val="en-US"/>
        </w:rPr>
        <w:t>EXPERIENCE</w:t>
      </w:r>
      <w:r w:rsidRPr="00A506F4">
        <w:rPr>
          <w:rFonts w:ascii="Calibri" w:hAnsi="Calibri" w:cs="Calibri"/>
          <w:b/>
          <w:bCs/>
          <w:sz w:val="36"/>
          <w:szCs w:val="36"/>
          <w:lang w:val="en-US"/>
        </w:rPr>
        <w:t>:</w:t>
      </w:r>
    </w:p>
    <w:p w14:paraId="53298294" w14:textId="77777777" w:rsidR="000E0471" w:rsidRPr="000E0471" w:rsidRDefault="000E0471" w:rsidP="00C97212">
      <w:pPr>
        <w:shd w:val="clear" w:color="auto" w:fill="FFFFFF"/>
        <w:spacing w:after="0" w:line="240" w:lineRule="auto"/>
        <w:ind w:left="-1134" w:right="-755"/>
        <w:jc w:val="both"/>
        <w:rPr>
          <w:rFonts w:ascii="Calibri" w:hAnsi="Calibri" w:cs="Calibri"/>
          <w:b/>
          <w:bCs/>
          <w:sz w:val="8"/>
          <w:szCs w:val="8"/>
          <w:lang w:val="en-US"/>
        </w:rPr>
      </w:pPr>
    </w:p>
    <w:p w14:paraId="02BDBA96" w14:textId="377432A2" w:rsidR="00E55BFB" w:rsidRPr="00210265" w:rsidRDefault="00136232" w:rsidP="00E55BFB">
      <w:pPr>
        <w:spacing w:after="0" w:line="240" w:lineRule="auto"/>
        <w:ind w:left="-709" w:right="-613"/>
        <w:jc w:val="both"/>
        <w:rPr>
          <w:rFonts w:cstheme="minorHAnsi"/>
          <w:b/>
          <w:bCs/>
          <w:color w:val="000000"/>
        </w:rPr>
      </w:pPr>
      <w:r w:rsidRPr="00136232">
        <w:rPr>
          <w:rFonts w:cstheme="minorHAnsi"/>
          <w:b/>
          <w:bCs/>
        </w:rPr>
        <w:t>JPMorgan Chase &amp; Co.</w:t>
      </w:r>
      <w:r>
        <w:rPr>
          <w:rFonts w:cstheme="minorHAnsi"/>
          <w:b/>
          <w:bCs/>
        </w:rPr>
        <w:t>, NJ</w:t>
      </w:r>
      <w:r w:rsidR="00E55BFB" w:rsidRPr="00136FBB">
        <w:rPr>
          <w:rFonts w:cstheme="minorHAnsi"/>
          <w:b/>
          <w:bCs/>
        </w:rPr>
        <w:t xml:space="preserve"> </w:t>
      </w:r>
      <w:r w:rsidR="00E55BFB" w:rsidRPr="00210265">
        <w:rPr>
          <w:rFonts w:cstheme="minorHAnsi"/>
          <w:b/>
          <w:bCs/>
        </w:rPr>
        <w:t xml:space="preserve">| </w:t>
      </w:r>
      <w:r w:rsidR="002E7A23">
        <w:rPr>
          <w:rFonts w:cstheme="minorHAnsi"/>
          <w:b/>
          <w:bCs/>
        </w:rPr>
        <w:t>May</w:t>
      </w:r>
      <w:r w:rsidR="00681238">
        <w:rPr>
          <w:rFonts w:cstheme="minorHAnsi"/>
          <w:b/>
          <w:bCs/>
        </w:rPr>
        <w:t xml:space="preserve"> </w:t>
      </w:r>
      <w:r w:rsidR="002E7A23">
        <w:rPr>
          <w:rFonts w:cstheme="minorHAnsi"/>
          <w:b/>
          <w:bCs/>
        </w:rPr>
        <w:t>2020</w:t>
      </w:r>
      <w:r w:rsidR="00E55BFB" w:rsidRPr="00136FBB">
        <w:rPr>
          <w:rFonts w:cstheme="minorHAnsi"/>
          <w:b/>
          <w:bCs/>
        </w:rPr>
        <w:t xml:space="preserve"> – </w:t>
      </w:r>
      <w:r w:rsidR="004927DA">
        <w:rPr>
          <w:rFonts w:cstheme="minorHAnsi"/>
          <w:b/>
          <w:bCs/>
        </w:rPr>
        <w:t>Dec 2020</w:t>
      </w:r>
    </w:p>
    <w:p w14:paraId="43ABCC1B" w14:textId="5BC5947D" w:rsidR="00E55BFB" w:rsidRPr="00210265" w:rsidRDefault="00E55BFB" w:rsidP="00E55BFB">
      <w:pPr>
        <w:spacing w:after="0" w:line="240" w:lineRule="auto"/>
        <w:ind w:left="-709" w:right="-1039"/>
        <w:jc w:val="both"/>
        <w:rPr>
          <w:rFonts w:cstheme="minorHAnsi"/>
          <w:b/>
          <w:bCs/>
        </w:rPr>
      </w:pPr>
      <w:r w:rsidRPr="00210265">
        <w:rPr>
          <w:rFonts w:cstheme="minorHAnsi"/>
          <w:b/>
          <w:bCs/>
        </w:rPr>
        <w:t xml:space="preserve">Role: </w:t>
      </w:r>
      <w:r w:rsidR="0002667C" w:rsidRPr="0002667C">
        <w:rPr>
          <w:rFonts w:cstheme="minorHAnsi"/>
          <w:b/>
          <w:bCs/>
        </w:rPr>
        <w:t>Data Analyst/Business Analyst</w:t>
      </w:r>
    </w:p>
    <w:p w14:paraId="30C209D2" w14:textId="77777777" w:rsidR="00E55BFB" w:rsidRDefault="00E55BFB" w:rsidP="00E55BFB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hd w:val="clear" w:color="auto" w:fill="FFFFFF"/>
        </w:rPr>
      </w:pPr>
      <w:r w:rsidRPr="00210265">
        <w:rPr>
          <w:rStyle w:val="Strong"/>
          <w:rFonts w:cstheme="minorHAnsi"/>
          <w:color w:val="000000"/>
          <w:shd w:val="clear" w:color="auto" w:fill="FFFFFF"/>
        </w:rPr>
        <w:t xml:space="preserve">Responsibilities: </w:t>
      </w:r>
    </w:p>
    <w:p w14:paraId="1EFF77E3" w14:textId="77777777" w:rsidR="00E55BFB" w:rsidRPr="000221D0" w:rsidRDefault="00E55BFB" w:rsidP="00E55BFB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z w:val="10"/>
          <w:szCs w:val="10"/>
          <w:shd w:val="clear" w:color="auto" w:fill="FFFFFF"/>
        </w:rPr>
      </w:pPr>
    </w:p>
    <w:p w14:paraId="182F1E88" w14:textId="77777777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 w:rsidRPr="002019BE">
        <w:rPr>
          <w:rFonts w:eastAsia="Times New Roman" w:cstheme="minorHAnsi"/>
          <w:lang w:eastAsia="en-IN"/>
        </w:rPr>
        <w:t>Used Agile methodology for repeated testing</w:t>
      </w:r>
      <w:r>
        <w:rPr>
          <w:rFonts w:eastAsia="Times New Roman" w:cstheme="minorHAnsi"/>
          <w:lang w:eastAsia="en-IN"/>
        </w:rPr>
        <w:t xml:space="preserve"> and </w:t>
      </w:r>
      <w:r w:rsidRPr="002019BE">
        <w:rPr>
          <w:rFonts w:eastAsia="Times New Roman" w:cstheme="minorHAnsi"/>
          <w:lang w:eastAsia="en-IN"/>
        </w:rPr>
        <w:t>Created, maintained, and executed manual test scripts.</w:t>
      </w:r>
    </w:p>
    <w:p w14:paraId="5F63B64D" w14:textId="0978B5A1" w:rsidR="004E4E46" w:rsidRPr="004E4E46" w:rsidRDefault="004E4E46" w:rsidP="004E4E4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 w:rsidRPr="004E4E46">
        <w:rPr>
          <w:rFonts w:eastAsia="Times New Roman" w:cstheme="minorHAnsi"/>
          <w:lang w:eastAsia="en-IN"/>
        </w:rPr>
        <w:t>Build thoughtful and detailed models (such as regression analysis and classification using R/Python) to support business cases and to forecast the outcomes</w:t>
      </w:r>
      <w:r w:rsidR="00681238">
        <w:rPr>
          <w:rFonts w:eastAsia="Times New Roman" w:cstheme="minorHAnsi"/>
          <w:lang w:eastAsia="en-IN"/>
        </w:rPr>
        <w:t>.</w:t>
      </w:r>
    </w:p>
    <w:p w14:paraId="3F728489" w14:textId="77777777" w:rsidR="004E4E46" w:rsidRPr="00F50EBF" w:rsidRDefault="004E4E46" w:rsidP="004E4E4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Segoe UI" w:cstheme="minorHAnsi"/>
        </w:rPr>
      </w:pPr>
      <w:r w:rsidRPr="004E4E46">
        <w:rPr>
          <w:rFonts w:eastAsia="Times New Roman" w:cstheme="minorHAnsi"/>
          <w:lang w:eastAsia="en-IN"/>
        </w:rPr>
        <w:t>Used JIRA for bug tracking and fixing in project management.</w:t>
      </w:r>
    </w:p>
    <w:p w14:paraId="1792DA26" w14:textId="77777777" w:rsidR="004E4E46" w:rsidRPr="004E4E46" w:rsidRDefault="004E4E46" w:rsidP="004E4E4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 w:rsidRPr="004E4E46">
        <w:rPr>
          <w:rFonts w:eastAsia="Times New Roman" w:cstheme="minorHAnsi"/>
          <w:lang w:eastAsia="en-IN"/>
        </w:rPr>
        <w:t>Developed Tableau dashboards &amp; reports to show the analysis insights.</w:t>
      </w:r>
    </w:p>
    <w:p w14:paraId="6CAD574B" w14:textId="7A834AE4" w:rsidR="004E4E46" w:rsidRDefault="004E4E46" w:rsidP="004E4E4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E4E46">
        <w:rPr>
          <w:rFonts w:eastAsia="Times New Roman" w:cstheme="minorHAnsi"/>
          <w:lang w:eastAsia="en-IN"/>
        </w:rPr>
        <w:t>Statistical analysis, Data analysis, anomaly/Outlier detection using R programming.</w:t>
      </w:r>
    </w:p>
    <w:p w14:paraId="19DD18F2" w14:textId="77777777" w:rsidR="000E0471" w:rsidRPr="004E4E46" w:rsidRDefault="000E0471" w:rsidP="000E0471">
      <w:pPr>
        <w:shd w:val="clear" w:color="auto" w:fill="FFFFFF"/>
        <w:spacing w:after="0" w:line="240" w:lineRule="auto"/>
        <w:ind w:right="-755"/>
        <w:jc w:val="both"/>
        <w:rPr>
          <w:rFonts w:eastAsia="Times New Roman" w:cstheme="minorHAnsi"/>
          <w:lang w:eastAsia="en-IN"/>
        </w:rPr>
      </w:pPr>
    </w:p>
    <w:p w14:paraId="103760C8" w14:textId="77777777" w:rsidR="000E0471" w:rsidRPr="000E0471" w:rsidRDefault="000E0471" w:rsidP="000E0471">
      <w:pPr>
        <w:shd w:val="clear" w:color="auto" w:fill="FFFFFF"/>
        <w:spacing w:after="0" w:line="240" w:lineRule="auto"/>
        <w:ind w:right="-755"/>
        <w:jc w:val="both"/>
        <w:rPr>
          <w:rFonts w:eastAsia="Times New Roman" w:cstheme="minorHAnsi"/>
          <w:sz w:val="10"/>
          <w:szCs w:val="10"/>
          <w:lang w:eastAsia="en-IN"/>
        </w:rPr>
      </w:pPr>
    </w:p>
    <w:p w14:paraId="2B0246E7" w14:textId="3BE1E1D6" w:rsidR="004E4E46" w:rsidRPr="004E4E46" w:rsidRDefault="004E4E46" w:rsidP="004E4E4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E4E46">
        <w:rPr>
          <w:rFonts w:eastAsia="Times New Roman" w:cstheme="minorHAnsi"/>
          <w:lang w:eastAsia="en-IN"/>
        </w:rPr>
        <w:t>Used python packages (NumPy, Pandas, SciPy, Matplotlib) for feature engineering and machine learning models.</w:t>
      </w:r>
    </w:p>
    <w:p w14:paraId="42540F08" w14:textId="4BE1DA5D" w:rsidR="0041313B" w:rsidRPr="0041313B" w:rsidRDefault="0041313B" w:rsidP="0041313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1313B">
        <w:rPr>
          <w:rFonts w:eastAsia="Times New Roman" w:cstheme="minorHAnsi"/>
          <w:lang w:eastAsia="en-IN"/>
        </w:rPr>
        <w:t xml:space="preserve">Performed data integrity, </w:t>
      </w:r>
      <w:r w:rsidR="00654864" w:rsidRPr="0041313B">
        <w:rPr>
          <w:rFonts w:eastAsia="Times New Roman" w:cstheme="minorHAnsi"/>
          <w:lang w:eastAsia="en-IN"/>
        </w:rPr>
        <w:t>analysis,</w:t>
      </w:r>
      <w:r w:rsidRPr="0041313B">
        <w:rPr>
          <w:rFonts w:eastAsia="Times New Roman" w:cstheme="minorHAnsi"/>
          <w:lang w:eastAsia="en-IN"/>
        </w:rPr>
        <w:t xml:space="preserve"> and validity (MySQL).</w:t>
      </w:r>
    </w:p>
    <w:p w14:paraId="1E5C051F" w14:textId="075FB880" w:rsidR="0041313B" w:rsidRDefault="0041313B" w:rsidP="0041313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 xml:space="preserve">Responsible for Performed Feasibility, Adaptability and Risk Analysis to identify the business critical and high-risk areas of the application Implemented different elicitation techniques like Interviews, JAD sessions and </w:t>
      </w:r>
      <w:r w:rsidR="00681238" w:rsidRPr="002019BE">
        <w:rPr>
          <w:rFonts w:eastAsia="Times New Roman" w:cstheme="minorHAnsi"/>
          <w:lang w:eastAsia="en-IN"/>
        </w:rPr>
        <w:t>Brainstorming</w:t>
      </w:r>
      <w:r w:rsidRPr="002019BE">
        <w:rPr>
          <w:rFonts w:eastAsia="Times New Roman" w:cstheme="minorHAnsi"/>
          <w:lang w:eastAsia="en-IN"/>
        </w:rPr>
        <w:t> to gather requirements.</w:t>
      </w:r>
    </w:p>
    <w:p w14:paraId="0DFCDBAD" w14:textId="016F9F01" w:rsidR="00565A5B" w:rsidRPr="00565A5B" w:rsidRDefault="00565A5B" w:rsidP="00565A5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 w:rsidRPr="00565A5B">
        <w:rPr>
          <w:rFonts w:eastAsia="Times New Roman" w:cstheme="minorHAnsi"/>
          <w:lang w:eastAsia="en-IN"/>
        </w:rPr>
        <w:t>Importing and Exporting Reports from SharePoint and Access</w:t>
      </w:r>
      <w:r>
        <w:rPr>
          <w:rFonts w:eastAsia="Times New Roman" w:cstheme="minorHAnsi"/>
          <w:lang w:eastAsia="en-IN"/>
        </w:rPr>
        <w:t>.</w:t>
      </w:r>
    </w:p>
    <w:p w14:paraId="79213572" w14:textId="43637A65" w:rsidR="00565A5B" w:rsidRPr="00565A5B" w:rsidRDefault="00565A5B" w:rsidP="00842FE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565A5B">
        <w:rPr>
          <w:rFonts w:eastAsia="Times New Roman" w:cstheme="minorHAnsi"/>
          <w:lang w:eastAsia="en-IN"/>
        </w:rPr>
        <w:t>Authored the Business Requirements (BRD), User Requirements and Functional Requirements (FRD).</w:t>
      </w:r>
    </w:p>
    <w:p w14:paraId="59252583" w14:textId="77777777" w:rsidR="0041313B" w:rsidRPr="0041313B" w:rsidRDefault="0041313B" w:rsidP="0041313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 w:rsidRPr="0041313B">
        <w:rPr>
          <w:rFonts w:eastAsia="Times New Roman" w:cstheme="minorHAnsi"/>
          <w:lang w:eastAsia="en-IN"/>
        </w:rPr>
        <w:t>Created SQL scripts and analyzed the data in MS Access/Excel and Worked on SQL and SAS script mapping.</w:t>
      </w:r>
    </w:p>
    <w:p w14:paraId="773E79FA" w14:textId="77777777" w:rsidR="0041313B" w:rsidRPr="002019BE" w:rsidRDefault="0041313B" w:rsidP="0041313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Drafted Narrative Use Cases and created UML diagrams such as Use Case Diagrams, Sequence diagrams and Flow Diagrams (Business/System) using MS Visio.</w:t>
      </w:r>
    </w:p>
    <w:p w14:paraId="56904005" w14:textId="77777777" w:rsidR="000221D0" w:rsidRPr="0041313B" w:rsidRDefault="000221D0" w:rsidP="0041313B">
      <w:pPr>
        <w:shd w:val="clear" w:color="auto" w:fill="FFFFFF"/>
        <w:spacing w:after="0" w:line="240" w:lineRule="auto"/>
        <w:ind w:right="-755"/>
        <w:jc w:val="both"/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64202794" w14:textId="7E35C31D" w:rsidR="00C97212" w:rsidRPr="00210265" w:rsidRDefault="00EA6F18" w:rsidP="00C97212">
      <w:pPr>
        <w:spacing w:after="0" w:line="240" w:lineRule="auto"/>
        <w:ind w:left="-709" w:right="-613"/>
        <w:jc w:val="both"/>
        <w:rPr>
          <w:rFonts w:cstheme="minorHAnsi"/>
          <w:b/>
          <w:bCs/>
          <w:color w:val="000000"/>
        </w:rPr>
      </w:pPr>
      <w:r w:rsidRPr="00EA6F18">
        <w:rPr>
          <w:rFonts w:cstheme="minorHAnsi"/>
          <w:b/>
          <w:bCs/>
        </w:rPr>
        <w:t xml:space="preserve">Marist College Poughkeepsie, NY </w:t>
      </w:r>
      <w:r w:rsidR="00C97212" w:rsidRPr="00210265">
        <w:rPr>
          <w:rFonts w:cstheme="minorHAnsi"/>
          <w:b/>
          <w:bCs/>
        </w:rPr>
        <w:t xml:space="preserve">| </w:t>
      </w:r>
      <w:r w:rsidRPr="00EA6F18">
        <w:rPr>
          <w:rFonts w:cstheme="minorHAnsi"/>
          <w:b/>
          <w:bCs/>
          <w:color w:val="000000"/>
        </w:rPr>
        <w:t>May 2019 – Dec 2020</w:t>
      </w:r>
    </w:p>
    <w:p w14:paraId="409B42F0" w14:textId="2AB1C9D2" w:rsidR="00C97212" w:rsidRPr="00210265" w:rsidRDefault="00C97212" w:rsidP="00C97212">
      <w:pPr>
        <w:spacing w:after="0" w:line="240" w:lineRule="auto"/>
        <w:ind w:left="-709" w:right="-1039"/>
        <w:jc w:val="both"/>
        <w:rPr>
          <w:rFonts w:cstheme="minorHAnsi"/>
          <w:b/>
          <w:bCs/>
        </w:rPr>
      </w:pPr>
      <w:r w:rsidRPr="00210265">
        <w:rPr>
          <w:rFonts w:cstheme="minorHAnsi"/>
          <w:b/>
          <w:bCs/>
        </w:rPr>
        <w:t xml:space="preserve">Role: </w:t>
      </w:r>
      <w:r w:rsidR="00EA6F18" w:rsidRPr="00EA6F18">
        <w:rPr>
          <w:rFonts w:cstheme="minorHAnsi"/>
          <w:b/>
          <w:bCs/>
        </w:rPr>
        <w:t>Helpdesk Analyst, Trainer and Operator</w:t>
      </w:r>
    </w:p>
    <w:p w14:paraId="1F63D9CA" w14:textId="7928AB6D" w:rsidR="00C97212" w:rsidRDefault="00C97212" w:rsidP="00C97212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hd w:val="clear" w:color="auto" w:fill="FFFFFF"/>
        </w:rPr>
      </w:pPr>
      <w:r w:rsidRPr="00210265">
        <w:rPr>
          <w:rStyle w:val="Strong"/>
          <w:rFonts w:cstheme="minorHAnsi"/>
          <w:color w:val="000000"/>
          <w:shd w:val="clear" w:color="auto" w:fill="FFFFFF"/>
        </w:rPr>
        <w:t xml:space="preserve">Responsibilities: </w:t>
      </w:r>
    </w:p>
    <w:p w14:paraId="284573D4" w14:textId="77777777" w:rsidR="0041313B" w:rsidRPr="0041313B" w:rsidRDefault="0041313B" w:rsidP="00C97212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z w:val="8"/>
          <w:szCs w:val="8"/>
          <w:shd w:val="clear" w:color="auto" w:fill="FFFFFF"/>
        </w:rPr>
      </w:pPr>
    </w:p>
    <w:p w14:paraId="229DC5D7" w14:textId="67655B47" w:rsidR="00EA6F18" w:rsidRPr="00EA6F18" w:rsidRDefault="00EA6F18" w:rsidP="008C28B3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EA6F18">
        <w:rPr>
          <w:rFonts w:eastAsia="Times New Roman" w:cstheme="minorHAnsi"/>
          <w:lang w:eastAsia="en-IN"/>
        </w:rPr>
        <w:t>Built tableau dashboard weekly, for incoming issues, requests by 17 departments based on system feature and</w:t>
      </w:r>
      <w:r>
        <w:rPr>
          <w:rFonts w:eastAsia="Times New Roman" w:cstheme="minorHAnsi"/>
          <w:lang w:eastAsia="en-IN"/>
        </w:rPr>
        <w:t xml:space="preserve"> </w:t>
      </w:r>
      <w:r w:rsidRPr="00EA6F18">
        <w:rPr>
          <w:rFonts w:eastAsia="Times New Roman" w:cstheme="minorHAnsi"/>
          <w:lang w:eastAsia="en-IN"/>
        </w:rPr>
        <w:t>functionality for optimizing and scalability.</w:t>
      </w:r>
    </w:p>
    <w:p w14:paraId="4A703D3D" w14:textId="5C2516D3" w:rsidR="00EA6F18" w:rsidRPr="00136FBB" w:rsidRDefault="00EA6F18" w:rsidP="006D5AB9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136FBB">
        <w:rPr>
          <w:rFonts w:eastAsia="Times New Roman" w:cstheme="minorHAnsi"/>
          <w:lang w:eastAsia="en-IN"/>
        </w:rPr>
        <w:t>Analyzed requirements collected data from internal and external directors, extracted business insights in MS Excel,</w:t>
      </w:r>
      <w:r w:rsidR="00136FBB">
        <w:rPr>
          <w:rFonts w:eastAsia="Times New Roman" w:cstheme="minorHAnsi"/>
          <w:lang w:eastAsia="en-IN"/>
        </w:rPr>
        <w:t xml:space="preserve"> </w:t>
      </w:r>
      <w:r w:rsidRPr="00136FBB">
        <w:rPr>
          <w:rFonts w:eastAsia="Times New Roman" w:cstheme="minorHAnsi"/>
          <w:lang w:eastAsia="en-IN"/>
        </w:rPr>
        <w:t>Spreadsheet modeling, pivot tables and pivot charts.</w:t>
      </w:r>
    </w:p>
    <w:p w14:paraId="4EEA237A" w14:textId="6ABE3AA8" w:rsidR="00EA6F18" w:rsidRPr="00EA6F18" w:rsidRDefault="00EA6F18" w:rsidP="00EA6F18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EA6F18">
        <w:rPr>
          <w:rFonts w:eastAsia="Times New Roman" w:cstheme="minorHAnsi"/>
          <w:lang w:eastAsia="en-IN"/>
        </w:rPr>
        <w:t>Expertise in data decisions and trained the team of 20 on professional response, CRUD tickets on the IBM mainframe.</w:t>
      </w:r>
    </w:p>
    <w:p w14:paraId="76182B42" w14:textId="26C48A02" w:rsidR="00E7428C" w:rsidRPr="000221D0" w:rsidRDefault="00EA6F18" w:rsidP="00EA6F18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sz w:val="12"/>
          <w:szCs w:val="12"/>
          <w:lang w:eastAsia="en-IN"/>
        </w:rPr>
      </w:pPr>
      <w:r w:rsidRPr="00EA6F18">
        <w:rPr>
          <w:rFonts w:eastAsia="Times New Roman" w:cstheme="minorHAnsi"/>
          <w:lang w:eastAsia="en-IN"/>
        </w:rPr>
        <w:t xml:space="preserve">Weekly updated data server flow hosted for 9000 students, </w:t>
      </w:r>
      <w:proofErr w:type="gramStart"/>
      <w:r w:rsidRPr="00EA6F18">
        <w:rPr>
          <w:rFonts w:eastAsia="Times New Roman" w:cstheme="minorHAnsi"/>
          <w:lang w:eastAsia="en-IN"/>
        </w:rPr>
        <w:t>employees</w:t>
      </w:r>
      <w:proofErr w:type="gramEnd"/>
      <w:r w:rsidRPr="00EA6F18">
        <w:rPr>
          <w:rFonts w:eastAsia="Times New Roman" w:cstheme="minorHAnsi"/>
          <w:lang w:eastAsia="en-IN"/>
        </w:rPr>
        <w:t xml:space="preserve"> and staff on Microsoft SQL Server.</w:t>
      </w:r>
    </w:p>
    <w:p w14:paraId="47FDF9FE" w14:textId="77777777" w:rsidR="0041313B" w:rsidRPr="0041313B" w:rsidRDefault="0041313B" w:rsidP="00E7428C">
      <w:pPr>
        <w:spacing w:after="0" w:line="240" w:lineRule="auto"/>
        <w:ind w:left="-709" w:right="-613"/>
        <w:jc w:val="both"/>
        <w:rPr>
          <w:rFonts w:cstheme="minorHAnsi"/>
          <w:b/>
          <w:bCs/>
          <w:sz w:val="8"/>
          <w:szCs w:val="8"/>
        </w:rPr>
      </w:pPr>
    </w:p>
    <w:p w14:paraId="53F322B5" w14:textId="0B794FFB" w:rsidR="00E7428C" w:rsidRPr="00210265" w:rsidRDefault="00136FBB" w:rsidP="00E7428C">
      <w:pPr>
        <w:spacing w:after="0" w:line="240" w:lineRule="auto"/>
        <w:ind w:left="-709" w:right="-613"/>
        <w:jc w:val="both"/>
        <w:rPr>
          <w:rFonts w:cstheme="minorHAnsi"/>
          <w:b/>
          <w:bCs/>
          <w:color w:val="000000"/>
        </w:rPr>
      </w:pPr>
      <w:r w:rsidRPr="00136FBB">
        <w:rPr>
          <w:rFonts w:cstheme="minorHAnsi"/>
          <w:b/>
          <w:bCs/>
        </w:rPr>
        <w:t xml:space="preserve">Printstreet Online Retail Pvt. ltd., IN </w:t>
      </w:r>
      <w:r w:rsidR="00E7428C" w:rsidRPr="00210265">
        <w:rPr>
          <w:rFonts w:cstheme="minorHAnsi"/>
          <w:b/>
          <w:bCs/>
        </w:rPr>
        <w:t xml:space="preserve">| </w:t>
      </w:r>
      <w:r w:rsidRPr="00136FBB">
        <w:rPr>
          <w:rFonts w:cstheme="minorHAnsi"/>
          <w:b/>
          <w:bCs/>
        </w:rPr>
        <w:t>Nov 2016 – July 2018</w:t>
      </w:r>
    </w:p>
    <w:p w14:paraId="31876F51" w14:textId="6C7C19B9" w:rsidR="00E7428C" w:rsidRPr="00210265" w:rsidRDefault="00E7428C" w:rsidP="00E7428C">
      <w:pPr>
        <w:spacing w:after="0" w:line="240" w:lineRule="auto"/>
        <w:ind w:left="-709" w:right="-1039"/>
        <w:jc w:val="both"/>
        <w:rPr>
          <w:rFonts w:cstheme="minorHAnsi"/>
          <w:b/>
          <w:bCs/>
        </w:rPr>
      </w:pPr>
      <w:r w:rsidRPr="00210265">
        <w:rPr>
          <w:rFonts w:cstheme="minorHAnsi"/>
          <w:b/>
          <w:bCs/>
        </w:rPr>
        <w:t xml:space="preserve">Role: </w:t>
      </w:r>
      <w:r w:rsidR="00136FBB" w:rsidRPr="00136FBB">
        <w:rPr>
          <w:rFonts w:cstheme="minorHAnsi"/>
          <w:b/>
          <w:bCs/>
        </w:rPr>
        <w:t>Business Analyst, Application Developer</w:t>
      </w:r>
    </w:p>
    <w:p w14:paraId="33C6500B" w14:textId="442D64C3" w:rsidR="00E7428C" w:rsidRDefault="00E7428C" w:rsidP="00E7428C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hd w:val="clear" w:color="auto" w:fill="FFFFFF"/>
        </w:rPr>
      </w:pPr>
      <w:r w:rsidRPr="00210265">
        <w:rPr>
          <w:rStyle w:val="Strong"/>
          <w:rFonts w:cstheme="minorHAnsi"/>
          <w:color w:val="000000"/>
          <w:shd w:val="clear" w:color="auto" w:fill="FFFFFF"/>
        </w:rPr>
        <w:t xml:space="preserve">Responsibilities: </w:t>
      </w:r>
    </w:p>
    <w:p w14:paraId="5B94D5AB" w14:textId="77777777" w:rsidR="0041313B" w:rsidRPr="0041313B" w:rsidRDefault="0041313B" w:rsidP="0041313B">
      <w:pPr>
        <w:shd w:val="clear" w:color="auto" w:fill="FFFFFF"/>
        <w:spacing w:after="0" w:line="240" w:lineRule="auto"/>
        <w:ind w:right="-755"/>
        <w:jc w:val="both"/>
        <w:rPr>
          <w:rFonts w:eastAsia="Times New Roman" w:cstheme="minorHAnsi"/>
          <w:sz w:val="8"/>
          <w:szCs w:val="8"/>
          <w:lang w:eastAsia="en-IN"/>
        </w:rPr>
      </w:pPr>
    </w:p>
    <w:p w14:paraId="4D1FBDB9" w14:textId="756C6CBF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Overseeing all aspects of website, increased visits by 330% in 2 months. Utilizing SEO, AdWords, Analytics.</w:t>
      </w:r>
    </w:p>
    <w:p w14:paraId="55BE2E42" w14:textId="2987521B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Accomplished developing, data management and design, ETL for 12 websites as per company’s clients.</w:t>
      </w:r>
    </w:p>
    <w:p w14:paraId="7C0181D3" w14:textId="1DAF79EE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Mine data BI tools such as tableau, Python, R programming, excel to extract valuable insights that drive business.</w:t>
      </w:r>
    </w:p>
    <w:p w14:paraId="60DE7269" w14:textId="4CDC4526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Created and distributed tableau dashboard to track and monitor contend analytics KPIs.</w:t>
      </w:r>
    </w:p>
    <w:p w14:paraId="50D8229A" w14:textId="27DC8FC8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Led the team and drafted communicational plan, cost proposal, quality plan, Risk Assessment.</w:t>
      </w:r>
    </w:p>
    <w:p w14:paraId="0EB43C79" w14:textId="2709B147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Conducted website performance tests, monitored the performance of live website.</w:t>
      </w:r>
    </w:p>
    <w:p w14:paraId="3380AF38" w14:textId="48D5A4F1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Used Git version controller for maintaining the source code.</w:t>
      </w:r>
    </w:p>
    <w:p w14:paraId="1C7F591F" w14:textId="07A8FE43" w:rsidR="000221D0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Documented website development processes and procedures.</w:t>
      </w:r>
    </w:p>
    <w:p w14:paraId="1B001396" w14:textId="77777777" w:rsidR="00136FBB" w:rsidRPr="0041313B" w:rsidRDefault="00136FBB" w:rsidP="00136FBB">
      <w:pPr>
        <w:shd w:val="clear" w:color="auto" w:fill="FFFFFF"/>
        <w:spacing w:after="0" w:line="240" w:lineRule="auto"/>
        <w:ind w:right="-755"/>
        <w:jc w:val="both"/>
        <w:rPr>
          <w:rStyle w:val="Strong"/>
          <w:rFonts w:ascii="Calibri" w:hAnsi="Calibri" w:cs="Calibri"/>
          <w:b w:val="0"/>
          <w:bCs w:val="0"/>
          <w:color w:val="000000"/>
          <w:sz w:val="8"/>
          <w:szCs w:val="8"/>
          <w:shd w:val="clear" w:color="auto" w:fill="FFFFFF"/>
        </w:rPr>
      </w:pPr>
    </w:p>
    <w:p w14:paraId="792F86DA" w14:textId="4CE3823C" w:rsidR="00136FBB" w:rsidRPr="00210265" w:rsidRDefault="00957BBB" w:rsidP="00136FBB">
      <w:pPr>
        <w:spacing w:after="0" w:line="240" w:lineRule="auto"/>
        <w:ind w:left="-709" w:right="-613"/>
        <w:jc w:val="both"/>
        <w:rPr>
          <w:rFonts w:cstheme="minorHAnsi"/>
          <w:b/>
          <w:bCs/>
          <w:color w:val="000000"/>
        </w:rPr>
      </w:pPr>
      <w:r w:rsidRPr="00957BBB">
        <w:rPr>
          <w:rFonts w:cstheme="minorHAnsi"/>
          <w:b/>
          <w:bCs/>
        </w:rPr>
        <w:t>Bitinfocom Technologies</w:t>
      </w:r>
      <w:r w:rsidR="00681238">
        <w:rPr>
          <w:rFonts w:cstheme="minorHAnsi"/>
          <w:b/>
          <w:bCs/>
        </w:rPr>
        <w:t>,</w:t>
      </w:r>
      <w:r w:rsidR="00485EF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India</w:t>
      </w:r>
      <w:r w:rsidR="00681238">
        <w:rPr>
          <w:rFonts w:cstheme="minorHAnsi"/>
          <w:b/>
          <w:bCs/>
        </w:rPr>
        <w:t xml:space="preserve"> </w:t>
      </w:r>
      <w:r w:rsidR="00136FBB" w:rsidRPr="00210265">
        <w:rPr>
          <w:rFonts w:cstheme="minorHAnsi"/>
          <w:b/>
          <w:bCs/>
        </w:rPr>
        <w:t xml:space="preserve">| </w:t>
      </w:r>
      <w:r w:rsidR="00136FBB" w:rsidRPr="00136FBB">
        <w:rPr>
          <w:rFonts w:cstheme="minorHAnsi"/>
          <w:b/>
          <w:bCs/>
        </w:rPr>
        <w:t>Aug 2013 – Oct 2016</w:t>
      </w:r>
    </w:p>
    <w:p w14:paraId="2F5559C6" w14:textId="34DF9F65" w:rsidR="00136FBB" w:rsidRPr="00210265" w:rsidRDefault="00136FBB" w:rsidP="00136FBB">
      <w:pPr>
        <w:spacing w:after="0" w:line="240" w:lineRule="auto"/>
        <w:ind w:left="-709" w:right="-1039"/>
        <w:jc w:val="both"/>
        <w:rPr>
          <w:rFonts w:cstheme="minorHAnsi"/>
          <w:b/>
          <w:bCs/>
        </w:rPr>
      </w:pPr>
      <w:r w:rsidRPr="00210265">
        <w:rPr>
          <w:rFonts w:cstheme="minorHAnsi"/>
          <w:b/>
          <w:bCs/>
        </w:rPr>
        <w:t xml:space="preserve">Role: </w:t>
      </w:r>
      <w:r w:rsidR="0002667C" w:rsidRPr="0002667C">
        <w:rPr>
          <w:rFonts w:cstheme="minorHAnsi"/>
          <w:b/>
          <w:bCs/>
        </w:rPr>
        <w:t>Data Analyst/Business Analyst</w:t>
      </w:r>
    </w:p>
    <w:p w14:paraId="7861CF14" w14:textId="77777777" w:rsidR="00136FBB" w:rsidRDefault="00136FBB" w:rsidP="00136FBB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hd w:val="clear" w:color="auto" w:fill="FFFFFF"/>
        </w:rPr>
      </w:pPr>
      <w:r w:rsidRPr="00210265">
        <w:rPr>
          <w:rStyle w:val="Strong"/>
          <w:rFonts w:cstheme="minorHAnsi"/>
          <w:color w:val="000000"/>
          <w:shd w:val="clear" w:color="auto" w:fill="FFFFFF"/>
        </w:rPr>
        <w:t xml:space="preserve">Responsibilities: </w:t>
      </w:r>
    </w:p>
    <w:p w14:paraId="5B521D69" w14:textId="77777777" w:rsidR="00136FBB" w:rsidRPr="0041313B" w:rsidRDefault="00136FBB" w:rsidP="00136FBB">
      <w:pPr>
        <w:spacing w:after="0" w:line="240" w:lineRule="auto"/>
        <w:ind w:left="-709" w:right="-1039"/>
        <w:jc w:val="both"/>
        <w:rPr>
          <w:rStyle w:val="Strong"/>
          <w:rFonts w:cstheme="minorHAnsi"/>
          <w:color w:val="000000"/>
          <w:sz w:val="8"/>
          <w:szCs w:val="8"/>
          <w:shd w:val="clear" w:color="auto" w:fill="FFFFFF"/>
        </w:rPr>
      </w:pPr>
    </w:p>
    <w:p w14:paraId="7EFE48F1" w14:textId="6AB7B754" w:rsidR="0002667C" w:rsidRPr="0002667C" w:rsidRDefault="0002667C" w:rsidP="0002667C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ascii="Open Sans" w:eastAsia="Times New Roman" w:hAnsi="Open Sans" w:cs="Open Sans"/>
          <w:sz w:val="21"/>
          <w:szCs w:val="21"/>
          <w:lang w:val="en-US"/>
        </w:rPr>
      </w:pPr>
      <w:r w:rsidRPr="0002667C">
        <w:rPr>
          <w:rFonts w:eastAsia="Times New Roman" w:cstheme="minorHAnsi"/>
          <w:lang w:eastAsia="en-IN"/>
        </w:rPr>
        <w:t xml:space="preserve">Prioritized requirements to be developed according to </w:t>
      </w:r>
      <w:r>
        <w:rPr>
          <w:rFonts w:eastAsia="Times New Roman" w:cstheme="minorHAnsi"/>
          <w:lang w:eastAsia="en-IN"/>
        </w:rPr>
        <w:t>Waterfall</w:t>
      </w:r>
      <w:r w:rsidRPr="0002667C">
        <w:rPr>
          <w:rFonts w:eastAsia="Times New Roman" w:cstheme="minorHAnsi"/>
          <w:lang w:eastAsia="en-IN"/>
        </w:rPr>
        <w:t xml:space="preserve"> methodology.</w:t>
      </w:r>
    </w:p>
    <w:p w14:paraId="6613DA13" w14:textId="77777777" w:rsidR="004E4E46" w:rsidRPr="004E4E46" w:rsidRDefault="004E4E46" w:rsidP="004E4E46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E4E46">
        <w:rPr>
          <w:rFonts w:eastAsia="Times New Roman" w:cstheme="minorHAnsi"/>
          <w:lang w:eastAsia="en-IN"/>
        </w:rPr>
        <w:t>Write automation scripts in python to automate the quality assurance of adobe.com application.</w:t>
      </w:r>
    </w:p>
    <w:p w14:paraId="4E13DD88" w14:textId="02ACE36B" w:rsidR="0041313B" w:rsidRDefault="0041313B" w:rsidP="0041313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1313B">
        <w:rPr>
          <w:rFonts w:eastAsia="Times New Roman" w:cstheme="minorHAnsi"/>
          <w:lang w:eastAsia="en-IN"/>
        </w:rPr>
        <w:t xml:space="preserve">Developed stored procedures in SQL Server to standardize DML transactions such as insert, </w:t>
      </w:r>
      <w:proofErr w:type="gramStart"/>
      <w:r w:rsidRPr="0041313B">
        <w:rPr>
          <w:rFonts w:eastAsia="Times New Roman" w:cstheme="minorHAnsi"/>
          <w:lang w:eastAsia="en-IN"/>
        </w:rPr>
        <w:t>update</w:t>
      </w:r>
      <w:proofErr w:type="gramEnd"/>
      <w:r w:rsidRPr="0041313B">
        <w:rPr>
          <w:rFonts w:eastAsia="Times New Roman" w:cstheme="minorHAnsi"/>
          <w:lang w:eastAsia="en-IN"/>
        </w:rPr>
        <w:t xml:space="preserve"> and delete from the database.</w:t>
      </w:r>
    </w:p>
    <w:p w14:paraId="52F9FCBE" w14:textId="6A751E20" w:rsidR="00565A5B" w:rsidRDefault="00565A5B" w:rsidP="00565A5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E4E46">
        <w:rPr>
          <w:rFonts w:eastAsia="Times New Roman" w:cstheme="minorHAnsi"/>
          <w:lang w:eastAsia="en-IN"/>
        </w:rPr>
        <w:t>Wrote and executed unit, system, integration and UAT scripts in a data warehouse projects</w:t>
      </w:r>
      <w:r w:rsidR="00654864">
        <w:rPr>
          <w:rFonts w:eastAsia="Times New Roman" w:cstheme="minorHAnsi"/>
          <w:lang w:eastAsia="en-IN"/>
        </w:rPr>
        <w:t>.</w:t>
      </w:r>
    </w:p>
    <w:p w14:paraId="42F1B9EA" w14:textId="2A11A22B" w:rsidR="0041313B" w:rsidRPr="0041313B" w:rsidRDefault="0041313B" w:rsidP="0041313B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1313B">
        <w:rPr>
          <w:rFonts w:eastAsia="Times New Roman" w:cstheme="minorHAnsi"/>
          <w:lang w:eastAsia="en-IN"/>
        </w:rPr>
        <w:t>Utilization of Power BI functions and Pivot Tables to further analyze in given complex data</w:t>
      </w:r>
      <w:r w:rsidR="00654864">
        <w:rPr>
          <w:rFonts w:eastAsia="Times New Roman" w:cstheme="minorHAnsi"/>
          <w:lang w:eastAsia="en-IN"/>
        </w:rPr>
        <w:t>.</w:t>
      </w:r>
    </w:p>
    <w:p w14:paraId="6AB4CBD7" w14:textId="56F252D0" w:rsidR="002019BE" w:rsidRDefault="0041313B" w:rsidP="005C54C9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41313B">
        <w:rPr>
          <w:rFonts w:eastAsia="Times New Roman" w:cstheme="minorHAnsi"/>
          <w:lang w:eastAsia="en-IN"/>
        </w:rPr>
        <w:t xml:space="preserve">Rapid model creation in Python using NumPy, Pandas, SciPy, Matplotlib for data visualization, </w:t>
      </w:r>
      <w:r w:rsidR="003C7CDE" w:rsidRPr="0041313B">
        <w:rPr>
          <w:rFonts w:eastAsia="Times New Roman" w:cstheme="minorHAnsi"/>
          <w:lang w:eastAsia="en-IN"/>
        </w:rPr>
        <w:t>these</w:t>
      </w:r>
      <w:r w:rsidRPr="0041313B">
        <w:rPr>
          <w:rFonts w:eastAsia="Times New Roman" w:cstheme="minorHAnsi"/>
          <w:lang w:eastAsia="en-IN"/>
        </w:rPr>
        <w:t xml:space="preserve"> models are then implemented in SAS where they are interfaced with MSSQL databases and scheduled to update on a timely basis.</w:t>
      </w:r>
    </w:p>
    <w:p w14:paraId="2C67F725" w14:textId="6A31B569" w:rsidR="003C7CDE" w:rsidRPr="003C7CDE" w:rsidRDefault="003C7CDE" w:rsidP="002E7597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3C7CDE">
        <w:rPr>
          <w:rFonts w:eastAsia="Times New Roman" w:cstheme="minorHAnsi"/>
          <w:lang w:eastAsia="en-IN"/>
        </w:rPr>
        <w:t>Defined project milestones, schedules, monitoring progress and updating plans using MS Project.</w:t>
      </w:r>
    </w:p>
    <w:p w14:paraId="34FCD524" w14:textId="77777777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Performed SQL queries for retrieving data from the database, generating ad-hoc reports, and conducting data validation testing.</w:t>
      </w:r>
    </w:p>
    <w:p w14:paraId="62899E58" w14:textId="77777777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 xml:space="preserve">Good working with Microsoft office automation tools- Excel, Access, </w:t>
      </w:r>
      <w:proofErr w:type="gramStart"/>
      <w:r w:rsidRPr="002019BE">
        <w:rPr>
          <w:rFonts w:eastAsia="Times New Roman" w:cstheme="minorHAnsi"/>
          <w:lang w:eastAsia="en-IN"/>
        </w:rPr>
        <w:t>PowerPoint</w:t>
      </w:r>
      <w:proofErr w:type="gramEnd"/>
      <w:r w:rsidRPr="002019BE">
        <w:rPr>
          <w:rFonts w:eastAsia="Times New Roman" w:cstheme="minorHAnsi"/>
          <w:lang w:eastAsia="en-IN"/>
        </w:rPr>
        <w:t xml:space="preserve"> and Project for the facilitation of the project needs.</w:t>
      </w:r>
    </w:p>
    <w:p w14:paraId="548C6EC2" w14:textId="77777777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Assisted the project manager in documenting meeting agenda and minutes of the meeting.</w:t>
      </w:r>
    </w:p>
    <w:p w14:paraId="2A81EBAF" w14:textId="77777777" w:rsidR="002019BE" w:rsidRP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Fonts w:eastAsia="Times New Roman" w:cstheme="minorHAnsi"/>
          <w:lang w:eastAsia="en-IN"/>
        </w:rPr>
      </w:pPr>
      <w:r w:rsidRPr="002019BE">
        <w:rPr>
          <w:rFonts w:eastAsia="Times New Roman" w:cstheme="minorHAnsi"/>
          <w:lang w:eastAsia="en-IN"/>
        </w:rPr>
        <w:t>Involved in support of System testing when performed on the entire system in the context of a Functional Requirement Specification (FRS) and System Requirement Specification (SRS).</w:t>
      </w:r>
    </w:p>
    <w:p w14:paraId="148C1888" w14:textId="77777777" w:rsidR="002019BE" w:rsidRDefault="002019BE" w:rsidP="002019BE">
      <w:pPr>
        <w:numPr>
          <w:ilvl w:val="0"/>
          <w:numId w:val="1"/>
        </w:numPr>
        <w:shd w:val="clear" w:color="auto" w:fill="FFFFFF"/>
        <w:spacing w:after="0" w:line="240" w:lineRule="auto"/>
        <w:ind w:left="0" w:right="-755"/>
        <w:jc w:val="both"/>
        <w:rPr>
          <w:rStyle w:val="Strong"/>
          <w:rFonts w:ascii="Calibri" w:hAnsi="Calibri" w:cs="Calibri"/>
          <w:b w:val="0"/>
          <w:bCs w:val="0"/>
          <w:color w:val="000000"/>
          <w:shd w:val="clear" w:color="auto" w:fill="FFFFFF"/>
        </w:rPr>
      </w:pPr>
      <w:r w:rsidRPr="002019BE">
        <w:rPr>
          <w:rFonts w:eastAsia="Times New Roman" w:cstheme="minorHAnsi"/>
          <w:lang w:eastAsia="en-IN"/>
        </w:rPr>
        <w:t>Coordinated the running of scripts in HP Quality center and Application Lifecycle Management ALM through the project life cycle.</w:t>
      </w:r>
    </w:p>
    <w:p w14:paraId="5D7D8525" w14:textId="3369D2E7" w:rsidR="00186691" w:rsidRDefault="00186691" w:rsidP="00677996">
      <w:pPr>
        <w:shd w:val="clear" w:color="auto" w:fill="FFFFFF"/>
        <w:spacing w:after="0" w:line="240" w:lineRule="auto"/>
        <w:ind w:right="-755"/>
        <w:jc w:val="both"/>
        <w:rPr>
          <w:rStyle w:val="Strong"/>
          <w:rFonts w:ascii="Calibri" w:hAnsi="Calibri" w:cs="Calibri"/>
          <w:b w:val="0"/>
          <w:bCs w:val="0"/>
          <w:color w:val="000000"/>
          <w:sz w:val="18"/>
          <w:szCs w:val="18"/>
          <w:shd w:val="clear" w:color="auto" w:fill="FFFFFF"/>
        </w:rPr>
      </w:pPr>
    </w:p>
    <w:p w14:paraId="374608F5" w14:textId="77D5EBBE" w:rsidR="00C97212" w:rsidRPr="00DE5C56" w:rsidRDefault="00C97212" w:rsidP="0041313B">
      <w:pPr>
        <w:shd w:val="clear" w:color="auto" w:fill="FFFFFF"/>
        <w:spacing w:after="0" w:line="240" w:lineRule="auto"/>
        <w:ind w:left="-1134" w:right="-755"/>
        <w:jc w:val="both"/>
        <w:rPr>
          <w:rFonts w:ascii="Bodoni MT Black" w:hAnsi="Bodoni MT Black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  <w:lang w:val="en-US"/>
        </w:rPr>
        <w:t xml:space="preserve"> </w:t>
      </w:r>
    </w:p>
    <w:sectPr w:rsidR="00C97212" w:rsidRPr="00DE5C56" w:rsidSect="000221D0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0F6C03"/>
    <w:multiLevelType w:val="multilevel"/>
    <w:tmpl w:val="ED78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NzSzMDMwMzQzsTBU0lEKTi0uzszPAykwNK4FANeq42otAAAA"/>
  </w:docVars>
  <w:rsids>
    <w:rsidRoot w:val="002B5519"/>
    <w:rsid w:val="00007B06"/>
    <w:rsid w:val="000221D0"/>
    <w:rsid w:val="0002667C"/>
    <w:rsid w:val="000339B5"/>
    <w:rsid w:val="0004553A"/>
    <w:rsid w:val="00092DE8"/>
    <w:rsid w:val="000A796F"/>
    <w:rsid w:val="000E0471"/>
    <w:rsid w:val="000E21E2"/>
    <w:rsid w:val="0013299C"/>
    <w:rsid w:val="00136232"/>
    <w:rsid w:val="00136FBB"/>
    <w:rsid w:val="001842B2"/>
    <w:rsid w:val="00186691"/>
    <w:rsid w:val="0019057A"/>
    <w:rsid w:val="001A6A43"/>
    <w:rsid w:val="001B1DFD"/>
    <w:rsid w:val="001D204E"/>
    <w:rsid w:val="002019BE"/>
    <w:rsid w:val="00241A2D"/>
    <w:rsid w:val="00264CBD"/>
    <w:rsid w:val="00270EF5"/>
    <w:rsid w:val="00277EC4"/>
    <w:rsid w:val="002B5519"/>
    <w:rsid w:val="002B7D35"/>
    <w:rsid w:val="002E7A23"/>
    <w:rsid w:val="00377CFF"/>
    <w:rsid w:val="003A1CF1"/>
    <w:rsid w:val="003C7CDE"/>
    <w:rsid w:val="00402E63"/>
    <w:rsid w:val="0041313B"/>
    <w:rsid w:val="0047716B"/>
    <w:rsid w:val="00485EFB"/>
    <w:rsid w:val="004927DA"/>
    <w:rsid w:val="004E2CC7"/>
    <w:rsid w:val="004E4E46"/>
    <w:rsid w:val="004E7F69"/>
    <w:rsid w:val="0051498A"/>
    <w:rsid w:val="00520E10"/>
    <w:rsid w:val="00522D06"/>
    <w:rsid w:val="00524717"/>
    <w:rsid w:val="00565A5B"/>
    <w:rsid w:val="005A6014"/>
    <w:rsid w:val="0061391C"/>
    <w:rsid w:val="00614984"/>
    <w:rsid w:val="006210E8"/>
    <w:rsid w:val="006358BC"/>
    <w:rsid w:val="00654864"/>
    <w:rsid w:val="00670FD8"/>
    <w:rsid w:val="00677996"/>
    <w:rsid w:val="00681238"/>
    <w:rsid w:val="006D2033"/>
    <w:rsid w:val="007011FD"/>
    <w:rsid w:val="007335AB"/>
    <w:rsid w:val="0076661C"/>
    <w:rsid w:val="00780841"/>
    <w:rsid w:val="007943BA"/>
    <w:rsid w:val="00795A1E"/>
    <w:rsid w:val="007C167F"/>
    <w:rsid w:val="008A7C4E"/>
    <w:rsid w:val="008F1913"/>
    <w:rsid w:val="00916FDD"/>
    <w:rsid w:val="00935273"/>
    <w:rsid w:val="00957BBB"/>
    <w:rsid w:val="009623F7"/>
    <w:rsid w:val="00962554"/>
    <w:rsid w:val="00A23A4C"/>
    <w:rsid w:val="00A41564"/>
    <w:rsid w:val="00A62303"/>
    <w:rsid w:val="00A636D4"/>
    <w:rsid w:val="00A648A0"/>
    <w:rsid w:val="00A70D98"/>
    <w:rsid w:val="00AC0E41"/>
    <w:rsid w:val="00AF1728"/>
    <w:rsid w:val="00B13C6B"/>
    <w:rsid w:val="00B66D24"/>
    <w:rsid w:val="00BF3E13"/>
    <w:rsid w:val="00C72333"/>
    <w:rsid w:val="00C97212"/>
    <w:rsid w:val="00CD1354"/>
    <w:rsid w:val="00CF2A0D"/>
    <w:rsid w:val="00DA6972"/>
    <w:rsid w:val="00DE5C56"/>
    <w:rsid w:val="00E043F9"/>
    <w:rsid w:val="00E17517"/>
    <w:rsid w:val="00E262E5"/>
    <w:rsid w:val="00E55BFB"/>
    <w:rsid w:val="00E61435"/>
    <w:rsid w:val="00E7428C"/>
    <w:rsid w:val="00EA6F18"/>
    <w:rsid w:val="00ED1265"/>
    <w:rsid w:val="00F214A6"/>
    <w:rsid w:val="00F83DEE"/>
    <w:rsid w:val="00FA159A"/>
    <w:rsid w:val="00FB1EFD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4B35"/>
  <w15:chartTrackingRefBased/>
  <w15:docId w15:val="{3A9A40BF-EB11-40D2-905D-AC07B8D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3C6B"/>
    <w:rPr>
      <w:b/>
      <w:bCs/>
    </w:rPr>
  </w:style>
  <w:style w:type="paragraph" w:styleId="ListParagraph">
    <w:name w:val="List Paragraph"/>
    <w:aliases w:val="Indented Paragraph,Bullet 1,Use Case List Paragraph,b1,Bullet for no #'s,B1,Bullets,list1,List Paragraph Char Char,Number_1,Normal Sentence,Colorful List - Accent 11,ListPar1,new,SGLText List Paragraph,List Paragraph2,List Paragraph11,lp1"/>
    <w:basedOn w:val="Normal"/>
    <w:link w:val="ListParagraphChar"/>
    <w:uiPriority w:val="34"/>
    <w:qFormat/>
    <w:rsid w:val="003A1CF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s Char,list1 Char,List Paragraph Char Char Char,Number_1 Char,Normal Sentence Char,Colorful List - Accent 11 Char"/>
    <w:link w:val="ListParagraph"/>
    <w:uiPriority w:val="34"/>
    <w:qFormat/>
    <w:locked/>
    <w:rsid w:val="003A1CF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System Admin</cp:lastModifiedBy>
  <cp:revision>2</cp:revision>
  <cp:lastPrinted>2021-04-07T18:32:00Z</cp:lastPrinted>
  <dcterms:created xsi:type="dcterms:W3CDTF">2021-04-08T14:33:00Z</dcterms:created>
  <dcterms:modified xsi:type="dcterms:W3CDTF">2021-04-08T14:33:00Z</dcterms:modified>
</cp:coreProperties>
</file>