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A35D51" w14:paraId="1551830D" w14:textId="77777777" w:rsidTr="00014791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01153A3F" w14:textId="77777777" w:rsidR="00692703" w:rsidRPr="0010530F" w:rsidRDefault="00000000" w:rsidP="00B37E71">
            <w:pPr>
              <w:pStyle w:val="Title"/>
              <w:rPr>
                <w:color w:val="auto"/>
                <w:szCs w:val="70"/>
              </w:rPr>
            </w:pPr>
            <w:r w:rsidRPr="0010530F">
              <w:rPr>
                <w:b/>
                <w:bCs/>
                <w:color w:val="auto"/>
                <w:szCs w:val="70"/>
              </w:rPr>
              <w:t>Utkarsh</w:t>
            </w:r>
            <w:r w:rsidRPr="0010530F">
              <w:rPr>
                <w:color w:val="auto"/>
                <w:szCs w:val="70"/>
              </w:rPr>
              <w:t xml:space="preserve"> </w:t>
            </w:r>
            <w:r w:rsidRPr="0010530F">
              <w:rPr>
                <w:rStyle w:val="IntenseEmphasis"/>
                <w:color w:val="auto"/>
                <w:szCs w:val="70"/>
              </w:rPr>
              <w:t>Saxena</w:t>
            </w:r>
          </w:p>
          <w:p w14:paraId="26682C53" w14:textId="77777777" w:rsidR="00692703" w:rsidRPr="00CF1A49" w:rsidRDefault="00000000" w:rsidP="00913946">
            <w:pPr>
              <w:pStyle w:val="ContactInfo"/>
              <w:contextualSpacing w:val="0"/>
            </w:pPr>
            <w:r>
              <w:rPr>
                <w:color w:val="auto"/>
              </w:rPr>
              <w:t>C-649, Panchsheel Nagar, Ajme</w:t>
            </w:r>
            <w:r w:rsidR="002C406E">
              <w:rPr>
                <w:color w:val="auto"/>
              </w:rPr>
              <w:t>r, R</w:t>
            </w:r>
            <w:r>
              <w:rPr>
                <w:color w:val="auto"/>
              </w:rPr>
              <w:t>ajasthan, India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983E3D91AE34E859BB32FAABFFFC93F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7300202555</w:t>
            </w:r>
          </w:p>
          <w:p w14:paraId="057930CB" w14:textId="77777777" w:rsidR="00692703" w:rsidRPr="00CF1A49" w:rsidRDefault="00000000" w:rsidP="00913946">
            <w:pPr>
              <w:pStyle w:val="ContactInfoEmphasis"/>
              <w:contextualSpacing w:val="0"/>
            </w:pPr>
            <w:r>
              <w:t>saxena.utkarsh.us@gmail.com</w:t>
            </w:r>
          </w:p>
        </w:tc>
      </w:tr>
      <w:tr w:rsidR="00A35D51" w14:paraId="7F15C593" w14:textId="77777777" w:rsidTr="00014791">
        <w:tc>
          <w:tcPr>
            <w:tcW w:w="9360" w:type="dxa"/>
            <w:tcMar>
              <w:top w:w="432" w:type="dxa"/>
            </w:tcMar>
          </w:tcPr>
          <w:p w14:paraId="731D3464" w14:textId="77777777" w:rsidR="00EA5A17" w:rsidRDefault="00000000" w:rsidP="00EA5A17">
            <w:pPr>
              <w:pStyle w:val="NormalWeb"/>
              <w:shd w:val="clear" w:color="auto" w:fill="FFFFFF"/>
              <w:spacing w:after="420"/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val="en-IN" w:eastAsia="en-IN"/>
              </w:rPr>
            </w:pPr>
            <w:r w:rsidRPr="003D20E7"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highlight w:val="lightGray"/>
                <w:lang w:val="en-IN" w:eastAsia="en-IN"/>
              </w:rPr>
              <w:t>CAREER OBJECTIVE</w:t>
            </w:r>
          </w:p>
          <w:p w14:paraId="426FDE65" w14:textId="77777777" w:rsidR="00EA5A17" w:rsidRPr="00EA5A17" w:rsidRDefault="00EA5A17" w:rsidP="00EA5A17">
            <w:pPr>
              <w:pStyle w:val="NormalWeb"/>
              <w:shd w:val="clear" w:color="auto" w:fill="FFFFFF"/>
              <w:spacing w:after="420"/>
              <w:rPr>
                <w:rFonts w:asciiTheme="majorHAnsi" w:eastAsia="Times New Roman" w:hAnsiTheme="majorHAnsi" w:cs="Helvetica"/>
                <w:b/>
                <w:bCs/>
                <w:color w:val="333333"/>
                <w:sz w:val="28"/>
                <w:szCs w:val="28"/>
                <w:lang w:val="en-IN" w:eastAsia="en-IN"/>
              </w:rPr>
            </w:pPr>
          </w:p>
          <w:p w14:paraId="58B3A6E0" w14:textId="77777777" w:rsidR="001755A8" w:rsidRPr="00CF1A49" w:rsidRDefault="00000000" w:rsidP="002C406E">
            <w:pPr>
              <w:pStyle w:val="NormalWeb"/>
              <w:shd w:val="clear" w:color="auto" w:fill="FFFFFF"/>
              <w:spacing w:after="420"/>
              <w:jc w:val="both"/>
            </w:pPr>
            <w:r>
              <w:t xml:space="preserve">To </w:t>
            </w:r>
            <w:r w:rsidR="002B117C">
              <w:t>use my inter-personal and interactive skills</w:t>
            </w:r>
            <w:r>
              <w:t xml:space="preserve"> </w:t>
            </w:r>
            <w:r w:rsidR="002B117C">
              <w:t xml:space="preserve">in advancing my career </w:t>
            </w:r>
            <w:r>
              <w:t>by working for a well renowned company that gives me the right platform to do it.</w:t>
            </w:r>
            <w:r w:rsidR="002B117C">
              <w:t xml:space="preserve"> </w:t>
            </w:r>
          </w:p>
        </w:tc>
      </w:tr>
    </w:tbl>
    <w:p w14:paraId="01498F51" w14:textId="77777777" w:rsidR="002C406E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EA5B6EDBB4141868419621D99BCFB58"/>
          </w:placeholder>
          <w:temporary/>
          <w:showingPlcHdr/>
          <w15:appearance w15:val="hidden"/>
        </w:sdtPr>
        <w:sdtContent>
          <w:r w:rsidR="004E01EB" w:rsidRPr="003D20E7">
            <w:rPr>
              <w:highlight w:val="lightGray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A35D51" w14:paraId="0154DFF9" w14:textId="77777777" w:rsidTr="00D66A52">
        <w:tc>
          <w:tcPr>
            <w:tcW w:w="9355" w:type="dxa"/>
          </w:tcPr>
          <w:p w14:paraId="7E0BD417" w14:textId="77777777" w:rsidR="002B2F0A" w:rsidRDefault="00000000" w:rsidP="002B2F0A">
            <w:pPr>
              <w:pStyle w:val="Heading3"/>
              <w:contextualSpacing w:val="0"/>
              <w:outlineLvl w:val="2"/>
            </w:pPr>
            <w:r>
              <w:t>march,04,2022</w:t>
            </w:r>
            <w:r w:rsidRPr="00CF1A49">
              <w:t xml:space="preserve"> – </w:t>
            </w:r>
            <w:r>
              <w:t>present</w:t>
            </w:r>
          </w:p>
          <w:p w14:paraId="26D46301" w14:textId="77777777" w:rsidR="002B2F0A" w:rsidRDefault="00000000" w:rsidP="002B2F0A">
            <w:pPr>
              <w:pStyle w:val="Heading2"/>
              <w:outlineLvl w:val="1"/>
              <w:rPr>
                <w:rStyle w:val="SubtleReference"/>
              </w:rPr>
            </w:pPr>
            <w:r>
              <w:t xml:space="preserve">Recruitment associate, </w:t>
            </w:r>
            <w:r>
              <w:rPr>
                <w:rStyle w:val="SubtleReference"/>
              </w:rPr>
              <w:t>Byju’s-Think and learn pvt. ltd.</w:t>
            </w:r>
          </w:p>
          <w:p w14:paraId="3CE6EAEA" w14:textId="77777777" w:rsidR="002B2F0A" w:rsidRDefault="00000000" w:rsidP="002B2F0A">
            <w:pPr>
              <w:pStyle w:val="ListParagraph"/>
            </w:pPr>
            <w:r>
              <w:t xml:space="preserve">Major Responsibilities: </w:t>
            </w:r>
          </w:p>
          <w:p w14:paraId="01CEECC7" w14:textId="77777777" w:rsidR="002B2F0A" w:rsidRDefault="00000000" w:rsidP="008B7716">
            <w:pPr>
              <w:pStyle w:val="ListParagraph"/>
              <w:numPr>
                <w:ilvl w:val="0"/>
                <w:numId w:val="31"/>
              </w:numPr>
            </w:pPr>
            <w:r>
              <w:t>Sourcing Candidates</w:t>
            </w:r>
          </w:p>
          <w:p w14:paraId="7A5E32A1" w14:textId="77777777" w:rsidR="00D23071" w:rsidRDefault="00000000" w:rsidP="008B7716">
            <w:pPr>
              <w:pStyle w:val="ListParagraph"/>
              <w:numPr>
                <w:ilvl w:val="0"/>
                <w:numId w:val="31"/>
              </w:numPr>
            </w:pPr>
            <w:r>
              <w:t>Completing documentation of each candidate</w:t>
            </w:r>
          </w:p>
          <w:p w14:paraId="0AC94E5E" w14:textId="77777777" w:rsidR="00D23071" w:rsidRDefault="00000000" w:rsidP="008B7716">
            <w:pPr>
              <w:pStyle w:val="ListParagraph"/>
              <w:numPr>
                <w:ilvl w:val="0"/>
                <w:numId w:val="31"/>
              </w:numPr>
            </w:pPr>
            <w:r>
              <w:t>Communicating all the job roles and policies to candidates</w:t>
            </w:r>
          </w:p>
          <w:p w14:paraId="67D02AB6" w14:textId="77777777" w:rsidR="00D23071" w:rsidRDefault="00000000" w:rsidP="008B7716">
            <w:pPr>
              <w:pStyle w:val="ListParagraph"/>
              <w:numPr>
                <w:ilvl w:val="0"/>
                <w:numId w:val="31"/>
              </w:numPr>
            </w:pPr>
            <w:r>
              <w:t>Taking telephonic interviews of the candidates</w:t>
            </w:r>
          </w:p>
          <w:p w14:paraId="38037BA8" w14:textId="77777777" w:rsidR="00C31109" w:rsidRDefault="00000000" w:rsidP="008B7716">
            <w:pPr>
              <w:pStyle w:val="ListParagraph"/>
              <w:numPr>
                <w:ilvl w:val="0"/>
                <w:numId w:val="31"/>
              </w:numPr>
            </w:pPr>
            <w:r>
              <w:t>Taking Video interviews of the candidates</w:t>
            </w:r>
          </w:p>
          <w:p w14:paraId="78ABB950" w14:textId="77777777" w:rsidR="00C31109" w:rsidRDefault="00C31109" w:rsidP="00C31109">
            <w:pPr>
              <w:ind w:left="1080"/>
            </w:pPr>
          </w:p>
          <w:p w14:paraId="6EF137BB" w14:textId="77777777" w:rsidR="00321A6A" w:rsidRDefault="00000000" w:rsidP="00A402D7">
            <w:pPr>
              <w:pStyle w:val="Heading3"/>
              <w:contextualSpacing w:val="0"/>
              <w:outlineLvl w:val="2"/>
            </w:pPr>
            <w:r>
              <w:t>July,28,2021</w:t>
            </w:r>
            <w:r w:rsidRPr="00CF1A49">
              <w:t xml:space="preserve"> – </w:t>
            </w:r>
            <w:r>
              <w:t>feb,27, 2022</w:t>
            </w:r>
          </w:p>
          <w:p w14:paraId="36F402EF" w14:textId="77777777" w:rsidR="002C406E" w:rsidRDefault="00000000" w:rsidP="002C406E">
            <w:pPr>
              <w:pStyle w:val="Heading2"/>
              <w:outlineLvl w:val="1"/>
              <w:rPr>
                <w:rStyle w:val="SubtleReference"/>
              </w:rPr>
            </w:pPr>
            <w:r>
              <w:t>Technical CONTENt writer</w:t>
            </w:r>
            <w:r w:rsidR="00321A6A">
              <w:t>,</w:t>
            </w:r>
            <w:r>
              <w:t xml:space="preserve"> </w:t>
            </w:r>
            <w:r>
              <w:rPr>
                <w:rStyle w:val="SubtleReference"/>
              </w:rPr>
              <w:t>Roton consultancies pvt. ltd.</w:t>
            </w:r>
          </w:p>
          <w:p w14:paraId="4A216A5C" w14:textId="77777777" w:rsidR="002C406E" w:rsidRDefault="00000000" w:rsidP="002C406E">
            <w:pPr>
              <w:pStyle w:val="ListParagraph"/>
            </w:pPr>
            <w:r>
              <w:t xml:space="preserve">Major Responsibilities: </w:t>
            </w:r>
          </w:p>
          <w:p w14:paraId="7EFA1599" w14:textId="77777777" w:rsidR="002C406E" w:rsidRDefault="00000000" w:rsidP="002C406E">
            <w:pPr>
              <w:pStyle w:val="ListParagraph"/>
              <w:numPr>
                <w:ilvl w:val="0"/>
                <w:numId w:val="31"/>
              </w:numPr>
            </w:pPr>
            <w:r>
              <w:t xml:space="preserve">Writing advanced academic research proposals and reports. </w:t>
            </w:r>
          </w:p>
          <w:p w14:paraId="5B1B880A" w14:textId="77777777" w:rsidR="002C406E" w:rsidRDefault="00000000" w:rsidP="002C406E">
            <w:pPr>
              <w:pStyle w:val="ListParagraph"/>
              <w:numPr>
                <w:ilvl w:val="0"/>
                <w:numId w:val="31"/>
              </w:numPr>
            </w:pPr>
            <w:r>
              <w:t>Drafting business project proposals with detailed mockups.</w:t>
            </w:r>
          </w:p>
          <w:p w14:paraId="4A3ED268" w14:textId="77777777" w:rsidR="002C406E" w:rsidRDefault="00000000" w:rsidP="002C406E">
            <w:pPr>
              <w:pStyle w:val="ListParagraph"/>
              <w:numPr>
                <w:ilvl w:val="0"/>
                <w:numId w:val="31"/>
              </w:numPr>
            </w:pPr>
            <w:r>
              <w:t>Editing and proofreading literature reviews.</w:t>
            </w:r>
          </w:p>
          <w:p w14:paraId="671AB366" w14:textId="77777777" w:rsidR="002C406E" w:rsidRDefault="00000000" w:rsidP="002C406E">
            <w:pPr>
              <w:pStyle w:val="ListParagraph"/>
              <w:numPr>
                <w:ilvl w:val="0"/>
                <w:numId w:val="31"/>
              </w:numPr>
            </w:pPr>
            <w:r>
              <w:t>Writing detailed dissertations of research papers.</w:t>
            </w:r>
          </w:p>
          <w:p w14:paraId="0661452C" w14:textId="77777777" w:rsidR="002C406E" w:rsidRDefault="00000000" w:rsidP="002C406E">
            <w:pPr>
              <w:pStyle w:val="ListParagraph"/>
              <w:numPr>
                <w:ilvl w:val="0"/>
                <w:numId w:val="31"/>
              </w:numPr>
            </w:pPr>
            <w:r>
              <w:t>Writing Case Study reports.</w:t>
            </w:r>
          </w:p>
          <w:p w14:paraId="5CA758CA" w14:textId="77777777" w:rsidR="000F493D" w:rsidRDefault="00000000" w:rsidP="002C406E">
            <w:pPr>
              <w:pStyle w:val="ListParagraph"/>
              <w:numPr>
                <w:ilvl w:val="0"/>
                <w:numId w:val="31"/>
              </w:numPr>
            </w:pPr>
            <w:r>
              <w:t>Extensive research work related to live projects.</w:t>
            </w:r>
          </w:p>
          <w:p w14:paraId="1B0612E1" w14:textId="77777777" w:rsidR="0049366A" w:rsidRDefault="00000000" w:rsidP="002C406E">
            <w:pPr>
              <w:pStyle w:val="ListParagraph"/>
              <w:numPr>
                <w:ilvl w:val="0"/>
                <w:numId w:val="31"/>
              </w:numPr>
            </w:pPr>
            <w:r>
              <w:t>Using ICT tools for</w:t>
            </w:r>
            <w:r w:rsidR="00583837">
              <w:t xml:space="preserve"> project management.</w:t>
            </w:r>
          </w:p>
          <w:p w14:paraId="530EFEE1" w14:textId="77777777" w:rsidR="002C406E" w:rsidRPr="002C406E" w:rsidRDefault="002C406E" w:rsidP="002C406E">
            <w:pPr>
              <w:pStyle w:val="Heading2"/>
              <w:ind w:left="720"/>
              <w:outlineLvl w:val="1"/>
              <w:rPr>
                <w:rStyle w:val="SubtleReference"/>
                <w:sz w:val="22"/>
                <w:szCs w:val="22"/>
              </w:rPr>
            </w:pPr>
          </w:p>
        </w:tc>
      </w:tr>
      <w:tr w:rsidR="00A35D51" w14:paraId="7ED467D4" w14:textId="77777777" w:rsidTr="00D66A52">
        <w:tc>
          <w:tcPr>
            <w:tcW w:w="9355" w:type="dxa"/>
          </w:tcPr>
          <w:p w14:paraId="30210BF4" w14:textId="77777777" w:rsidR="002C406E" w:rsidRDefault="002C406E" w:rsidP="001D0BF1">
            <w:pPr>
              <w:pStyle w:val="Heading3"/>
              <w:outlineLvl w:val="2"/>
            </w:pPr>
          </w:p>
        </w:tc>
      </w:tr>
      <w:tr w:rsidR="00A35D51" w14:paraId="62D8B300" w14:textId="77777777" w:rsidTr="00D66A52">
        <w:tc>
          <w:tcPr>
            <w:tcW w:w="9355" w:type="dxa"/>
          </w:tcPr>
          <w:p w14:paraId="35A033B4" w14:textId="77777777" w:rsidR="001D0BF1" w:rsidRPr="00CF1A49" w:rsidRDefault="00000000" w:rsidP="001D0BF1">
            <w:pPr>
              <w:pStyle w:val="Heading3"/>
              <w:contextualSpacing w:val="0"/>
              <w:outlineLvl w:val="2"/>
            </w:pPr>
            <w:r>
              <w:t>feb,1, 2019</w:t>
            </w:r>
            <w:r w:rsidRPr="00CF1A49">
              <w:t xml:space="preserve"> – </w:t>
            </w:r>
            <w:r>
              <w:t>feb,29, 2020</w:t>
            </w:r>
          </w:p>
          <w:p w14:paraId="5DEC500A" w14:textId="77777777" w:rsidR="00EA5A17" w:rsidRPr="00EA5A17" w:rsidRDefault="00000000" w:rsidP="001D0BF1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Technical coNTENT WRITER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GOALWIT TECHNOLOGIES PVT. LTD.</w:t>
            </w:r>
          </w:p>
          <w:p w14:paraId="4DC76CB1" w14:textId="77777777" w:rsidR="001E3120" w:rsidRDefault="00000000" w:rsidP="00EA5A17">
            <w:pPr>
              <w:pStyle w:val="ListParagraph"/>
            </w:pPr>
            <w:r>
              <w:t>Major Responsibilities:</w:t>
            </w:r>
          </w:p>
          <w:p w14:paraId="76A1B311" w14:textId="77777777" w:rsidR="00EA5A17" w:rsidRDefault="00000000" w:rsidP="00EA5A17">
            <w:pPr>
              <w:pStyle w:val="ListParagraph"/>
              <w:numPr>
                <w:ilvl w:val="0"/>
                <w:numId w:val="15"/>
              </w:numPr>
            </w:pPr>
            <w:r>
              <w:t>Editing and proofreading blog posts.</w:t>
            </w:r>
          </w:p>
          <w:p w14:paraId="345F7B2D" w14:textId="77777777" w:rsidR="00EA5A17" w:rsidRDefault="00000000" w:rsidP="00EA5A17">
            <w:pPr>
              <w:pStyle w:val="ListParagraph"/>
              <w:numPr>
                <w:ilvl w:val="0"/>
                <w:numId w:val="15"/>
              </w:numPr>
            </w:pPr>
            <w:r>
              <w:t>Producing professionally researched industry related content for online publication.</w:t>
            </w:r>
          </w:p>
          <w:p w14:paraId="4E054BAF" w14:textId="77777777" w:rsidR="00EA5A17" w:rsidRDefault="00000000" w:rsidP="00EA5A17">
            <w:pPr>
              <w:pStyle w:val="ListParagraph"/>
              <w:numPr>
                <w:ilvl w:val="0"/>
                <w:numId w:val="15"/>
              </w:numPr>
            </w:pPr>
            <w:r>
              <w:t>Communicating and coordinating with the writing team.</w:t>
            </w:r>
          </w:p>
          <w:p w14:paraId="3C35465A" w14:textId="77777777" w:rsidR="002C406E" w:rsidRPr="00CF1A49" w:rsidRDefault="00000000" w:rsidP="002C406E">
            <w:pPr>
              <w:pStyle w:val="ListParagraph"/>
              <w:numPr>
                <w:ilvl w:val="0"/>
                <w:numId w:val="15"/>
              </w:numPr>
            </w:pPr>
            <w:r>
              <w:lastRenderedPageBreak/>
              <w:t>Using search engine optimization techniques</w:t>
            </w:r>
          </w:p>
        </w:tc>
      </w:tr>
      <w:tr w:rsidR="00A35D51" w14:paraId="7DFA3706" w14:textId="77777777" w:rsidTr="00FD5482">
        <w:trPr>
          <w:trHeight w:val="20"/>
        </w:trPr>
        <w:tc>
          <w:tcPr>
            <w:tcW w:w="9355" w:type="dxa"/>
            <w:tcMar>
              <w:top w:w="216" w:type="dxa"/>
            </w:tcMar>
          </w:tcPr>
          <w:p w14:paraId="2E57EBB4" w14:textId="77777777" w:rsidR="00F61DF9" w:rsidRPr="002C406E" w:rsidRDefault="00F61DF9" w:rsidP="00EA5A17">
            <w:pPr>
              <w:pStyle w:val="Heading3"/>
              <w:contextualSpacing w:val="0"/>
              <w:outlineLvl w:val="2"/>
              <w:rPr>
                <w:color w:val="1D824C" w:themeColor="accent1"/>
              </w:rPr>
            </w:pPr>
          </w:p>
        </w:tc>
      </w:tr>
    </w:tbl>
    <w:p w14:paraId="031DCAD5" w14:textId="77777777" w:rsidR="00FD5482" w:rsidRDefault="00000000" w:rsidP="0097790C">
      <w:pPr>
        <w:pStyle w:val="Heading1"/>
      </w:pPr>
      <w:r w:rsidRPr="003D20E7">
        <w:rPr>
          <w:highlight w:val="lightGray"/>
        </w:rPr>
        <w:t>Trainings</w:t>
      </w:r>
    </w:p>
    <w:p w14:paraId="28FB055A" w14:textId="77777777" w:rsidR="00FD5482" w:rsidRDefault="00000000" w:rsidP="00FD5482">
      <w:pPr>
        <w:pStyle w:val="ListParagraph"/>
        <w:numPr>
          <w:ilvl w:val="0"/>
          <w:numId w:val="18"/>
        </w:numPr>
      </w:pPr>
      <w:r>
        <w:t>PLC and SCADA training for 60 days</w:t>
      </w:r>
      <w:r w:rsidR="00EF2589">
        <w:t xml:space="preserve"> from Prolific automation solutions, Noida, UP.</w:t>
      </w:r>
    </w:p>
    <w:p w14:paraId="41091B79" w14:textId="77777777" w:rsidR="00EF2589" w:rsidRDefault="00000000" w:rsidP="00EF2589">
      <w:pPr>
        <w:pStyle w:val="ListParagraph"/>
        <w:numPr>
          <w:ilvl w:val="0"/>
          <w:numId w:val="21"/>
        </w:numPr>
      </w:pPr>
      <w:r>
        <w:t xml:space="preserve">  Working on Allen Bradley PLCs using Allen Bradley’s RS logix5000 software.</w:t>
      </w:r>
    </w:p>
    <w:p w14:paraId="156FD045" w14:textId="77777777" w:rsidR="00EF2589" w:rsidRDefault="00000000" w:rsidP="00EF2589">
      <w:pPr>
        <w:pStyle w:val="ListParagraph"/>
        <w:numPr>
          <w:ilvl w:val="0"/>
          <w:numId w:val="21"/>
        </w:numPr>
      </w:pPr>
      <w:r>
        <w:t xml:space="preserve">   Learning ladder coding and SCADA animations. </w:t>
      </w:r>
    </w:p>
    <w:p w14:paraId="7D959C56" w14:textId="77777777" w:rsidR="00FD5482" w:rsidRDefault="00000000" w:rsidP="00FD5482">
      <w:pPr>
        <w:pStyle w:val="ListParagraph"/>
        <w:numPr>
          <w:ilvl w:val="0"/>
          <w:numId w:val="18"/>
        </w:numPr>
      </w:pPr>
      <w:r>
        <w:t>AutoCAD basics training for 30 days</w:t>
      </w:r>
      <w:r w:rsidR="00EF2589">
        <w:t xml:space="preserve"> from Engineers Academy, Ajmer.</w:t>
      </w:r>
    </w:p>
    <w:p w14:paraId="6F9B9510" w14:textId="77777777" w:rsidR="00FD5482" w:rsidRDefault="00000000" w:rsidP="0097790C">
      <w:pPr>
        <w:pStyle w:val="ListParagraph"/>
        <w:numPr>
          <w:ilvl w:val="0"/>
          <w:numId w:val="20"/>
        </w:numPr>
      </w:pPr>
      <w:r>
        <w:t xml:space="preserve"> Working on the official Autodesk AutoCAD software.</w:t>
      </w:r>
    </w:p>
    <w:p w14:paraId="3EB27089" w14:textId="77777777" w:rsidR="00FD5482" w:rsidRDefault="00000000" w:rsidP="0097790C">
      <w:pPr>
        <w:pStyle w:val="ListParagraph"/>
        <w:numPr>
          <w:ilvl w:val="0"/>
          <w:numId w:val="20"/>
        </w:numPr>
      </w:pPr>
      <w:r>
        <w:t xml:space="preserve"> Learning the 3-d vectors and 3-d measurement</w:t>
      </w:r>
    </w:p>
    <w:p w14:paraId="5E941CFF" w14:textId="77777777" w:rsidR="00FD5482" w:rsidRDefault="00FD5482" w:rsidP="0097790C">
      <w:pPr>
        <w:pStyle w:val="Heading1"/>
      </w:pPr>
    </w:p>
    <w:p w14:paraId="73294BAF" w14:textId="77777777" w:rsidR="00FD5482" w:rsidRDefault="00FD5482" w:rsidP="0097790C">
      <w:pPr>
        <w:pStyle w:val="Heading1"/>
      </w:pPr>
    </w:p>
    <w:p w14:paraId="12496BBE" w14:textId="77777777" w:rsidR="00DA59AA" w:rsidRPr="00CF1A49" w:rsidRDefault="00000000" w:rsidP="0097790C">
      <w:pPr>
        <w:pStyle w:val="Heading1"/>
      </w:pPr>
      <w:r w:rsidRPr="003D20E7">
        <w:rPr>
          <w:highlight w:val="lightGray"/>
        </w:rPr>
        <w:t>educational quaifications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A35D51" w14:paraId="188BDDD7" w14:textId="77777777" w:rsidTr="002C406E">
        <w:tc>
          <w:tcPr>
            <w:tcW w:w="9290" w:type="dxa"/>
            <w:tcMar>
              <w:top w:w="216" w:type="dxa"/>
            </w:tcMar>
          </w:tcPr>
          <w:p w14:paraId="25B7128B" w14:textId="77777777" w:rsidR="00F61DF9" w:rsidRPr="00CF1A49" w:rsidRDefault="00000000" w:rsidP="00F61DF9">
            <w:pPr>
              <w:pStyle w:val="Heading2"/>
              <w:contextualSpacing w:val="0"/>
              <w:outlineLvl w:val="1"/>
            </w:pPr>
            <w:r>
              <w:t>B. TECH in El</w:t>
            </w:r>
            <w:r w:rsidR="00D30659">
              <w:t>E</w:t>
            </w:r>
            <w:r>
              <w:t>ctrical engineering</w:t>
            </w:r>
            <w:r w:rsidRPr="00CF1A49">
              <w:t xml:space="preserve">, </w:t>
            </w:r>
            <w:r>
              <w:rPr>
                <w:rStyle w:val="SubtleReference"/>
              </w:rPr>
              <w:t>Aryabhatta college of engineering and research centre, Ajmer</w:t>
            </w:r>
          </w:p>
          <w:p w14:paraId="7B4F3303" w14:textId="77777777" w:rsidR="00F61DF9" w:rsidRDefault="00000000" w:rsidP="00F61DF9">
            <w:r>
              <w:t xml:space="preserve"> </w:t>
            </w:r>
          </w:p>
          <w:p w14:paraId="2864F619" w14:textId="77777777" w:rsidR="007F72FA" w:rsidRDefault="00000000" w:rsidP="00F61DF9">
            <w:r>
              <w:t>Aggregate percentage</w:t>
            </w:r>
            <w:r w:rsidR="004C433D">
              <w:t xml:space="preserve">:             </w:t>
            </w:r>
            <w:r>
              <w:t>72%</w:t>
            </w:r>
          </w:p>
          <w:p w14:paraId="4441E83C" w14:textId="77777777" w:rsidR="007F72FA" w:rsidRDefault="007F72FA" w:rsidP="00F61DF9"/>
          <w:p w14:paraId="2F7726C1" w14:textId="77777777" w:rsidR="007F72FA" w:rsidRPr="007F72FA" w:rsidRDefault="00000000" w:rsidP="007F72FA">
            <w:pPr>
              <w:pStyle w:val="Heading2"/>
              <w:contextualSpacing w:val="0"/>
              <w:outlineLvl w:val="1"/>
              <w:rPr>
                <w:b w:val="0"/>
                <w:smallCaps/>
                <w:color w:val="595959" w:themeColor="text1" w:themeTint="A6"/>
              </w:rPr>
            </w:pPr>
            <w:r>
              <w:t>CBSE class 12</w:t>
            </w:r>
            <w:r w:rsidRPr="007F72FA">
              <w:rPr>
                <w:vertAlign w:val="superscript"/>
              </w:rPr>
              <w:t>th</w:t>
            </w:r>
            <w:r>
              <w:t xml:space="preserve"> boards</w:t>
            </w:r>
            <w:r w:rsidRPr="00CF1A49">
              <w:t xml:space="preserve">, </w:t>
            </w:r>
            <w:r>
              <w:rPr>
                <w:rStyle w:val="SubtleReference"/>
              </w:rPr>
              <w:t>ST. STephen’s Sr. Sec. School, Ajmer</w:t>
            </w:r>
          </w:p>
          <w:p w14:paraId="0916959B" w14:textId="77777777" w:rsidR="007F72FA" w:rsidRDefault="00000000" w:rsidP="00F61DF9">
            <w:r>
              <w:t>Overall percentage</w:t>
            </w:r>
            <w:r w:rsidR="004C433D">
              <w:t xml:space="preserve">:                   </w:t>
            </w:r>
            <w:r>
              <w:t>70%</w:t>
            </w:r>
          </w:p>
          <w:p w14:paraId="42760678" w14:textId="77777777" w:rsidR="007F72FA" w:rsidRDefault="007F72FA" w:rsidP="00F61DF9"/>
          <w:p w14:paraId="44E2F50C" w14:textId="77777777" w:rsidR="007F72FA" w:rsidRDefault="007F72FA" w:rsidP="00F61DF9"/>
          <w:p w14:paraId="51DFA3D3" w14:textId="77777777" w:rsidR="007F72FA" w:rsidRDefault="00000000" w:rsidP="00F61DF9">
            <w:pPr>
              <w:rPr>
                <w:sz w:val="26"/>
                <w:szCs w:val="26"/>
              </w:rPr>
            </w:pPr>
            <w:r>
              <w:rPr>
                <w:b/>
                <w:bCs/>
                <w:color w:val="1D824C" w:themeColor="accent1"/>
                <w:sz w:val="26"/>
                <w:szCs w:val="26"/>
              </w:rPr>
              <w:t>CBSE CLASS 10</w:t>
            </w:r>
            <w:r w:rsidRPr="004C433D">
              <w:rPr>
                <w:b/>
                <w:bCs/>
                <w:color w:val="1D824C" w:themeColor="accent1"/>
                <w:sz w:val="26"/>
                <w:szCs w:val="26"/>
                <w:vertAlign w:val="superscript"/>
              </w:rPr>
              <w:t>TH</w:t>
            </w:r>
            <w:r>
              <w:rPr>
                <w:b/>
                <w:bCs/>
                <w:color w:val="1D824C" w:themeColor="accent1"/>
                <w:sz w:val="26"/>
                <w:szCs w:val="26"/>
              </w:rPr>
              <w:t xml:space="preserve"> BOARDS, </w:t>
            </w:r>
            <w:r>
              <w:rPr>
                <w:sz w:val="26"/>
                <w:szCs w:val="26"/>
              </w:rPr>
              <w:t>ST. STEPHEN’S SR. SEC. SCHOOL, AJMER</w:t>
            </w:r>
          </w:p>
          <w:p w14:paraId="0B9CC706" w14:textId="77777777" w:rsidR="004C433D" w:rsidRPr="004C433D" w:rsidRDefault="00000000" w:rsidP="00F61DF9">
            <w:r>
              <w:t>Overall CGPA:                              8.8</w:t>
            </w:r>
          </w:p>
        </w:tc>
      </w:tr>
    </w:tbl>
    <w:p w14:paraId="48CA3E79" w14:textId="77777777" w:rsidR="00486277" w:rsidRPr="00CF1A49" w:rsidRDefault="00000000" w:rsidP="00486277">
      <w:pPr>
        <w:pStyle w:val="Heading1"/>
      </w:pPr>
      <w:r w:rsidRPr="003D20E7">
        <w:rPr>
          <w:highlight w:val="lightGray"/>
        </w:rPr>
        <w:t>Technical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A35D51" w14:paraId="262C8E99" w14:textId="77777777" w:rsidTr="00CF1A49">
        <w:tc>
          <w:tcPr>
            <w:tcW w:w="4675" w:type="dxa"/>
          </w:tcPr>
          <w:p w14:paraId="11CB78BC" w14:textId="77777777" w:rsidR="001E3120" w:rsidRPr="006E1507" w:rsidRDefault="00000000" w:rsidP="006E1507">
            <w:pPr>
              <w:pStyle w:val="ListBullet"/>
              <w:contextualSpacing w:val="0"/>
            </w:pPr>
            <w:r>
              <w:t>In-depth knowledge of electrical appliances.</w:t>
            </w:r>
          </w:p>
          <w:p w14:paraId="45E3706E" w14:textId="77777777" w:rsidR="001F4E6D" w:rsidRPr="006E1507" w:rsidRDefault="00000000" w:rsidP="006E1507">
            <w:pPr>
              <w:pStyle w:val="ListBullet"/>
              <w:contextualSpacing w:val="0"/>
            </w:pPr>
            <w:r>
              <w:t xml:space="preserve">Knowledge of PLCs and SCADA </w:t>
            </w:r>
            <w:r w:rsidR="00910739">
              <w:t>software</w:t>
            </w:r>
            <w:r>
              <w:t>.</w:t>
            </w:r>
          </w:p>
        </w:tc>
        <w:tc>
          <w:tcPr>
            <w:tcW w:w="4675" w:type="dxa"/>
            <w:tcMar>
              <w:left w:w="360" w:type="dxa"/>
            </w:tcMar>
          </w:tcPr>
          <w:p w14:paraId="415D0547" w14:textId="77777777" w:rsidR="003A0632" w:rsidRPr="006E1507" w:rsidRDefault="00000000" w:rsidP="006E1507">
            <w:pPr>
              <w:pStyle w:val="ListBullet"/>
              <w:contextualSpacing w:val="0"/>
            </w:pPr>
            <w:r>
              <w:t>Operating computer systems.</w:t>
            </w:r>
          </w:p>
          <w:p w14:paraId="28A03C0D" w14:textId="77777777" w:rsidR="00910739" w:rsidRPr="006E1507" w:rsidRDefault="00000000" w:rsidP="00910739">
            <w:pPr>
              <w:pStyle w:val="ListBullet"/>
              <w:contextualSpacing w:val="0"/>
            </w:pPr>
            <w:r>
              <w:t>Computer languages like C and C++</w:t>
            </w:r>
          </w:p>
        </w:tc>
      </w:tr>
    </w:tbl>
    <w:p w14:paraId="16674F30" w14:textId="77777777" w:rsidR="00EE52B2" w:rsidRPr="00E53555" w:rsidRDefault="00000000" w:rsidP="0062312F">
      <w:pPr>
        <w:pStyle w:val="Heading1"/>
      </w:pPr>
      <w:r w:rsidRPr="003D20E7">
        <w:rPr>
          <w:highlight w:val="lightGray"/>
        </w:rPr>
        <w:t>Soft Skills</w:t>
      </w:r>
    </w:p>
    <w:p w14:paraId="1455A27B" w14:textId="77777777" w:rsidR="00910739" w:rsidRDefault="00000000" w:rsidP="00910739">
      <w:pPr>
        <w:pStyle w:val="ListParagraph"/>
        <w:numPr>
          <w:ilvl w:val="0"/>
          <w:numId w:val="17"/>
        </w:numPr>
      </w:pPr>
      <w:r>
        <w:t>Exceptional presentational skills.</w:t>
      </w:r>
    </w:p>
    <w:p w14:paraId="34470B72" w14:textId="77777777" w:rsidR="00910739" w:rsidRDefault="00000000" w:rsidP="00910739">
      <w:pPr>
        <w:pStyle w:val="ListParagraph"/>
        <w:numPr>
          <w:ilvl w:val="0"/>
          <w:numId w:val="17"/>
        </w:numPr>
      </w:pPr>
      <w:r>
        <w:t>Professional communication skills.</w:t>
      </w:r>
    </w:p>
    <w:p w14:paraId="248EE830" w14:textId="77777777" w:rsidR="00910739" w:rsidRDefault="00000000" w:rsidP="00910739">
      <w:pPr>
        <w:pStyle w:val="ListParagraph"/>
        <w:numPr>
          <w:ilvl w:val="0"/>
          <w:numId w:val="17"/>
        </w:numPr>
      </w:pPr>
      <w:r>
        <w:t>Cooperating and coordinating experience.</w:t>
      </w:r>
    </w:p>
    <w:p w14:paraId="196E2FC3" w14:textId="77777777" w:rsidR="00910739" w:rsidRDefault="00000000" w:rsidP="00910739">
      <w:pPr>
        <w:pStyle w:val="ListParagraph"/>
        <w:numPr>
          <w:ilvl w:val="0"/>
          <w:numId w:val="17"/>
        </w:numPr>
      </w:pPr>
      <w:r>
        <w:t>Strong people management skills.</w:t>
      </w:r>
    </w:p>
    <w:p w14:paraId="332B19C4" w14:textId="77777777" w:rsidR="00EF2589" w:rsidRPr="00910739" w:rsidRDefault="00000000" w:rsidP="002C406E">
      <w:pPr>
        <w:pStyle w:val="ListParagraph"/>
        <w:numPr>
          <w:ilvl w:val="0"/>
          <w:numId w:val="17"/>
        </w:numPr>
      </w:pPr>
      <w:r>
        <w:t>In-depth knowledge about latest technology advancements.</w:t>
      </w:r>
    </w:p>
    <w:p w14:paraId="17884A73" w14:textId="77777777" w:rsidR="00E53555" w:rsidRDefault="00000000" w:rsidP="00EF2589">
      <w:pPr>
        <w:pStyle w:val="Heading1"/>
      </w:pPr>
      <w:r w:rsidRPr="003D20E7">
        <w:rPr>
          <w:highlight w:val="lightGray"/>
        </w:rPr>
        <w:t>Co-curricular Activities</w:t>
      </w:r>
    </w:p>
    <w:p w14:paraId="629CD3E0" w14:textId="77777777" w:rsidR="00237714" w:rsidRPr="006E1507" w:rsidRDefault="00000000" w:rsidP="00237714">
      <w:pPr>
        <w:pStyle w:val="ListBullet"/>
      </w:pPr>
      <w:r>
        <w:t>2 Gold medals</w:t>
      </w:r>
      <w:r w:rsidR="00C00A18">
        <w:t xml:space="preserve"> and 3 silver medals</w:t>
      </w:r>
      <w:r>
        <w:t xml:space="preserve"> in Badminton at college’s sports fest.</w:t>
      </w:r>
    </w:p>
    <w:p w14:paraId="357917C2" w14:textId="77777777" w:rsidR="00237714" w:rsidRDefault="00000000" w:rsidP="00237714">
      <w:pPr>
        <w:pStyle w:val="ListBullet"/>
      </w:pPr>
      <w:r>
        <w:t xml:space="preserve">Football </w:t>
      </w:r>
      <w:r w:rsidR="000F250C">
        <w:t>gold medalist</w:t>
      </w:r>
      <w:r>
        <w:t xml:space="preserve"> at school level.</w:t>
      </w:r>
    </w:p>
    <w:p w14:paraId="01915016" w14:textId="77777777" w:rsidR="00237714" w:rsidRDefault="00000000" w:rsidP="00237714">
      <w:pPr>
        <w:pStyle w:val="ListBullet"/>
      </w:pPr>
      <w:r>
        <w:lastRenderedPageBreak/>
        <w:t>Various Quiz participations in college.</w:t>
      </w:r>
    </w:p>
    <w:p w14:paraId="3EBA10F8" w14:textId="77777777" w:rsidR="00237714" w:rsidRDefault="00000000" w:rsidP="00EF2589">
      <w:pPr>
        <w:pStyle w:val="ListBullet"/>
      </w:pPr>
      <w:r>
        <w:t>Anchoring in College’s freshers’ party.</w:t>
      </w:r>
    </w:p>
    <w:p w14:paraId="0329BDAF" w14:textId="77777777" w:rsidR="00B83ACE" w:rsidRDefault="00000000" w:rsidP="00EF2589">
      <w:pPr>
        <w:pStyle w:val="ListBullet"/>
      </w:pPr>
      <w:r>
        <w:t xml:space="preserve">Taught </w:t>
      </w:r>
      <w:r w:rsidR="00C166FE">
        <w:t>tuitions for 9</w:t>
      </w:r>
      <w:r w:rsidR="00C166FE" w:rsidRPr="00C166FE">
        <w:rPr>
          <w:vertAlign w:val="superscript"/>
        </w:rPr>
        <w:t>th</w:t>
      </w:r>
      <w:r w:rsidR="00C166FE">
        <w:t xml:space="preserve"> and 10</w:t>
      </w:r>
      <w:r w:rsidR="00C166FE" w:rsidRPr="00C166FE">
        <w:rPr>
          <w:vertAlign w:val="superscript"/>
        </w:rPr>
        <w:t>th</w:t>
      </w:r>
      <w:r w:rsidR="00C166FE">
        <w:rPr>
          <w:vertAlign w:val="superscript"/>
        </w:rPr>
        <w:t xml:space="preserve"> </w:t>
      </w:r>
      <w:r w:rsidR="000E2284">
        <w:t>class students for English and Mathematics.</w:t>
      </w:r>
    </w:p>
    <w:p w14:paraId="735E9B5E" w14:textId="77777777" w:rsidR="003B1572" w:rsidRDefault="00000000" w:rsidP="00EF2589">
      <w:pPr>
        <w:pStyle w:val="ListBullet"/>
      </w:pPr>
      <w:r>
        <w:t>Stand-Out Performer as a Technical Content Writer at current job.</w:t>
      </w:r>
    </w:p>
    <w:p w14:paraId="0F7B5938" w14:textId="77777777" w:rsidR="00EF2589" w:rsidRDefault="00000000" w:rsidP="00237714">
      <w:pPr>
        <w:pStyle w:val="Heading1"/>
      </w:pPr>
      <w:r w:rsidRPr="003D20E7">
        <w:rPr>
          <w:highlight w:val="lightGray"/>
        </w:rPr>
        <w:t>Personal details</w:t>
      </w:r>
    </w:p>
    <w:p w14:paraId="0A1A6B53" w14:textId="77777777" w:rsidR="00237714" w:rsidRDefault="00000000" w:rsidP="00237714">
      <w:r>
        <w:t>Father’s Name: Mr. Vinaya Kumar Saxena</w:t>
      </w:r>
    </w:p>
    <w:p w14:paraId="3294088C" w14:textId="77777777" w:rsidR="00237714" w:rsidRDefault="00000000" w:rsidP="00237714">
      <w:r>
        <w:t>Mother’s Name: Mrs. Asha Saxena</w:t>
      </w:r>
    </w:p>
    <w:p w14:paraId="7418C1F1" w14:textId="77777777" w:rsidR="00237714" w:rsidRDefault="00000000" w:rsidP="00237714">
      <w:r>
        <w:t xml:space="preserve">Date of Birth: 16/06/1995 </w:t>
      </w:r>
    </w:p>
    <w:p w14:paraId="74D527A5" w14:textId="77777777" w:rsidR="00237714" w:rsidRPr="006E1507" w:rsidRDefault="00000000" w:rsidP="00237714">
      <w:r>
        <w:t>Contact Number: +91-7300202555</w:t>
      </w:r>
      <w:r>
        <w:pict w14:anchorId="305ED0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pt;height:1pt;z-index:251658240;mso-position-horizontal-relative:text;mso-position-vertical-relative:text">
            <v:imagedata r:id="rId7"/>
          </v:shape>
        </w:pict>
      </w:r>
    </w:p>
    <w:sectPr w:rsidR="00237714" w:rsidRPr="006E1507" w:rsidSect="005A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E40F" w14:textId="77777777" w:rsidR="00B83C97" w:rsidRDefault="00B83C97">
      <w:r>
        <w:separator/>
      </w:r>
    </w:p>
  </w:endnote>
  <w:endnote w:type="continuationSeparator" w:id="0">
    <w:p w14:paraId="6B2DD122" w14:textId="77777777" w:rsidR="00B83C97" w:rsidRDefault="00B8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D0F2" w14:textId="77777777" w:rsidR="006D4317" w:rsidRDefault="006D43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9246F" w14:textId="77777777" w:rsidR="002B2958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25C9" w14:textId="1C42DE09" w:rsidR="006D4317" w:rsidRPr="006D4317" w:rsidRDefault="006D4317">
    <w:pPr>
      <w:pStyle w:val="Footer"/>
      <w:rPr>
        <w:lang w:val="en-IN"/>
      </w:rPr>
    </w:pPr>
    <w:r>
      <w:rPr>
        <w:lang w:val="en-IN"/>
      </w:rPr>
      <w:t xml:space="preserve">Recruiter </w:t>
    </w:r>
    <w:r>
      <w:rPr>
        <w:lang w:val="en-IN"/>
      </w:rPr>
      <w:t>-Maha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EEBE" w14:textId="77777777" w:rsidR="00B83C97" w:rsidRDefault="00B83C97">
      <w:r>
        <w:separator/>
      </w:r>
    </w:p>
  </w:footnote>
  <w:footnote w:type="continuationSeparator" w:id="0">
    <w:p w14:paraId="5B24728A" w14:textId="77777777" w:rsidR="00B83C97" w:rsidRDefault="00B8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CF80" w14:textId="77777777" w:rsidR="006D4317" w:rsidRDefault="006D4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5184" w14:textId="77777777" w:rsidR="006D4317" w:rsidRDefault="006D4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9650" w14:textId="5E740200" w:rsidR="00236D54" w:rsidRPr="004E01EB" w:rsidRDefault="006D4317" w:rsidP="005A1B10">
    <w:pPr>
      <w:pStyle w:val="Header"/>
    </w:pPr>
    <w:r>
      <w:rPr>
        <w:noProof/>
      </w:rPr>
      <w:drawing>
        <wp:inline distT="0" distB="0" distL="0" distR="0" wp14:anchorId="074ACCE9" wp14:editId="7BC20CDA">
          <wp:extent cx="1619250" cy="628650"/>
          <wp:effectExtent l="0" t="0" r="0" b="0"/>
          <wp:docPr id="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1704979692"/>
        <w:placeholder>
          <w:docPart w:val="BCD5E1F3FEB84CA2B9872DA0B9A9F52D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BCD5E1F3FEB84CA2B9872DA0B9A9F52D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8859952"/>
        <w:placeholder>
          <w:docPart w:val="BCD5E1F3FEB84CA2B9872DA0B9A9F52D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513233"/>
    <w:multiLevelType w:val="hybridMultilevel"/>
    <w:tmpl w:val="149AB662"/>
    <w:lvl w:ilvl="0" w:tplc="BFC6A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E0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A22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AEA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C6A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CA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8A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85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AC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27240"/>
    <w:multiLevelType w:val="hybridMultilevel"/>
    <w:tmpl w:val="956495EC"/>
    <w:lvl w:ilvl="0" w:tplc="48B23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40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69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AE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69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E6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E7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69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EE3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21B3B"/>
    <w:multiLevelType w:val="hybridMultilevel"/>
    <w:tmpl w:val="C9A679F8"/>
    <w:lvl w:ilvl="0" w:tplc="5186D4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6FED5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E9E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30FB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E860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564C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0EE09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6835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C889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9CD33F3"/>
    <w:multiLevelType w:val="hybridMultilevel"/>
    <w:tmpl w:val="604EE61C"/>
    <w:lvl w:ilvl="0" w:tplc="1090C8BE">
      <w:start w:val="2"/>
      <w:numFmt w:val="bullet"/>
      <w:lvlText w:val="-"/>
      <w:lvlJc w:val="left"/>
      <w:pPr>
        <w:ind w:left="2124" w:hanging="360"/>
      </w:pPr>
      <w:rPr>
        <w:rFonts w:ascii="Calibri" w:eastAsiaTheme="minorHAnsi" w:hAnsi="Calibri" w:cs="Calibri" w:hint="default"/>
      </w:rPr>
    </w:lvl>
    <w:lvl w:ilvl="1" w:tplc="DA021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CE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86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8A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5A32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27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65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29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0238D"/>
    <w:multiLevelType w:val="hybridMultilevel"/>
    <w:tmpl w:val="399EDA68"/>
    <w:lvl w:ilvl="0" w:tplc="F8A6B3BA">
      <w:start w:val="2"/>
      <w:numFmt w:val="bullet"/>
      <w:lvlText w:val="-"/>
      <w:lvlJc w:val="left"/>
      <w:pPr>
        <w:ind w:left="2124" w:hanging="360"/>
      </w:pPr>
      <w:rPr>
        <w:rFonts w:ascii="Calibri" w:eastAsiaTheme="minorHAnsi" w:hAnsi="Calibri" w:cs="Calibri" w:hint="default"/>
      </w:rPr>
    </w:lvl>
    <w:lvl w:ilvl="1" w:tplc="5B44D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46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6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CB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57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03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C6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B7566"/>
    <w:multiLevelType w:val="hybridMultilevel"/>
    <w:tmpl w:val="2CE0E400"/>
    <w:lvl w:ilvl="0" w:tplc="A6D0E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A1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43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E5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7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EE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83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ED2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821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676EE"/>
    <w:multiLevelType w:val="hybridMultilevel"/>
    <w:tmpl w:val="BE9E6136"/>
    <w:lvl w:ilvl="0" w:tplc="B6FA2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E1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A6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64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AF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AD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06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0DE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A21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21FE3AF9"/>
    <w:multiLevelType w:val="hybridMultilevel"/>
    <w:tmpl w:val="3B9C3FEE"/>
    <w:lvl w:ilvl="0" w:tplc="3788C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6D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6F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84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EED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EF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0F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0C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315E3"/>
    <w:multiLevelType w:val="hybridMultilevel"/>
    <w:tmpl w:val="3448F77C"/>
    <w:lvl w:ilvl="0" w:tplc="81A0558C">
      <w:start w:val="2"/>
      <w:numFmt w:val="bullet"/>
      <w:lvlText w:val="-"/>
      <w:lvlJc w:val="left"/>
      <w:pPr>
        <w:ind w:left="2124" w:hanging="360"/>
      </w:pPr>
      <w:rPr>
        <w:rFonts w:ascii="Calibri" w:eastAsiaTheme="minorHAnsi" w:hAnsi="Calibri" w:cs="Calibri" w:hint="default"/>
      </w:rPr>
    </w:lvl>
    <w:lvl w:ilvl="1" w:tplc="5920A164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F99800CC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E79A7C6A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94785A3A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D69221C6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F5683BE4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EBEEAE1C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F72AA824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0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62B3C11"/>
    <w:multiLevelType w:val="hybridMultilevel"/>
    <w:tmpl w:val="1CEA9BCE"/>
    <w:lvl w:ilvl="0" w:tplc="0C8CB386">
      <w:start w:val="2"/>
      <w:numFmt w:val="bullet"/>
      <w:lvlText w:val="-"/>
      <w:lvlJc w:val="left"/>
      <w:pPr>
        <w:ind w:left="4248" w:hanging="360"/>
      </w:pPr>
      <w:rPr>
        <w:rFonts w:ascii="Calibri" w:eastAsiaTheme="minorHAnsi" w:hAnsi="Calibri" w:cs="Calibri" w:hint="default"/>
      </w:rPr>
    </w:lvl>
    <w:lvl w:ilvl="1" w:tplc="AAF02678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513E1008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57ACD23E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83C363E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63E4ACF2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18ACD72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A6E362C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A0A0BF5E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374630BB"/>
    <w:multiLevelType w:val="hybridMultilevel"/>
    <w:tmpl w:val="13724022"/>
    <w:lvl w:ilvl="0" w:tplc="02B4F880">
      <w:start w:val="2"/>
      <w:numFmt w:val="bullet"/>
      <w:lvlText w:val="-"/>
      <w:lvlJc w:val="left"/>
      <w:pPr>
        <w:ind w:left="2124" w:hanging="360"/>
      </w:pPr>
      <w:rPr>
        <w:rFonts w:ascii="Calibri" w:eastAsiaTheme="minorHAnsi" w:hAnsi="Calibri" w:cs="Calibri" w:hint="default"/>
      </w:rPr>
    </w:lvl>
    <w:lvl w:ilvl="1" w:tplc="E7F89C8C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57A4B650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9BBABBC6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1E10B27C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D1B0011A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812C0208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557E490C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B1DA6AEA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23" w15:restartNumberingAfterBreak="0">
    <w:nsid w:val="42503960"/>
    <w:multiLevelType w:val="hybridMultilevel"/>
    <w:tmpl w:val="4E94E85E"/>
    <w:lvl w:ilvl="0" w:tplc="EF1CA4DA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BA0AB832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DCD21E94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7BD89208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CBAAE77C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D66F9B8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9F087CC8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85C08ED8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7178A14E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F3D1541"/>
    <w:multiLevelType w:val="hybridMultilevel"/>
    <w:tmpl w:val="4202CE70"/>
    <w:lvl w:ilvl="0" w:tplc="2A2C39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504C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1C74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9CA0E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38F7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C67A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B98E4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4AEA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6CC2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2D7D87"/>
    <w:multiLevelType w:val="hybridMultilevel"/>
    <w:tmpl w:val="E2F21CBA"/>
    <w:lvl w:ilvl="0" w:tplc="8C0E8842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BD3296DA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D8F26A0E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22D81D3A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A6A6E08C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09249E4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7FA3B6E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53A43C78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F64ACFC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6F9A3BAB"/>
    <w:multiLevelType w:val="hybridMultilevel"/>
    <w:tmpl w:val="AC140182"/>
    <w:lvl w:ilvl="0" w:tplc="300224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60BA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58A4BF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E821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C0BC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E84F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D8A3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B215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3FC56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B46E27"/>
    <w:multiLevelType w:val="hybridMultilevel"/>
    <w:tmpl w:val="B656A6EC"/>
    <w:lvl w:ilvl="0" w:tplc="88D00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0E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2E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C636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4F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2D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CEF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EE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E1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F2D06"/>
    <w:multiLevelType w:val="hybridMultilevel"/>
    <w:tmpl w:val="F9B683F8"/>
    <w:lvl w:ilvl="0" w:tplc="65060B10">
      <w:start w:val="2"/>
      <w:numFmt w:val="bullet"/>
      <w:lvlText w:val="-"/>
      <w:lvlJc w:val="left"/>
      <w:pPr>
        <w:ind w:left="2124" w:hanging="360"/>
      </w:pPr>
      <w:rPr>
        <w:rFonts w:ascii="Calibri" w:eastAsiaTheme="minorHAnsi" w:hAnsi="Calibri" w:cs="Calibri" w:hint="default"/>
      </w:rPr>
    </w:lvl>
    <w:lvl w:ilvl="1" w:tplc="B254E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88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7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A54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66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A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AC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288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B24D8"/>
    <w:multiLevelType w:val="hybridMultilevel"/>
    <w:tmpl w:val="7C2C4780"/>
    <w:lvl w:ilvl="0" w:tplc="3BCEA8D4">
      <w:start w:val="2"/>
      <w:numFmt w:val="bullet"/>
      <w:lvlText w:val="-"/>
      <w:lvlJc w:val="left"/>
      <w:pPr>
        <w:ind w:left="2172" w:hanging="360"/>
      </w:pPr>
      <w:rPr>
        <w:rFonts w:ascii="Calibri" w:eastAsiaTheme="minorHAnsi" w:hAnsi="Calibri" w:cs="Calibri" w:hint="default"/>
      </w:rPr>
    </w:lvl>
    <w:lvl w:ilvl="1" w:tplc="7B18C204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A70ABA9E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DB98F508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EC74CA3C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A20BA12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C5A62A1E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2834C2C8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F508D064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num w:numId="1" w16cid:durableId="2080904500">
    <w:abstractNumId w:val="9"/>
  </w:num>
  <w:num w:numId="2" w16cid:durableId="2054765598">
    <w:abstractNumId w:val="8"/>
  </w:num>
  <w:num w:numId="3" w16cid:durableId="386924800">
    <w:abstractNumId w:val="7"/>
  </w:num>
  <w:num w:numId="4" w16cid:durableId="961376510">
    <w:abstractNumId w:val="6"/>
  </w:num>
  <w:num w:numId="5" w16cid:durableId="1597206795">
    <w:abstractNumId w:val="17"/>
  </w:num>
  <w:num w:numId="6" w16cid:durableId="1428426808">
    <w:abstractNumId w:val="3"/>
  </w:num>
  <w:num w:numId="7" w16cid:durableId="504320613">
    <w:abstractNumId w:val="20"/>
  </w:num>
  <w:num w:numId="8" w16cid:durableId="193806028">
    <w:abstractNumId w:val="2"/>
  </w:num>
  <w:num w:numId="9" w16cid:durableId="174538662">
    <w:abstractNumId w:val="24"/>
  </w:num>
  <w:num w:numId="10" w16cid:durableId="308747426">
    <w:abstractNumId w:val="5"/>
  </w:num>
  <w:num w:numId="11" w16cid:durableId="1195268020">
    <w:abstractNumId w:val="4"/>
  </w:num>
  <w:num w:numId="12" w16cid:durableId="1283418587">
    <w:abstractNumId w:val="1"/>
  </w:num>
  <w:num w:numId="13" w16cid:durableId="1234657561">
    <w:abstractNumId w:val="0"/>
  </w:num>
  <w:num w:numId="14" w16cid:durableId="84494547">
    <w:abstractNumId w:val="15"/>
  </w:num>
  <w:num w:numId="15" w16cid:durableId="1957830129">
    <w:abstractNumId w:val="27"/>
  </w:num>
  <w:num w:numId="16" w16cid:durableId="1205757278">
    <w:abstractNumId w:val="10"/>
  </w:num>
  <w:num w:numId="17" w16cid:durableId="546187563">
    <w:abstractNumId w:val="28"/>
  </w:num>
  <w:num w:numId="18" w16cid:durableId="1930651956">
    <w:abstractNumId w:val="23"/>
  </w:num>
  <w:num w:numId="19" w16cid:durableId="295835156">
    <w:abstractNumId w:val="22"/>
  </w:num>
  <w:num w:numId="20" w16cid:durableId="17509485">
    <w:abstractNumId w:val="30"/>
  </w:num>
  <w:num w:numId="21" w16cid:durableId="1721056046">
    <w:abstractNumId w:val="19"/>
  </w:num>
  <w:num w:numId="22" w16cid:durableId="1918324702">
    <w:abstractNumId w:val="29"/>
  </w:num>
  <w:num w:numId="23" w16cid:durableId="618416584">
    <w:abstractNumId w:val="21"/>
  </w:num>
  <w:num w:numId="24" w16cid:durableId="1434201715">
    <w:abstractNumId w:val="13"/>
  </w:num>
  <w:num w:numId="25" w16cid:durableId="1976640004">
    <w:abstractNumId w:val="14"/>
  </w:num>
  <w:num w:numId="26" w16cid:durableId="372777121">
    <w:abstractNumId w:val="26"/>
  </w:num>
  <w:num w:numId="27" w16cid:durableId="753278350">
    <w:abstractNumId w:val="16"/>
  </w:num>
  <w:num w:numId="28" w16cid:durableId="2077438959">
    <w:abstractNumId w:val="18"/>
  </w:num>
  <w:num w:numId="29" w16cid:durableId="533006250">
    <w:abstractNumId w:val="25"/>
  </w:num>
  <w:num w:numId="30" w16cid:durableId="2045325747">
    <w:abstractNumId w:val="11"/>
  </w:num>
  <w:num w:numId="31" w16cid:durableId="20307171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ysTQwNrawMLE0NrFQ0lEKTi0uzszPAykwrAUAhYAhuywAAAA="/>
  </w:docVars>
  <w:rsids>
    <w:rsidRoot w:val="00EA5A17"/>
    <w:rsid w:val="000001EF"/>
    <w:rsid w:val="00007322"/>
    <w:rsid w:val="00007728"/>
    <w:rsid w:val="00014791"/>
    <w:rsid w:val="00024584"/>
    <w:rsid w:val="00024730"/>
    <w:rsid w:val="00055E95"/>
    <w:rsid w:val="0007021F"/>
    <w:rsid w:val="00082105"/>
    <w:rsid w:val="000B2BA5"/>
    <w:rsid w:val="000E2284"/>
    <w:rsid w:val="000F250C"/>
    <w:rsid w:val="000F2F8C"/>
    <w:rsid w:val="000F493D"/>
    <w:rsid w:val="0010006E"/>
    <w:rsid w:val="00103819"/>
    <w:rsid w:val="001045A8"/>
    <w:rsid w:val="0010530F"/>
    <w:rsid w:val="00114A91"/>
    <w:rsid w:val="001427E1"/>
    <w:rsid w:val="001579F6"/>
    <w:rsid w:val="00163668"/>
    <w:rsid w:val="00163A63"/>
    <w:rsid w:val="00171566"/>
    <w:rsid w:val="00174676"/>
    <w:rsid w:val="001755A8"/>
    <w:rsid w:val="00177F7E"/>
    <w:rsid w:val="00183E1C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16820"/>
    <w:rsid w:val="002253B0"/>
    <w:rsid w:val="00236D54"/>
    <w:rsid w:val="0023771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117C"/>
    <w:rsid w:val="002B2958"/>
    <w:rsid w:val="002B2F0A"/>
    <w:rsid w:val="002B3FC8"/>
    <w:rsid w:val="002C406E"/>
    <w:rsid w:val="002D23C5"/>
    <w:rsid w:val="002D6137"/>
    <w:rsid w:val="002E7E61"/>
    <w:rsid w:val="002F05E5"/>
    <w:rsid w:val="002F254D"/>
    <w:rsid w:val="002F30E4"/>
    <w:rsid w:val="00307140"/>
    <w:rsid w:val="00316DFF"/>
    <w:rsid w:val="00321A6A"/>
    <w:rsid w:val="00325B57"/>
    <w:rsid w:val="00336056"/>
    <w:rsid w:val="003544E1"/>
    <w:rsid w:val="00366398"/>
    <w:rsid w:val="003A0632"/>
    <w:rsid w:val="003A30E5"/>
    <w:rsid w:val="003A6ADF"/>
    <w:rsid w:val="003B1572"/>
    <w:rsid w:val="003B5928"/>
    <w:rsid w:val="003D20E7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366A"/>
    <w:rsid w:val="00494CF6"/>
    <w:rsid w:val="00495F8D"/>
    <w:rsid w:val="004A1FAE"/>
    <w:rsid w:val="004A32FF"/>
    <w:rsid w:val="004B06EB"/>
    <w:rsid w:val="004B6AD0"/>
    <w:rsid w:val="004C2D5D"/>
    <w:rsid w:val="004C33E1"/>
    <w:rsid w:val="004C433D"/>
    <w:rsid w:val="004E01EB"/>
    <w:rsid w:val="004E2794"/>
    <w:rsid w:val="00510392"/>
    <w:rsid w:val="00513E2A"/>
    <w:rsid w:val="0052023C"/>
    <w:rsid w:val="00566A35"/>
    <w:rsid w:val="0056701E"/>
    <w:rsid w:val="005740D7"/>
    <w:rsid w:val="0058383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6C8E"/>
    <w:rsid w:val="006B7D7B"/>
    <w:rsid w:val="006C1A5E"/>
    <w:rsid w:val="006D4317"/>
    <w:rsid w:val="006E1507"/>
    <w:rsid w:val="00712D8B"/>
    <w:rsid w:val="007231EE"/>
    <w:rsid w:val="007273B7"/>
    <w:rsid w:val="00733E0A"/>
    <w:rsid w:val="0074403D"/>
    <w:rsid w:val="00746D44"/>
    <w:rsid w:val="007538DC"/>
    <w:rsid w:val="00757803"/>
    <w:rsid w:val="0079206B"/>
    <w:rsid w:val="00795047"/>
    <w:rsid w:val="00796076"/>
    <w:rsid w:val="007C0566"/>
    <w:rsid w:val="007C606B"/>
    <w:rsid w:val="007E6A61"/>
    <w:rsid w:val="007F72FA"/>
    <w:rsid w:val="00801140"/>
    <w:rsid w:val="00803404"/>
    <w:rsid w:val="00834955"/>
    <w:rsid w:val="00835288"/>
    <w:rsid w:val="00855B59"/>
    <w:rsid w:val="00860461"/>
    <w:rsid w:val="0086487C"/>
    <w:rsid w:val="00870B20"/>
    <w:rsid w:val="008829F8"/>
    <w:rsid w:val="00885897"/>
    <w:rsid w:val="008A6538"/>
    <w:rsid w:val="008B7716"/>
    <w:rsid w:val="008C7056"/>
    <w:rsid w:val="008D1B80"/>
    <w:rsid w:val="008D27E1"/>
    <w:rsid w:val="008F3B14"/>
    <w:rsid w:val="00901899"/>
    <w:rsid w:val="0090344B"/>
    <w:rsid w:val="00905715"/>
    <w:rsid w:val="00910739"/>
    <w:rsid w:val="0091321E"/>
    <w:rsid w:val="00913946"/>
    <w:rsid w:val="0092726B"/>
    <w:rsid w:val="009361BA"/>
    <w:rsid w:val="00944F78"/>
    <w:rsid w:val="009510E7"/>
    <w:rsid w:val="00952C89"/>
    <w:rsid w:val="009571D8"/>
    <w:rsid w:val="00962DE6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7F6"/>
    <w:rsid w:val="00A34BA2"/>
    <w:rsid w:val="00A35D51"/>
    <w:rsid w:val="00A36F27"/>
    <w:rsid w:val="00A402D7"/>
    <w:rsid w:val="00A42E32"/>
    <w:rsid w:val="00A46E63"/>
    <w:rsid w:val="00A51DC5"/>
    <w:rsid w:val="00A53DE1"/>
    <w:rsid w:val="00A615E1"/>
    <w:rsid w:val="00A755E8"/>
    <w:rsid w:val="00A93A5D"/>
    <w:rsid w:val="00AA3C03"/>
    <w:rsid w:val="00AA5DB6"/>
    <w:rsid w:val="00AB32F8"/>
    <w:rsid w:val="00AB610B"/>
    <w:rsid w:val="00AD360E"/>
    <w:rsid w:val="00AD40FB"/>
    <w:rsid w:val="00AD782D"/>
    <w:rsid w:val="00AE7650"/>
    <w:rsid w:val="00B10EBE"/>
    <w:rsid w:val="00B236F1"/>
    <w:rsid w:val="00B37E71"/>
    <w:rsid w:val="00B50F99"/>
    <w:rsid w:val="00B51D1B"/>
    <w:rsid w:val="00B521D6"/>
    <w:rsid w:val="00B540F4"/>
    <w:rsid w:val="00B60FD0"/>
    <w:rsid w:val="00B622DF"/>
    <w:rsid w:val="00B6332A"/>
    <w:rsid w:val="00B81760"/>
    <w:rsid w:val="00B83ACE"/>
    <w:rsid w:val="00B83C97"/>
    <w:rsid w:val="00B8494C"/>
    <w:rsid w:val="00BA1228"/>
    <w:rsid w:val="00BA1546"/>
    <w:rsid w:val="00BB4E51"/>
    <w:rsid w:val="00BD431F"/>
    <w:rsid w:val="00BE423E"/>
    <w:rsid w:val="00BF61AC"/>
    <w:rsid w:val="00C00A18"/>
    <w:rsid w:val="00C13ECA"/>
    <w:rsid w:val="00C166FE"/>
    <w:rsid w:val="00C31109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3071"/>
    <w:rsid w:val="00D243A9"/>
    <w:rsid w:val="00D305E5"/>
    <w:rsid w:val="00D30659"/>
    <w:rsid w:val="00D37CD3"/>
    <w:rsid w:val="00D460E8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5768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3555"/>
    <w:rsid w:val="00E5632B"/>
    <w:rsid w:val="00E70240"/>
    <w:rsid w:val="00E71E6B"/>
    <w:rsid w:val="00E81CC5"/>
    <w:rsid w:val="00E85A87"/>
    <w:rsid w:val="00E85B4A"/>
    <w:rsid w:val="00E9528E"/>
    <w:rsid w:val="00EA5099"/>
    <w:rsid w:val="00EA5A17"/>
    <w:rsid w:val="00EC1351"/>
    <w:rsid w:val="00EC4CBF"/>
    <w:rsid w:val="00EE015A"/>
    <w:rsid w:val="00EE2CA8"/>
    <w:rsid w:val="00EE52B2"/>
    <w:rsid w:val="00EF17E8"/>
    <w:rsid w:val="00EF2589"/>
    <w:rsid w:val="00EF2C6D"/>
    <w:rsid w:val="00EF4783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5482"/>
    <w:rsid w:val="00FD66D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C4B253"/>
  <w15:chartTrackingRefBased/>
  <w15:docId w15:val="{4A2EF968-0855-4B83-B9A9-E5D0D180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3dcbdf09ea3ecd06700d70f75a3c3c80134f530e18705c4458440321091b5b58120019051446505e0f4356014b4450530401195c1333471b1b1114455c5a08544f011503504e1c180c571833471b1b0511435e5e01595601514841481f0f2b561358191b195115495d0c00584e4209430247460c590858184508105042445b0c0f054e4108120211474a411b1213471b1b1114425f5c095742100f12115c6&amp;docType=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en\AppData\Local\Microsoft\Office\16.0\DTS\en-US%7b1FAFBA51-1BC6-4E92-A503-1C91C6221460%7d\%7bBD14FDE7-A03A-4A72-97BE-45CD0463AC78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3E3D91AE34E859BB32FAABFFF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915B-08CC-4180-B0F7-911790668F35}"/>
      </w:docPartPr>
      <w:docPartBody>
        <w:p w:rsidR="00B521D6" w:rsidRDefault="00000000">
          <w:pPr>
            <w:pStyle w:val="0983E3D91AE34E859BB32FAABFFFC93F"/>
          </w:pPr>
          <w:r w:rsidRPr="00CF1A49">
            <w:t>·</w:t>
          </w:r>
        </w:p>
      </w:docPartBody>
    </w:docPart>
    <w:docPart>
      <w:docPartPr>
        <w:name w:val="EEA5B6EDBB4141868419621D99BC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C7C2-93D8-4D54-A53E-CB9882756439}"/>
      </w:docPartPr>
      <w:docPartBody>
        <w:p w:rsidR="00B521D6" w:rsidRDefault="00000000">
          <w:pPr>
            <w:pStyle w:val="EEA5B6EDBB4141868419621D99BCFB58"/>
          </w:pPr>
          <w:r w:rsidRPr="00CF1A49">
            <w:t>Experience</w:t>
          </w:r>
        </w:p>
      </w:docPartBody>
    </w:docPart>
    <w:docPart>
      <w:docPartPr>
        <w:name w:val="BCD5E1F3FEB84CA2B9872DA0B9A9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EDC5A-7B74-4BF2-8B22-8E2A15C7F9DC}"/>
      </w:docPartPr>
      <w:docPartBody>
        <w:p w:rsidR="00000000" w:rsidRDefault="00324F9E" w:rsidP="00324F9E">
          <w:pPr>
            <w:pStyle w:val="BCD5E1F3FEB84CA2B9872DA0B9A9F52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D6"/>
    <w:rsid w:val="000B5F3D"/>
    <w:rsid w:val="00220199"/>
    <w:rsid w:val="00324F9E"/>
    <w:rsid w:val="0047451F"/>
    <w:rsid w:val="005505AB"/>
    <w:rsid w:val="00750058"/>
    <w:rsid w:val="00852FB0"/>
    <w:rsid w:val="00935703"/>
    <w:rsid w:val="00B521D6"/>
    <w:rsid w:val="00BC0640"/>
    <w:rsid w:val="00BD020F"/>
    <w:rsid w:val="00E64F31"/>
    <w:rsid w:val="00F5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983E3D91AE34E859BB32FAABFFFC93F">
    <w:name w:val="0983E3D91AE34E859BB32FAABFFFC93F"/>
  </w:style>
  <w:style w:type="paragraph" w:customStyle="1" w:styleId="EEA5B6EDBB4141868419621D99BCFB58">
    <w:name w:val="EEA5B6EDBB4141868419621D99BCFB5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BCD5E1F3FEB84CA2B9872DA0B9A9F52D">
    <w:name w:val="BCD5E1F3FEB84CA2B9872DA0B9A9F52D"/>
    <w:rsid w:val="00324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{BD14FDE7-A03A-4A72-97BE-45CD0463AC78}tf16402488_win32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saxen</dc:creator>
  <cp:lastModifiedBy>Mahalakshmi s</cp:lastModifiedBy>
  <cp:revision>2</cp:revision>
  <dcterms:created xsi:type="dcterms:W3CDTF">2022-08-18T06:43:00Z</dcterms:created>
  <dcterms:modified xsi:type="dcterms:W3CDTF">2022-08-18T06:43:00Z</dcterms:modified>
</cp:coreProperties>
</file>