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86" w:rsidRPr="00320DD4" w:rsidRDefault="00D44F4A" w:rsidP="00C03311">
      <w:pPr>
        <w:spacing w:after="60"/>
        <w:rPr>
          <w:rFonts w:cstheme="minorHAnsi"/>
          <w:b/>
          <w:color w:val="1F4E79" w:themeColor="accent1" w:themeShade="80"/>
          <w:sz w:val="28"/>
          <w:szCs w:val="28"/>
        </w:rPr>
      </w:pPr>
      <w:r>
        <w:rPr>
          <w:rFonts w:cstheme="minorHAnsi"/>
          <w:b/>
          <w:color w:val="1F4E79" w:themeColor="accent1" w:themeShade="80"/>
          <w:sz w:val="28"/>
          <w:szCs w:val="28"/>
        </w:rPr>
        <w:t>Sravan Kumar Reddy</w:t>
      </w:r>
      <w:r w:rsidR="00B62E18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B62E18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B62E18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B62E18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B62E18">
        <w:rPr>
          <w:rFonts w:cstheme="minorHAnsi"/>
          <w:b/>
          <w:color w:val="1F4E79" w:themeColor="accent1" w:themeShade="80"/>
          <w:sz w:val="28"/>
          <w:szCs w:val="28"/>
        </w:rPr>
        <w:tab/>
      </w:r>
    </w:p>
    <w:p w:rsidR="00D05E0C" w:rsidRPr="00320DD4" w:rsidRDefault="003728FD" w:rsidP="00C03311">
      <w:pPr>
        <w:spacing w:after="60"/>
        <w:rPr>
          <w:rFonts w:cstheme="minorHAnsi"/>
        </w:rPr>
      </w:pPr>
      <w:r w:rsidRPr="00320DD4">
        <w:rPr>
          <w:rFonts w:cstheme="minorHAnsi"/>
          <w:b/>
        </w:rPr>
        <w:t>Email:</w:t>
      </w:r>
      <w:r w:rsidRPr="00320DD4">
        <w:rPr>
          <w:rFonts w:cstheme="minorHAnsi"/>
        </w:rPr>
        <w:t xml:space="preserve"> </w:t>
      </w:r>
      <w:hyperlink r:id="rId5" w:history="1">
        <w:r w:rsidR="00D44F4A" w:rsidRPr="000D4F63">
          <w:rPr>
            <w:rStyle w:val="Hyperlink"/>
            <w:rFonts w:cstheme="minorHAnsi"/>
          </w:rPr>
          <w:t>sravanreddykatkuri4414@gmail.com</w:t>
        </w:r>
      </w:hyperlink>
    </w:p>
    <w:p w:rsidR="00D05E0C" w:rsidRPr="00320DD4" w:rsidRDefault="003728FD" w:rsidP="00C03311">
      <w:pPr>
        <w:spacing w:after="60"/>
        <w:rPr>
          <w:rFonts w:cstheme="minorHAnsi"/>
        </w:rPr>
      </w:pPr>
      <w:r w:rsidRPr="00320DD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347980</wp:posOffset>
                </wp:positionV>
                <wp:extent cx="6983095" cy="0"/>
                <wp:effectExtent l="57150" t="57150" r="65405" b="7620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0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 type="diamond" w="sm" len="sm"/>
                          <a:tailEnd type="diamond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39.7pt,27.4pt" to="510.15pt,27.4pt" strokecolor="#8496b0" strokeweight="4.5pt">
                <v:stroke linestyle="thickThin" startarrow="diamond" startarrowwidth="narrow" startarrowlength="short" endarrow="diamond" endarrowwidth="narrow" endarrowlength="short"/>
                <w10:wrap type="topAndBottom"/>
              </v:line>
            </w:pict>
          </mc:Fallback>
        </mc:AlternateContent>
      </w:r>
      <w:r w:rsidRPr="00320DD4">
        <w:rPr>
          <w:rFonts w:cstheme="minorHAnsi"/>
          <w:b/>
        </w:rPr>
        <w:t>Mobile:</w:t>
      </w:r>
      <w:r w:rsidRPr="00320DD4">
        <w:rPr>
          <w:rFonts w:cstheme="minorHAnsi"/>
        </w:rPr>
        <w:t xml:space="preserve"> </w:t>
      </w:r>
      <w:r w:rsidRPr="00320DD4">
        <w:rPr>
          <w:rFonts w:cstheme="minorHAnsi"/>
          <w:b/>
        </w:rPr>
        <w:t>+</w:t>
      </w:r>
      <w:r w:rsidR="001C3D4F">
        <w:rPr>
          <w:rFonts w:cstheme="minorHAnsi"/>
        </w:rPr>
        <w:t>91-8451</w:t>
      </w:r>
      <w:r w:rsidR="00205532">
        <w:rPr>
          <w:rFonts w:cstheme="minorHAnsi"/>
        </w:rPr>
        <w:t>859762</w:t>
      </w:r>
    </w:p>
    <w:p w:rsidR="00C03311" w:rsidRDefault="003728FD" w:rsidP="00EA1137">
      <w:pPr>
        <w:spacing w:before="240" w:after="0" w:line="360" w:lineRule="auto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  <w:r w:rsidRPr="00320DD4">
        <w:rPr>
          <w:rFonts w:cstheme="minorHAnsi"/>
          <w:b/>
          <w:color w:val="1F4E79" w:themeColor="accent1" w:themeShade="80"/>
          <w:sz w:val="28"/>
          <w:szCs w:val="28"/>
          <w:u w:val="single"/>
        </w:rPr>
        <w:t>Experience Summary</w:t>
      </w:r>
    </w:p>
    <w:p w:rsidR="00EA1137" w:rsidRDefault="008D6795" w:rsidP="008D6795">
      <w:pPr>
        <w:pStyle w:val="ListParagraph0"/>
        <w:spacing w:line="360" w:lineRule="auto"/>
        <w:jc w:val="both"/>
        <w:rPr>
          <w:rFonts w:cstheme="minorHAnsi" w:hint="default"/>
        </w:rPr>
      </w:pPr>
      <w:r>
        <w:rPr>
          <w:sz w:val="22"/>
        </w:rPr>
        <w:t xml:space="preserve">A total </w:t>
      </w:r>
      <w:r w:rsidR="004156E1">
        <w:rPr>
          <w:rFonts w:hint="default"/>
          <w:sz w:val="22"/>
        </w:rPr>
        <w:t>of 3</w:t>
      </w:r>
      <w:r w:rsidR="00CD0C38">
        <w:rPr>
          <w:rFonts w:hint="default"/>
          <w:sz w:val="22"/>
        </w:rPr>
        <w:t>+</w:t>
      </w:r>
      <w:r>
        <w:rPr>
          <w:sz w:val="22"/>
        </w:rPr>
        <w:t xml:space="preserve"> years of industrial experience in management, planning analysis, design and development of applications in</w:t>
      </w:r>
      <w:r>
        <w:rPr>
          <w:rFonts w:hint="default"/>
          <w:sz w:val="22"/>
        </w:rPr>
        <w:t xml:space="preserve"> IT industry.</w:t>
      </w:r>
      <w:r>
        <w:rPr>
          <w:rFonts w:cstheme="minorHAnsi" w:hint="default"/>
        </w:rPr>
        <w:t xml:space="preserve"> Presently</w:t>
      </w:r>
      <w:r w:rsidR="003728FD">
        <w:rPr>
          <w:rFonts w:cstheme="minorHAnsi"/>
        </w:rPr>
        <w:t xml:space="preserve"> working </w:t>
      </w:r>
      <w:r w:rsidR="00B601E8">
        <w:rPr>
          <w:rFonts w:cstheme="minorHAnsi"/>
        </w:rPr>
        <w:t>as,</w:t>
      </w:r>
      <w:r w:rsidR="003728FD">
        <w:rPr>
          <w:rFonts w:cstheme="minorHAnsi"/>
        </w:rPr>
        <w:t xml:space="preserve"> </w:t>
      </w:r>
      <w:r w:rsidR="00D44F4A">
        <w:rPr>
          <w:rFonts w:cstheme="minorHAnsi"/>
        </w:rPr>
        <w:t>“Salesforce Developer</w:t>
      </w:r>
      <w:r w:rsidR="008B7BC9">
        <w:rPr>
          <w:rFonts w:cstheme="minorHAnsi"/>
        </w:rPr>
        <w:t xml:space="preserve">” </w:t>
      </w:r>
      <w:r w:rsidR="00C03311" w:rsidRPr="00320DD4">
        <w:rPr>
          <w:rFonts w:cstheme="minorHAnsi"/>
        </w:rPr>
        <w:t xml:space="preserve">at </w:t>
      </w:r>
      <w:r w:rsidR="00D44F4A">
        <w:rPr>
          <w:rFonts w:cstheme="minorHAnsi"/>
          <w:b/>
        </w:rPr>
        <w:t>Capgemini</w:t>
      </w:r>
      <w:r w:rsidR="008B7BC9">
        <w:rPr>
          <w:rFonts w:cstheme="minorHAnsi"/>
          <w:b/>
        </w:rPr>
        <w:t xml:space="preserve"> </w:t>
      </w:r>
      <w:r w:rsidR="00D44F4A">
        <w:rPr>
          <w:rFonts w:cstheme="minorHAnsi"/>
          <w:b/>
        </w:rPr>
        <w:t>India</w:t>
      </w:r>
      <w:r w:rsidR="008B7BC9">
        <w:rPr>
          <w:rFonts w:cstheme="minorHAnsi"/>
          <w:b/>
        </w:rPr>
        <w:t xml:space="preserve"> </w:t>
      </w:r>
      <w:r w:rsidR="00D44F4A">
        <w:rPr>
          <w:rFonts w:cstheme="minorHAnsi"/>
          <w:b/>
        </w:rPr>
        <w:t>Services LTD</w:t>
      </w:r>
      <w:r w:rsidR="00B25E32">
        <w:rPr>
          <w:rFonts w:cstheme="minorHAnsi"/>
        </w:rPr>
        <w:t>.</w:t>
      </w:r>
    </w:p>
    <w:p w:rsidR="005976AD" w:rsidRDefault="005976AD" w:rsidP="005976AD">
      <w:pPr>
        <w:spacing w:before="240" w:after="0" w:line="360" w:lineRule="auto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  <w:r>
        <w:rPr>
          <w:rFonts w:cstheme="minorHAnsi"/>
          <w:b/>
          <w:color w:val="1F4E79" w:themeColor="accent1" w:themeShade="80"/>
          <w:sz w:val="28"/>
          <w:szCs w:val="28"/>
          <w:u w:val="single"/>
        </w:rPr>
        <w:t>Qualification</w:t>
      </w:r>
      <w:r w:rsidRPr="00320DD4">
        <w:rPr>
          <w:rFonts w:cstheme="minorHAnsi"/>
          <w:b/>
          <w:color w:val="1F4E79" w:themeColor="accent1" w:themeShade="80"/>
          <w:sz w:val="28"/>
          <w:szCs w:val="28"/>
          <w:u w:val="single"/>
        </w:rPr>
        <w:t xml:space="preserve"> Summary</w:t>
      </w:r>
    </w:p>
    <w:tbl>
      <w:tblPr>
        <w:tblpPr w:leftFromText="180" w:rightFromText="180" w:vertAnchor="text" w:tblpX="-5" w:tblpY="1"/>
        <w:tblOverlap w:val="never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3580"/>
        <w:gridCol w:w="1275"/>
        <w:gridCol w:w="2324"/>
      </w:tblGrid>
      <w:tr w:rsidR="00A230B8" w:rsidTr="003934E2">
        <w:trPr>
          <w:trHeight w:val="41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5F0FF3">
            <w:pPr>
              <w:pStyle w:val="Heading2"/>
              <w:spacing w:line="276" w:lineRule="auto"/>
              <w:jc w:val="center"/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</w:pPr>
            <w:r w:rsidRPr="00D643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5F0FF3">
            <w:pPr>
              <w:pStyle w:val="Heading2"/>
              <w:spacing w:line="276" w:lineRule="auto"/>
              <w:jc w:val="center"/>
              <w:rPr>
                <w:rFonts w:ascii="Times New Roman" w:hAnsi="Times New Roman" w:cs="Times New Roman" w:hint="default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6E" w:rsidRPr="0051506E" w:rsidRDefault="0051506E" w:rsidP="005F0FF3">
            <w:pPr>
              <w:pStyle w:val="Heading2"/>
              <w:spacing w:line="276" w:lineRule="auto"/>
              <w:jc w:val="center"/>
              <w:rPr>
                <w:rFonts w:ascii="Times New Roman" w:hAnsi="Times New Roman" w:cs="Times New Roman" w:hint="default"/>
                <w:bCs/>
                <w:sz w:val="24"/>
                <w:szCs w:val="24"/>
              </w:rPr>
            </w:pPr>
            <w:r w:rsidRPr="00D643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5F0FF3">
            <w:pPr>
              <w:pStyle w:val="Heading2"/>
              <w:spacing w:line="276" w:lineRule="auto"/>
              <w:jc w:val="center"/>
              <w:rPr>
                <w:rFonts w:ascii="Times New Roman" w:hAnsi="Times New Roman" w:cs="Times New Roman" w:hint="default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Percentage</w:t>
            </w:r>
          </w:p>
        </w:tc>
      </w:tr>
      <w:tr w:rsidR="00A230B8" w:rsidTr="003934E2">
        <w:trPr>
          <w:trHeight w:val="6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Tech in Electronics</w:t>
            </w:r>
            <w:r w:rsidR="00393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393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r w:rsidR="00393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Christu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Jyothi Institute of</w:t>
            </w:r>
          </w:p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Technology&amp; Science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2012-16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70.4</w:t>
            </w:r>
          </w:p>
        </w:tc>
      </w:tr>
      <w:tr w:rsidR="00A230B8" w:rsidTr="003934E2">
        <w:trPr>
          <w:trHeight w:val="6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Secondary School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Intermediate</w:t>
            </w:r>
          </w:p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(S.V.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Thrishool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Jr. College)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95.5</w:t>
            </w:r>
          </w:p>
        </w:tc>
      </w:tr>
      <w:tr w:rsidR="00A230B8" w:rsidTr="003934E2">
        <w:trPr>
          <w:trHeight w:val="87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of Secondary Certificate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Board of Secondary Education, A.P </w:t>
            </w:r>
          </w:p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Kakatiya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Brilliant Stars)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B8" w:rsidRDefault="00A230B8" w:rsidP="003934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87.8</w:t>
            </w:r>
          </w:p>
        </w:tc>
      </w:tr>
    </w:tbl>
    <w:p w:rsidR="008B393A" w:rsidRPr="009266B7" w:rsidRDefault="00A230B8" w:rsidP="009266B7">
      <w:pPr>
        <w:spacing w:before="240" w:after="0" w:line="360" w:lineRule="auto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sz w:val="12"/>
        </w:rPr>
        <w:br w:type="textWrapping" w:clear="all"/>
      </w:r>
      <w:r w:rsidR="003728FD" w:rsidRPr="00320DD4">
        <w:rPr>
          <w:rFonts w:cstheme="minorHAnsi"/>
          <w:b/>
          <w:color w:val="1F497D"/>
          <w:sz w:val="28"/>
          <w:szCs w:val="28"/>
          <w:u w:val="single"/>
        </w:rPr>
        <w:t>Professional Summary</w:t>
      </w:r>
    </w:p>
    <w:p w:rsidR="008B393A" w:rsidRPr="00AA0986" w:rsidRDefault="000376B9" w:rsidP="00AA0986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>
        <w:rPr>
          <w:rStyle w:val="apple-style-span"/>
          <w:rFonts w:asciiTheme="minorHAnsi" w:eastAsiaTheme="majorEastAsia" w:hAnsiTheme="minorHAnsi" w:cstheme="minorHAnsi"/>
        </w:rPr>
        <w:t xml:space="preserve">An overall experience of </w:t>
      </w:r>
      <w:r w:rsidR="004156E1">
        <w:rPr>
          <w:rStyle w:val="apple-style-span"/>
          <w:rFonts w:asciiTheme="minorHAnsi" w:eastAsiaTheme="majorEastAsia" w:hAnsiTheme="minorHAnsi" w:cstheme="minorHAnsi"/>
        </w:rPr>
        <w:t>3</w:t>
      </w:r>
      <w:r w:rsidR="000468B3">
        <w:rPr>
          <w:rStyle w:val="apple-style-span"/>
          <w:rFonts w:asciiTheme="minorHAnsi" w:eastAsiaTheme="majorEastAsia" w:hAnsiTheme="minorHAnsi" w:cstheme="minorHAnsi"/>
        </w:rPr>
        <w:t>+</w:t>
      </w:r>
      <w:r w:rsidR="008F55F4">
        <w:rPr>
          <w:rStyle w:val="apple-style-span"/>
          <w:rFonts w:asciiTheme="minorHAnsi" w:eastAsiaTheme="majorEastAsia" w:hAnsiTheme="minorHAnsi" w:cstheme="minorHAnsi"/>
        </w:rPr>
        <w:t xml:space="preserve"> years</w:t>
      </w:r>
      <w:r w:rsidR="00DB5B32">
        <w:rPr>
          <w:rStyle w:val="apple-style-span"/>
          <w:rFonts w:asciiTheme="minorHAnsi" w:eastAsiaTheme="majorEastAsia" w:hAnsiTheme="minorHAnsi" w:cstheme="minorHAnsi"/>
        </w:rPr>
        <w:t xml:space="preserve"> </w:t>
      </w:r>
      <w:r w:rsidR="003728FD">
        <w:rPr>
          <w:rStyle w:val="apple-style-span"/>
          <w:rFonts w:asciiTheme="minorHAnsi" w:eastAsiaTheme="majorEastAsia" w:hAnsiTheme="minorHAnsi" w:cstheme="minorHAnsi"/>
        </w:rPr>
        <w:t>in</w:t>
      </w:r>
      <w:r w:rsidR="003728FD" w:rsidRPr="00320DD4">
        <w:rPr>
          <w:rStyle w:val="apple-style-span"/>
          <w:rFonts w:asciiTheme="minorHAnsi" w:eastAsiaTheme="majorEastAsia" w:hAnsiTheme="minorHAnsi" w:cstheme="minorHAnsi"/>
        </w:rPr>
        <w:t xml:space="preserve"> </w:t>
      </w:r>
      <w:r w:rsidR="003728FD" w:rsidRPr="00C30C68">
        <w:rPr>
          <w:rStyle w:val="apple-style-span"/>
          <w:rFonts w:asciiTheme="minorHAnsi" w:eastAsiaTheme="majorEastAsia" w:hAnsiTheme="minorHAnsi" w:cstheme="minorHAnsi"/>
          <w:b/>
        </w:rPr>
        <w:t>Salesforce CRM</w:t>
      </w:r>
      <w:r w:rsidR="00AA0986">
        <w:rPr>
          <w:rStyle w:val="apple-style-span"/>
          <w:rFonts w:asciiTheme="minorHAnsi" w:eastAsiaTheme="majorEastAsia" w:hAnsiTheme="minorHAnsi" w:cstheme="minorHAnsi"/>
        </w:rPr>
        <w:t xml:space="preserve"> as a developer with s</w:t>
      </w:r>
      <w:r w:rsidR="003728FD" w:rsidRPr="00AA0986">
        <w:rPr>
          <w:rStyle w:val="apple-style-span"/>
          <w:rFonts w:asciiTheme="minorHAnsi" w:eastAsiaTheme="majorEastAsia" w:hAnsiTheme="minorHAnsi" w:cstheme="minorHAnsi"/>
        </w:rPr>
        <w:t>trong experience in Salesforce Development and Design.</w:t>
      </w:r>
    </w:p>
    <w:p w:rsidR="008B393A" w:rsidRPr="00320DD4" w:rsidRDefault="003728FD" w:rsidP="008B393A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  <w:b/>
        </w:rPr>
      </w:pPr>
      <w:r w:rsidRPr="00320DD4">
        <w:rPr>
          <w:rStyle w:val="apple-style-span"/>
          <w:rFonts w:asciiTheme="minorHAnsi" w:eastAsiaTheme="majorEastAsia" w:hAnsiTheme="minorHAnsi" w:cstheme="minorHAnsi"/>
        </w:rPr>
        <w:t xml:space="preserve">Very good experience in </w:t>
      </w:r>
      <w:r w:rsidRPr="00320DD4">
        <w:rPr>
          <w:rStyle w:val="apple-style-span"/>
          <w:rFonts w:asciiTheme="minorHAnsi" w:eastAsiaTheme="majorEastAsia" w:hAnsiTheme="minorHAnsi" w:cstheme="minorHAnsi"/>
          <w:b/>
        </w:rPr>
        <w:t>gathering</w:t>
      </w:r>
      <w:r w:rsidRPr="00320DD4">
        <w:rPr>
          <w:rStyle w:val="apple-style-span"/>
          <w:rFonts w:asciiTheme="minorHAnsi" w:eastAsiaTheme="majorEastAsia" w:hAnsiTheme="minorHAnsi" w:cstheme="minorHAnsi"/>
        </w:rPr>
        <w:t xml:space="preserve"> and </w:t>
      </w:r>
      <w:r w:rsidRPr="00320DD4">
        <w:rPr>
          <w:rStyle w:val="apple-style-span"/>
          <w:rFonts w:asciiTheme="minorHAnsi" w:eastAsiaTheme="majorEastAsia" w:hAnsiTheme="minorHAnsi" w:cstheme="minorHAnsi"/>
          <w:b/>
        </w:rPr>
        <w:t xml:space="preserve">analyzing business requirements. </w:t>
      </w:r>
    </w:p>
    <w:p w:rsidR="008B393A" w:rsidRPr="00691C36" w:rsidRDefault="003728FD" w:rsidP="008B393A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 w:rsidRPr="00691C36">
        <w:rPr>
          <w:rStyle w:val="apple-style-span"/>
          <w:rFonts w:asciiTheme="minorHAnsi" w:eastAsia="Batang" w:hAnsiTheme="minorHAnsi" w:cstheme="minorHAnsi"/>
        </w:rPr>
        <w:t>Expertise in writing optimized code.</w:t>
      </w:r>
    </w:p>
    <w:p w:rsidR="008B393A" w:rsidRPr="00320DD4" w:rsidRDefault="003728FD" w:rsidP="008B393A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  <w:b/>
        </w:rPr>
      </w:pPr>
      <w:r w:rsidRPr="00320DD4">
        <w:rPr>
          <w:rStyle w:val="apple-style-span"/>
          <w:rFonts w:asciiTheme="minorHAnsi" w:eastAsiaTheme="majorEastAsia" w:hAnsiTheme="minorHAnsi" w:cstheme="minorHAnsi"/>
        </w:rPr>
        <w:t xml:space="preserve">Proficiency in SFDC Administrative tasks like creating </w:t>
      </w:r>
      <w:r w:rsidRPr="00320DD4">
        <w:rPr>
          <w:rStyle w:val="apple-style-span"/>
          <w:rFonts w:asciiTheme="minorHAnsi" w:eastAsiaTheme="majorEastAsia" w:hAnsiTheme="minorHAnsi" w:cstheme="minorHAnsi"/>
          <w:b/>
        </w:rPr>
        <w:t>Workflows, Process Builders, Validation &amp; Assignment Rules and Custom Objects &amp; Fields.</w:t>
      </w:r>
    </w:p>
    <w:p w:rsidR="008B393A" w:rsidRPr="00320DD4" w:rsidRDefault="003728FD" w:rsidP="008B393A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  <w:b/>
        </w:rPr>
      </w:pPr>
      <w:r w:rsidRPr="00320DD4">
        <w:rPr>
          <w:rStyle w:val="apple-style-span"/>
          <w:rFonts w:asciiTheme="minorHAnsi" w:eastAsiaTheme="majorEastAsia" w:hAnsiTheme="minorHAnsi" w:cstheme="minorHAnsi"/>
        </w:rPr>
        <w:t>Experience on bui</w:t>
      </w:r>
      <w:r w:rsidR="00B80D6D" w:rsidRPr="00320DD4">
        <w:rPr>
          <w:rStyle w:val="apple-style-span"/>
          <w:rFonts w:asciiTheme="minorHAnsi" w:eastAsiaTheme="majorEastAsia" w:hAnsiTheme="minorHAnsi" w:cstheme="minorHAnsi"/>
        </w:rPr>
        <w:t>lding S</w:t>
      </w:r>
      <w:r w:rsidRPr="00320DD4">
        <w:rPr>
          <w:rStyle w:val="apple-style-span"/>
          <w:rFonts w:asciiTheme="minorHAnsi" w:eastAsiaTheme="majorEastAsia" w:hAnsiTheme="minorHAnsi" w:cstheme="minorHAnsi"/>
        </w:rPr>
        <w:t xml:space="preserve">alesforce security model by creating </w:t>
      </w:r>
      <w:r w:rsidRPr="00320DD4">
        <w:rPr>
          <w:rStyle w:val="apple-style-span"/>
          <w:rFonts w:asciiTheme="minorHAnsi" w:eastAsiaTheme="majorEastAsia" w:hAnsiTheme="minorHAnsi" w:cstheme="minorHAnsi"/>
          <w:b/>
        </w:rPr>
        <w:t>Profiles, Roles, Users, Permission Sets, and Sharing Settings.</w:t>
      </w:r>
    </w:p>
    <w:p w:rsidR="008B393A" w:rsidRPr="00320DD4" w:rsidRDefault="003728FD" w:rsidP="008B393A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 w:rsidRPr="00320DD4">
        <w:rPr>
          <w:rStyle w:val="apple-style-span"/>
          <w:rFonts w:asciiTheme="minorHAnsi" w:eastAsiaTheme="majorEastAsia" w:hAnsiTheme="minorHAnsi" w:cstheme="minorHAnsi"/>
        </w:rPr>
        <w:t xml:space="preserve">Exceptional proficiency in writing </w:t>
      </w:r>
      <w:r w:rsidR="00AA0986">
        <w:rPr>
          <w:rStyle w:val="apple-style-span"/>
          <w:rFonts w:asciiTheme="minorHAnsi" w:eastAsiaTheme="majorEastAsia" w:hAnsiTheme="minorHAnsi" w:cstheme="minorHAnsi"/>
          <w:b/>
        </w:rPr>
        <w:t xml:space="preserve">Apex </w:t>
      </w:r>
      <w:r w:rsidR="00077953">
        <w:rPr>
          <w:rStyle w:val="apple-style-span"/>
          <w:rFonts w:asciiTheme="minorHAnsi" w:eastAsiaTheme="majorEastAsia" w:hAnsiTheme="minorHAnsi" w:cstheme="minorHAnsi"/>
          <w:b/>
        </w:rPr>
        <w:t>Classes,</w:t>
      </w:r>
      <w:r w:rsidR="00077953" w:rsidRPr="00320DD4">
        <w:rPr>
          <w:rStyle w:val="apple-style-span"/>
          <w:rFonts w:asciiTheme="minorHAnsi" w:eastAsiaTheme="majorEastAsia" w:hAnsiTheme="minorHAnsi" w:cstheme="minorHAnsi"/>
          <w:b/>
        </w:rPr>
        <w:t xml:space="preserve"> Triggers</w:t>
      </w:r>
      <w:r w:rsidR="00077953">
        <w:rPr>
          <w:rStyle w:val="apple-style-span"/>
          <w:rFonts w:asciiTheme="minorHAnsi" w:eastAsiaTheme="majorEastAsia" w:hAnsiTheme="minorHAnsi" w:cstheme="minorHAnsi"/>
          <w:b/>
        </w:rPr>
        <w:t>.</w:t>
      </w:r>
    </w:p>
    <w:p w:rsidR="008B393A" w:rsidRPr="00B601E8" w:rsidRDefault="003728FD" w:rsidP="008B393A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 w:rsidRPr="00320DD4">
        <w:rPr>
          <w:rStyle w:val="apple-style-span"/>
          <w:rFonts w:asciiTheme="minorHAnsi" w:eastAsia="Batang" w:hAnsiTheme="minorHAnsi" w:cstheme="minorHAnsi"/>
        </w:rPr>
        <w:t>Hands-on experience</w:t>
      </w:r>
      <w:r w:rsidRPr="00320DD4">
        <w:rPr>
          <w:rStyle w:val="apple-style-span"/>
          <w:rFonts w:asciiTheme="minorHAnsi" w:eastAsiaTheme="majorEastAsia" w:hAnsiTheme="minorHAnsi" w:cstheme="minorHAnsi"/>
        </w:rPr>
        <w:t xml:space="preserve"> </w:t>
      </w:r>
      <w:r>
        <w:rPr>
          <w:rStyle w:val="apple-style-span"/>
          <w:rFonts w:asciiTheme="minorHAnsi" w:eastAsiaTheme="majorEastAsia" w:hAnsiTheme="minorHAnsi" w:cstheme="minorHAnsi"/>
        </w:rPr>
        <w:t>i</w:t>
      </w:r>
      <w:r w:rsidRPr="00320DD4">
        <w:rPr>
          <w:rStyle w:val="apple-style-span"/>
          <w:rFonts w:asciiTheme="minorHAnsi" w:eastAsiaTheme="majorEastAsia" w:hAnsiTheme="minorHAnsi" w:cstheme="minorHAnsi"/>
        </w:rPr>
        <w:t>n creating</w:t>
      </w:r>
      <w:r w:rsidRPr="00320DD4">
        <w:rPr>
          <w:rStyle w:val="apple-style-span"/>
          <w:rFonts w:asciiTheme="minorHAnsi" w:eastAsiaTheme="majorEastAsia" w:hAnsiTheme="minorHAnsi" w:cstheme="minorHAnsi"/>
          <w:b/>
        </w:rPr>
        <w:t xml:space="preserve"> Lightning Components and Lightning Applications.</w:t>
      </w:r>
    </w:p>
    <w:p w:rsidR="00DF7A18" w:rsidRPr="00DF7A18" w:rsidRDefault="003728FD" w:rsidP="008B393A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>
        <w:rPr>
          <w:rStyle w:val="apple-style-span"/>
          <w:rFonts w:asciiTheme="minorHAnsi" w:eastAsia="Batang" w:hAnsiTheme="minorHAnsi" w:cstheme="minorHAnsi"/>
        </w:rPr>
        <w:t xml:space="preserve">Good Experience on calculations based on </w:t>
      </w:r>
      <w:r w:rsidRPr="00DF7A18">
        <w:rPr>
          <w:rStyle w:val="apple-style-span"/>
          <w:rFonts w:asciiTheme="minorHAnsi" w:eastAsia="Batang" w:hAnsiTheme="minorHAnsi" w:cstheme="minorHAnsi"/>
          <w:b/>
        </w:rPr>
        <w:t>Business Hours.</w:t>
      </w:r>
    </w:p>
    <w:p w:rsidR="00E20E35" w:rsidRPr="00320DD4" w:rsidRDefault="003728FD" w:rsidP="00E20E35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>
        <w:rPr>
          <w:rStyle w:val="apple-style-span"/>
          <w:rFonts w:asciiTheme="minorHAnsi" w:eastAsiaTheme="majorEastAsia" w:hAnsiTheme="minorHAnsi" w:cstheme="minorHAnsi"/>
        </w:rPr>
        <w:t>G</w:t>
      </w:r>
      <w:r w:rsidRPr="00320DD4">
        <w:rPr>
          <w:rStyle w:val="apple-style-span"/>
          <w:rFonts w:asciiTheme="minorHAnsi" w:eastAsiaTheme="majorEastAsia" w:hAnsiTheme="minorHAnsi" w:cstheme="minorHAnsi"/>
        </w:rPr>
        <w:t xml:space="preserve">ood knowledge on the functional flow of </w:t>
      </w:r>
      <w:r w:rsidRPr="00320DD4">
        <w:rPr>
          <w:rStyle w:val="apple-style-span"/>
          <w:rFonts w:asciiTheme="minorHAnsi" w:eastAsiaTheme="majorEastAsia" w:hAnsiTheme="minorHAnsi" w:cstheme="minorHAnsi"/>
          <w:b/>
        </w:rPr>
        <w:t>Service clouds.</w:t>
      </w:r>
    </w:p>
    <w:p w:rsidR="00FC6DF9" w:rsidRDefault="00FC6DF9" w:rsidP="004B72DB">
      <w:pPr>
        <w:tabs>
          <w:tab w:val="left" w:pos="0"/>
          <w:tab w:val="left" w:pos="1245"/>
        </w:tabs>
        <w:spacing w:before="240" w:after="0" w:line="480" w:lineRule="auto"/>
        <w:rPr>
          <w:rFonts w:cstheme="minorHAnsi"/>
          <w:b/>
          <w:color w:val="1F497D"/>
          <w:sz w:val="28"/>
          <w:szCs w:val="28"/>
          <w:u w:val="single"/>
        </w:rPr>
      </w:pPr>
    </w:p>
    <w:p w:rsidR="008B393A" w:rsidRPr="00320DD4" w:rsidRDefault="003728FD" w:rsidP="004B72DB">
      <w:pPr>
        <w:tabs>
          <w:tab w:val="left" w:pos="0"/>
          <w:tab w:val="left" w:pos="1245"/>
        </w:tabs>
        <w:spacing w:before="240" w:after="0" w:line="480" w:lineRule="auto"/>
        <w:rPr>
          <w:rFonts w:cstheme="minorHAnsi"/>
          <w:b/>
          <w:color w:val="1F497D"/>
          <w:sz w:val="28"/>
          <w:szCs w:val="28"/>
          <w:u w:val="single"/>
        </w:rPr>
      </w:pPr>
      <w:r w:rsidRPr="00320DD4">
        <w:rPr>
          <w:rFonts w:cstheme="minorHAnsi"/>
          <w:b/>
          <w:color w:val="1F497D"/>
          <w:sz w:val="28"/>
          <w:szCs w:val="28"/>
          <w:u w:val="single"/>
        </w:rPr>
        <w:t>Technical Summary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141"/>
      </w:tblGrid>
      <w:tr w:rsidR="00E868CE" w:rsidTr="00B80D6D">
        <w:trPr>
          <w:trHeight w:val="24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3A" w:rsidRPr="00320DD4" w:rsidRDefault="003728FD" w:rsidP="00990AC8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eastAsia="Calibri" w:cstheme="minorHAnsi"/>
                <w:b/>
              </w:rPr>
            </w:pPr>
            <w:r w:rsidRPr="00320DD4">
              <w:rPr>
                <w:rFonts w:eastAsia="Calibri" w:cstheme="minorHAnsi"/>
                <w:b/>
              </w:rPr>
              <w:lastRenderedPageBreak/>
              <w:t>Salesforce Technologies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3A" w:rsidRPr="00320DD4" w:rsidRDefault="003728FD" w:rsidP="00990AC8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eastAsia="Calibri" w:cstheme="minorHAnsi"/>
                <w:b/>
              </w:rPr>
            </w:pPr>
            <w:r w:rsidRPr="00320DD4">
              <w:rPr>
                <w:rFonts w:eastAsia="Calibri" w:cstheme="minorHAnsi"/>
                <w:b/>
              </w:rPr>
              <w:t>Tools</w:t>
            </w:r>
          </w:p>
        </w:tc>
      </w:tr>
      <w:tr w:rsidR="00E868CE" w:rsidTr="00B80D6D">
        <w:trPr>
          <w:trHeight w:val="163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C8" w:rsidRDefault="003728FD" w:rsidP="008B393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apple-style-span"/>
                <w:rFonts w:asciiTheme="minorHAnsi" w:eastAsia="Batang" w:hAnsiTheme="minorHAnsi" w:cstheme="minorHAnsi"/>
              </w:rPr>
            </w:pPr>
            <w:r>
              <w:rPr>
                <w:rStyle w:val="apple-style-span"/>
                <w:rFonts w:asciiTheme="minorHAnsi" w:eastAsia="Batang" w:hAnsiTheme="minorHAnsi" w:cstheme="minorHAnsi"/>
              </w:rPr>
              <w:t>Salesforce CRM</w:t>
            </w:r>
          </w:p>
          <w:p w:rsidR="00990AC8" w:rsidRDefault="003728FD" w:rsidP="004B72D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apple-style-span"/>
                <w:rFonts w:asciiTheme="minorHAnsi" w:eastAsia="Batang" w:hAnsiTheme="minorHAnsi" w:cstheme="minorHAnsi"/>
              </w:rPr>
            </w:pPr>
            <w:r>
              <w:rPr>
                <w:rStyle w:val="apple-style-span"/>
                <w:rFonts w:asciiTheme="minorHAnsi" w:eastAsia="Batang" w:hAnsiTheme="minorHAnsi" w:cstheme="minorHAnsi"/>
              </w:rPr>
              <w:t xml:space="preserve">Apex classes and Apex </w:t>
            </w:r>
            <w:r w:rsidR="008B393A" w:rsidRPr="00320DD4">
              <w:rPr>
                <w:rStyle w:val="apple-style-span"/>
                <w:rFonts w:asciiTheme="minorHAnsi" w:eastAsia="Batang" w:hAnsiTheme="minorHAnsi" w:cstheme="minorHAnsi"/>
              </w:rPr>
              <w:t>Triggers</w:t>
            </w:r>
          </w:p>
          <w:p w:rsidR="00463DE2" w:rsidRDefault="003728FD" w:rsidP="00463DE2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245"/>
              </w:tabs>
              <w:rPr>
                <w:rStyle w:val="apple-style-span"/>
                <w:rFonts w:asciiTheme="minorHAnsi" w:eastAsia="Batang" w:hAnsiTheme="minorHAnsi" w:cstheme="minorHAnsi"/>
              </w:rPr>
            </w:pPr>
            <w:r>
              <w:rPr>
                <w:rStyle w:val="apple-style-span"/>
                <w:rFonts w:asciiTheme="minorHAnsi" w:eastAsia="Batang" w:hAnsiTheme="minorHAnsi" w:cstheme="minorHAnsi"/>
              </w:rPr>
              <w:t>Lightning Components &amp;</w:t>
            </w:r>
            <w:r w:rsidRPr="00320DD4">
              <w:rPr>
                <w:rStyle w:val="apple-style-span"/>
                <w:rFonts w:asciiTheme="minorHAnsi" w:eastAsia="Batang" w:hAnsiTheme="minorHAnsi" w:cstheme="minorHAnsi"/>
              </w:rPr>
              <w:t xml:space="preserve"> Applications</w:t>
            </w:r>
          </w:p>
          <w:p w:rsidR="00292CB6" w:rsidRPr="00320DD4" w:rsidRDefault="00292CB6" w:rsidP="00463DE2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245"/>
              </w:tabs>
              <w:rPr>
                <w:rStyle w:val="apple-style-span"/>
                <w:rFonts w:asciiTheme="minorHAnsi" w:eastAsia="Batang" w:hAnsiTheme="minorHAnsi" w:cstheme="minorHAnsi"/>
              </w:rPr>
            </w:pPr>
            <w:r>
              <w:rPr>
                <w:rStyle w:val="apple-style-span"/>
                <w:rFonts w:asciiTheme="minorHAnsi" w:eastAsia="Batang" w:hAnsiTheme="minorHAnsi" w:cstheme="minorHAnsi"/>
              </w:rPr>
              <w:t>Apex Batch classes</w:t>
            </w:r>
          </w:p>
          <w:p w:rsidR="008B393A" w:rsidRPr="009F6E43" w:rsidRDefault="008B393A" w:rsidP="0010247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inorHAnsi" w:eastAsia="Batang" w:hAnsiTheme="minorHAnsi" w:cstheme="minorHAnsi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3A" w:rsidRDefault="003728FD" w:rsidP="009F6E43">
            <w:pPr>
              <w:pStyle w:val="ListParagraph"/>
              <w:numPr>
                <w:ilvl w:val="0"/>
                <w:numId w:val="11"/>
              </w:numPr>
              <w:rPr>
                <w:rFonts w:eastAsia="Calibri" w:cstheme="minorHAnsi"/>
              </w:rPr>
            </w:pPr>
            <w:r w:rsidRPr="009F6E43">
              <w:rPr>
                <w:rFonts w:eastAsia="Calibri" w:cstheme="minorHAnsi"/>
              </w:rPr>
              <w:t>Apex Data Loader</w:t>
            </w:r>
          </w:p>
          <w:p w:rsidR="00CF0D99" w:rsidRPr="009F6E43" w:rsidRDefault="00CF0D99" w:rsidP="009F6E43">
            <w:pPr>
              <w:pStyle w:val="ListParagraph"/>
              <w:numPr>
                <w:ilvl w:val="0"/>
                <w:numId w:val="11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Single Sign On</w:t>
            </w:r>
          </w:p>
        </w:tc>
      </w:tr>
    </w:tbl>
    <w:p w:rsidR="00B83B83" w:rsidRDefault="003728FD" w:rsidP="00542D49">
      <w:pPr>
        <w:tabs>
          <w:tab w:val="num" w:pos="720"/>
        </w:tabs>
        <w:spacing w:before="240" w:line="360" w:lineRule="auto"/>
        <w:rPr>
          <w:rFonts w:cstheme="minorHAnsi"/>
          <w:b/>
          <w:color w:val="1F497D"/>
          <w:sz w:val="28"/>
          <w:szCs w:val="28"/>
          <w:u w:val="single"/>
        </w:rPr>
      </w:pPr>
      <w:r w:rsidRPr="00320DD4">
        <w:rPr>
          <w:rFonts w:cstheme="minorHAnsi"/>
          <w:b/>
          <w:color w:val="1F497D"/>
          <w:sz w:val="28"/>
          <w:szCs w:val="28"/>
          <w:u w:val="single"/>
        </w:rPr>
        <w:t>Professional Experience</w:t>
      </w:r>
    </w:p>
    <w:p w:rsidR="002A7D6F" w:rsidRDefault="003728FD" w:rsidP="002A7D6F">
      <w:pPr>
        <w:spacing w:after="0" w:line="360" w:lineRule="auto"/>
        <w:jc w:val="both"/>
        <w:rPr>
          <w:rFonts w:cstheme="minorHAnsi"/>
          <w:b/>
        </w:rPr>
      </w:pPr>
      <w:r w:rsidRPr="00320DD4">
        <w:rPr>
          <w:rFonts w:cstheme="minorHAnsi"/>
          <w:b/>
        </w:rPr>
        <w:t>Project Name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 w:rsidRPr="00320DD4">
        <w:rPr>
          <w:rFonts w:cstheme="minorHAnsi"/>
          <w:b/>
        </w:rPr>
        <w:t xml:space="preserve">: </w:t>
      </w:r>
      <w:r w:rsidR="00C37125">
        <w:rPr>
          <w:rFonts w:cstheme="minorHAnsi"/>
          <w:b/>
        </w:rPr>
        <w:t xml:space="preserve">Opel-Vauxhall </w:t>
      </w:r>
      <w:r w:rsidR="00AC14A1">
        <w:rPr>
          <w:rFonts w:cstheme="minorHAnsi"/>
          <w:b/>
        </w:rPr>
        <w:t>Acceleration</w:t>
      </w:r>
      <w:r w:rsidR="00C37125">
        <w:rPr>
          <w:rFonts w:cstheme="minorHAnsi"/>
          <w:b/>
        </w:rPr>
        <w:t>.</w:t>
      </w:r>
    </w:p>
    <w:p w:rsidR="005B3A36" w:rsidRPr="00320DD4" w:rsidRDefault="005B3A36" w:rsidP="002A7D6F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Company Name: Capgemini India Pvt</w:t>
      </w:r>
      <w:r w:rsidR="004156E1">
        <w:rPr>
          <w:rFonts w:cstheme="minorHAnsi"/>
          <w:b/>
        </w:rPr>
        <w:t>.</w:t>
      </w:r>
      <w:r>
        <w:rPr>
          <w:rFonts w:cstheme="minorHAnsi"/>
          <w:b/>
        </w:rPr>
        <w:t xml:space="preserve"> Ltd.</w:t>
      </w:r>
    </w:p>
    <w:p w:rsidR="002A7D6F" w:rsidRDefault="003728FD" w:rsidP="002A7D6F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Client Name</w:t>
      </w:r>
      <w:r>
        <w:rPr>
          <w:rFonts w:cstheme="minorHAnsi"/>
          <w:b/>
        </w:rPr>
        <w:tab/>
      </w:r>
      <w:r w:rsidR="00986118">
        <w:rPr>
          <w:rFonts w:cstheme="minorHAnsi"/>
          <w:b/>
        </w:rPr>
        <w:t>: Opel-Vauxhall Automobiles, Germany and UK.</w:t>
      </w:r>
    </w:p>
    <w:p w:rsidR="0054669A" w:rsidRPr="0054669A" w:rsidRDefault="0054669A" w:rsidP="0054669A">
      <w:pPr>
        <w:spacing w:line="360" w:lineRule="auto"/>
        <w:jc w:val="both"/>
      </w:pPr>
      <w:r w:rsidRPr="00641847">
        <w:rPr>
          <w:b/>
        </w:rPr>
        <w:t>Location</w:t>
      </w:r>
      <w:r w:rsidRPr="00641847">
        <w:tab/>
      </w:r>
      <w:r w:rsidRPr="00641847">
        <w:rPr>
          <w:b/>
        </w:rPr>
        <w:t>:</w:t>
      </w:r>
      <w:r w:rsidRPr="00641847">
        <w:t xml:space="preserve"> </w:t>
      </w:r>
      <w:r w:rsidRPr="00EE5A98">
        <w:rPr>
          <w:rFonts w:cstheme="minorHAnsi"/>
          <w:b/>
        </w:rPr>
        <w:t>Thane (Mumbai), India</w:t>
      </w:r>
    </w:p>
    <w:p w:rsidR="002A7D6F" w:rsidRPr="00320DD4" w:rsidRDefault="003728FD" w:rsidP="002A7D6F">
      <w:pPr>
        <w:spacing w:after="0" w:line="360" w:lineRule="auto"/>
        <w:jc w:val="both"/>
        <w:rPr>
          <w:rFonts w:cstheme="minorHAnsi"/>
          <w:b/>
        </w:rPr>
      </w:pPr>
      <w:r w:rsidRPr="00320DD4">
        <w:rPr>
          <w:rFonts w:cstheme="minorHAnsi"/>
          <w:b/>
        </w:rPr>
        <w:t>Role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20DD4">
        <w:rPr>
          <w:rFonts w:cstheme="minorHAnsi"/>
          <w:b/>
        </w:rPr>
        <w:t>:</w:t>
      </w:r>
      <w:r w:rsidRPr="00320DD4">
        <w:rPr>
          <w:rFonts w:cstheme="minorHAnsi"/>
        </w:rPr>
        <w:t xml:space="preserve"> </w:t>
      </w:r>
      <w:r w:rsidRPr="00320DD4">
        <w:rPr>
          <w:rFonts w:cstheme="minorHAnsi"/>
          <w:b/>
        </w:rPr>
        <w:t>Developer</w:t>
      </w:r>
    </w:p>
    <w:p w:rsidR="002A7D6F" w:rsidRPr="00320DD4" w:rsidRDefault="003728FD" w:rsidP="002A7D6F">
      <w:pPr>
        <w:spacing w:after="0" w:line="360" w:lineRule="auto"/>
        <w:jc w:val="both"/>
        <w:rPr>
          <w:rFonts w:cstheme="minorHAnsi"/>
          <w:b/>
        </w:rPr>
      </w:pPr>
      <w:r w:rsidRPr="00320DD4">
        <w:rPr>
          <w:rFonts w:cstheme="minorHAnsi"/>
          <w:b/>
        </w:rPr>
        <w:t>Duration</w:t>
      </w:r>
      <w:r>
        <w:rPr>
          <w:rFonts w:cstheme="minorHAnsi"/>
          <w:b/>
        </w:rPr>
        <w:tab/>
      </w:r>
      <w:r w:rsidRPr="00320DD4">
        <w:rPr>
          <w:rFonts w:cstheme="minorHAnsi"/>
          <w:b/>
        </w:rPr>
        <w:t xml:space="preserve">: </w:t>
      </w:r>
      <w:r w:rsidR="00ED5EF2">
        <w:rPr>
          <w:rFonts w:cstheme="minorHAnsi"/>
          <w:b/>
        </w:rPr>
        <w:t>May</w:t>
      </w:r>
      <w:r w:rsidR="00F24E50">
        <w:rPr>
          <w:rFonts w:cstheme="minorHAnsi"/>
          <w:b/>
        </w:rPr>
        <w:t xml:space="preserve"> 2018 – Till Date</w:t>
      </w:r>
    </w:p>
    <w:p w:rsidR="002A7D6F" w:rsidRDefault="003728FD" w:rsidP="002A7D6F">
      <w:pPr>
        <w:tabs>
          <w:tab w:val="num" w:pos="720"/>
        </w:tabs>
        <w:spacing w:after="0" w:line="360" w:lineRule="auto"/>
        <w:rPr>
          <w:rFonts w:cstheme="minorHAnsi"/>
        </w:rPr>
      </w:pPr>
      <w:r w:rsidRPr="00320DD4">
        <w:rPr>
          <w:rFonts w:cstheme="minorHAnsi"/>
          <w:b/>
        </w:rPr>
        <w:t>Description</w:t>
      </w:r>
      <w:r w:rsidRPr="00320DD4">
        <w:rPr>
          <w:rFonts w:cstheme="minorHAnsi"/>
        </w:rPr>
        <w:t xml:space="preserve">: </w:t>
      </w:r>
    </w:p>
    <w:p w:rsidR="002E24E8" w:rsidRPr="00320DD4" w:rsidRDefault="00CA0865" w:rsidP="002E24E8">
      <w:pPr>
        <w:tabs>
          <w:tab w:val="num" w:pos="720"/>
        </w:tabs>
        <w:spacing w:after="0" w:line="360" w:lineRule="auto"/>
        <w:rPr>
          <w:rStyle w:val="apple-style-span"/>
          <w:rFonts w:eastAsia="Batang" w:cstheme="minorHAnsi"/>
        </w:rPr>
      </w:pPr>
      <w:r>
        <w:rPr>
          <w:rStyle w:val="apple-style-span"/>
          <w:rFonts w:eastAsia="Batang" w:cstheme="minorHAnsi"/>
        </w:rPr>
        <w:t xml:space="preserve">Opel-Vauxhall </w:t>
      </w:r>
      <w:r w:rsidR="003728FD" w:rsidRPr="00320DD4">
        <w:rPr>
          <w:rStyle w:val="apple-style-span"/>
          <w:rFonts w:eastAsia="Batang" w:cstheme="minorHAnsi"/>
        </w:rPr>
        <w:t xml:space="preserve">Customer is </w:t>
      </w:r>
      <w:r w:rsidR="003728FD">
        <w:rPr>
          <w:rStyle w:val="apple-style-span"/>
          <w:rFonts w:eastAsia="Batang" w:cstheme="minorHAnsi"/>
        </w:rPr>
        <w:t xml:space="preserve">a </w:t>
      </w:r>
      <w:r>
        <w:rPr>
          <w:rStyle w:val="apple-style-span"/>
          <w:rFonts w:eastAsia="Batang" w:cstheme="minorHAnsi"/>
        </w:rPr>
        <w:t>German</w:t>
      </w:r>
      <w:r w:rsidR="004A0D63">
        <w:rPr>
          <w:rStyle w:val="apple-style-span"/>
          <w:rFonts w:eastAsia="Batang" w:cstheme="minorHAnsi"/>
        </w:rPr>
        <w:t xml:space="preserve"> and UK</w:t>
      </w:r>
      <w:r w:rsidR="003728FD">
        <w:rPr>
          <w:rStyle w:val="apple-style-span"/>
          <w:rFonts w:eastAsia="Batang" w:cstheme="minorHAnsi"/>
        </w:rPr>
        <w:t xml:space="preserve"> multinational </w:t>
      </w:r>
      <w:r>
        <w:rPr>
          <w:rStyle w:val="apple-style-span"/>
          <w:rFonts w:eastAsia="Batang" w:cstheme="minorHAnsi"/>
        </w:rPr>
        <w:t>automobiles</w:t>
      </w:r>
      <w:r w:rsidR="003728FD">
        <w:rPr>
          <w:rStyle w:val="apple-style-span"/>
          <w:rFonts w:eastAsia="Batang" w:cstheme="minorHAnsi"/>
        </w:rPr>
        <w:t xml:space="preserve"> company and is one of the largest </w:t>
      </w:r>
      <w:r>
        <w:rPr>
          <w:rStyle w:val="apple-style-span"/>
          <w:rFonts w:eastAsia="Batang" w:cstheme="minorHAnsi"/>
        </w:rPr>
        <w:t>automobile</w:t>
      </w:r>
      <w:r w:rsidR="003728FD">
        <w:rPr>
          <w:rStyle w:val="apple-style-span"/>
          <w:rFonts w:eastAsia="Batang" w:cstheme="minorHAnsi"/>
        </w:rPr>
        <w:t xml:space="preserve"> companies in the </w:t>
      </w:r>
      <w:r w:rsidR="00AE10A4">
        <w:rPr>
          <w:rStyle w:val="apple-style-span"/>
          <w:rFonts w:eastAsia="Batang" w:cstheme="minorHAnsi"/>
        </w:rPr>
        <w:t>world.</w:t>
      </w:r>
      <w:r w:rsidR="003728FD">
        <w:rPr>
          <w:rStyle w:val="apple-style-span"/>
          <w:rFonts w:eastAsia="Batang" w:cstheme="minorHAnsi"/>
        </w:rPr>
        <w:t xml:space="preserve"> The purpose of the project is to take</w:t>
      </w:r>
      <w:r w:rsidR="00507EC0">
        <w:rPr>
          <w:rStyle w:val="apple-style-span"/>
          <w:rFonts w:eastAsia="Batang" w:cstheme="minorHAnsi"/>
        </w:rPr>
        <w:t xml:space="preserve"> care the services of products for the B2B customers.</w:t>
      </w:r>
      <w:r w:rsidR="00AA0986">
        <w:rPr>
          <w:rStyle w:val="apple-style-span"/>
          <w:rFonts w:eastAsia="Batang" w:cstheme="minorHAnsi"/>
        </w:rPr>
        <w:t xml:space="preserve"> </w:t>
      </w:r>
    </w:p>
    <w:p w:rsidR="002A7D6F" w:rsidRPr="00320DD4" w:rsidRDefault="003728FD" w:rsidP="002E24E8">
      <w:pPr>
        <w:tabs>
          <w:tab w:val="num" w:pos="720"/>
        </w:tabs>
        <w:spacing w:after="0" w:line="360" w:lineRule="auto"/>
        <w:rPr>
          <w:rFonts w:cstheme="minorHAnsi"/>
        </w:rPr>
      </w:pPr>
      <w:r w:rsidRPr="00320DD4">
        <w:rPr>
          <w:rFonts w:cstheme="minorHAnsi"/>
          <w:b/>
        </w:rPr>
        <w:t>Responsibilities:</w:t>
      </w:r>
    </w:p>
    <w:p w:rsidR="00507EC0" w:rsidRDefault="003728FD" w:rsidP="002A7D6F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gathering business requirements.</w:t>
      </w:r>
    </w:p>
    <w:p w:rsidR="00AA0986" w:rsidRDefault="003728FD" w:rsidP="002A7D6F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Implementing the functionalities based on requirements in more dynamic way.</w:t>
      </w:r>
    </w:p>
    <w:p w:rsidR="00AA0986" w:rsidRDefault="003728FD" w:rsidP="002A7D6F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Created Customer Community Portal for implementing the functionalities.</w:t>
      </w:r>
    </w:p>
    <w:p w:rsidR="002A7D6F" w:rsidRDefault="003728FD" w:rsidP="00AA0986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 w:rsidRPr="00320DD4">
        <w:rPr>
          <w:rFonts w:asciiTheme="minorHAnsi" w:hAnsiTheme="minorHAnsi" w:cstheme="minorHAnsi"/>
        </w:rPr>
        <w:t>Coding was done in a way to make the product more dynamic and automated.</w:t>
      </w:r>
    </w:p>
    <w:p w:rsidR="00955C2B" w:rsidRDefault="00955C2B" w:rsidP="00AA0986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Resolved many production issues and provided permanent fix for many issues in salesforce service cloud.</w:t>
      </w:r>
    </w:p>
    <w:p w:rsidR="002C50E0" w:rsidRDefault="002C50E0" w:rsidP="00AA0986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Process builder and flows for creating new task when the case is creating in Salesforce.</w:t>
      </w:r>
    </w:p>
    <w:p w:rsidR="002C50E0" w:rsidRDefault="002C50E0" w:rsidP="00AA0986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Email-to-Case, Web Cases and integrated salesforce with another application for case creation.</w:t>
      </w:r>
    </w:p>
    <w:p w:rsidR="008D15FE" w:rsidRDefault="008D15FE" w:rsidP="00AA0986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record types, page layouts, profiles, business hours etc. in salesforce.</w:t>
      </w:r>
    </w:p>
    <w:p w:rsidR="008D15FE" w:rsidRDefault="008D15FE" w:rsidP="00AA0986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due date calculation for the Task when the case come into Salesforce.</w:t>
      </w:r>
    </w:p>
    <w:p w:rsidR="00080258" w:rsidRDefault="00080258" w:rsidP="00080258">
      <w:pPr>
        <w:pStyle w:val="ListParagraph"/>
        <w:spacing w:line="360" w:lineRule="auto"/>
        <w:rPr>
          <w:rFonts w:asciiTheme="minorHAnsi" w:hAnsiTheme="minorHAnsi" w:cstheme="minorHAnsi"/>
        </w:rPr>
      </w:pPr>
    </w:p>
    <w:p w:rsidR="00BA4069" w:rsidRDefault="00BA4069" w:rsidP="00080258">
      <w:pPr>
        <w:pStyle w:val="Default"/>
        <w:autoSpaceDE/>
        <w:autoSpaceDN/>
        <w:adjustRightInd/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</w:p>
    <w:p w:rsidR="00BA4069" w:rsidRDefault="00BA4069" w:rsidP="00080258">
      <w:pPr>
        <w:pStyle w:val="Default"/>
        <w:autoSpaceDE/>
        <w:autoSpaceDN/>
        <w:adjustRightInd/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</w:p>
    <w:p w:rsidR="00080258" w:rsidRDefault="00080258" w:rsidP="00080258">
      <w:pPr>
        <w:pStyle w:val="Default"/>
        <w:autoSpaceDE/>
        <w:autoSpaceDN/>
        <w:adjustRightInd/>
        <w:jc w:val="both"/>
        <w:rPr>
          <w:rFonts w:asciiTheme="minorHAnsi" w:hAnsiTheme="minorHAnsi" w:cstheme="minorHAnsi"/>
          <w:sz w:val="22"/>
        </w:rPr>
      </w:pPr>
      <w:r w:rsidRPr="00D2733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lastRenderedPageBreak/>
        <w:t>Project name</w:t>
      </w:r>
      <w:r w:rsidRPr="00D27334">
        <w:rPr>
          <w:rFonts w:asciiTheme="minorHAnsi" w:hAnsiTheme="minorHAnsi" w:cstheme="minorHAnsi"/>
          <w:b/>
          <w:sz w:val="22"/>
        </w:rPr>
        <w:tab/>
      </w:r>
      <w:r w:rsidR="003046C4" w:rsidRPr="00D27334">
        <w:rPr>
          <w:rFonts w:asciiTheme="minorHAnsi" w:hAnsiTheme="minorHAnsi" w:cstheme="minorHAnsi"/>
          <w:b/>
          <w:sz w:val="22"/>
        </w:rPr>
        <w:t xml:space="preserve">: </w:t>
      </w:r>
      <w:r w:rsidR="00485502">
        <w:rPr>
          <w:rFonts w:asciiTheme="minorHAnsi" w:hAnsiTheme="minorHAnsi" w:cstheme="minorHAnsi"/>
          <w:b/>
          <w:sz w:val="22"/>
        </w:rPr>
        <w:t>Salesforce</w:t>
      </w:r>
      <w:r w:rsidR="004A7858">
        <w:rPr>
          <w:rFonts w:asciiTheme="minorHAnsi" w:hAnsiTheme="minorHAnsi" w:cstheme="minorHAnsi"/>
          <w:b/>
          <w:sz w:val="22"/>
        </w:rPr>
        <w:t xml:space="preserve"> </w:t>
      </w:r>
      <w:r w:rsidR="00F906E3">
        <w:rPr>
          <w:rFonts w:asciiTheme="minorHAnsi" w:hAnsiTheme="minorHAnsi" w:cstheme="minorHAnsi"/>
          <w:b/>
          <w:sz w:val="22"/>
        </w:rPr>
        <w:t>Service Cloud</w:t>
      </w:r>
      <w:r w:rsidR="004A7858">
        <w:rPr>
          <w:rFonts w:asciiTheme="minorHAnsi" w:hAnsiTheme="minorHAnsi" w:cstheme="minorHAnsi"/>
          <w:b/>
          <w:sz w:val="22"/>
        </w:rPr>
        <w:t xml:space="preserve"> </w:t>
      </w:r>
      <w:r w:rsidRPr="00D27334">
        <w:rPr>
          <w:rFonts w:asciiTheme="minorHAnsi" w:hAnsiTheme="minorHAnsi" w:cstheme="minorHAnsi"/>
          <w:b/>
          <w:sz w:val="22"/>
        </w:rPr>
        <w:t>- Client- Aditya Birla Sun life Insurance</w:t>
      </w:r>
      <w:r w:rsidRPr="00D27334">
        <w:rPr>
          <w:rFonts w:asciiTheme="minorHAnsi" w:hAnsiTheme="minorHAnsi" w:cstheme="minorHAnsi"/>
          <w:sz w:val="22"/>
        </w:rPr>
        <w:t>.</w:t>
      </w:r>
    </w:p>
    <w:p w:rsidR="005C12CC" w:rsidRDefault="005C12CC" w:rsidP="00080258">
      <w:pPr>
        <w:pStyle w:val="Default"/>
        <w:autoSpaceDE/>
        <w:autoSpaceDN/>
        <w:adjustRightInd/>
        <w:jc w:val="both"/>
        <w:rPr>
          <w:rFonts w:asciiTheme="minorHAnsi" w:hAnsiTheme="minorHAnsi" w:cstheme="minorHAnsi"/>
          <w:sz w:val="22"/>
        </w:rPr>
      </w:pPr>
    </w:p>
    <w:p w:rsidR="005C12CC" w:rsidRPr="005C12CC" w:rsidRDefault="005C12CC" w:rsidP="00080258">
      <w:pPr>
        <w:pStyle w:val="Default"/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5C12CC">
        <w:rPr>
          <w:rFonts w:asciiTheme="minorHAnsi" w:hAnsiTheme="minorHAnsi" w:cstheme="minorHAnsi"/>
          <w:b/>
          <w:sz w:val="22"/>
        </w:rPr>
        <w:t xml:space="preserve">Company Name: IBM India </w:t>
      </w:r>
      <w:proofErr w:type="spellStart"/>
      <w:r w:rsidRPr="005C12CC">
        <w:rPr>
          <w:rFonts w:asciiTheme="minorHAnsi" w:hAnsiTheme="minorHAnsi" w:cstheme="minorHAnsi"/>
          <w:b/>
          <w:sz w:val="22"/>
        </w:rPr>
        <w:t>Pvt</w:t>
      </w:r>
      <w:proofErr w:type="spellEnd"/>
      <w:r w:rsidRPr="005C12CC">
        <w:rPr>
          <w:rFonts w:asciiTheme="minorHAnsi" w:hAnsiTheme="minorHAnsi" w:cstheme="minorHAnsi"/>
          <w:b/>
          <w:sz w:val="22"/>
        </w:rPr>
        <w:t xml:space="preserve"> Ltd.</w:t>
      </w:r>
    </w:p>
    <w:p w:rsidR="00080258" w:rsidRPr="00D27334" w:rsidRDefault="00080258" w:rsidP="00080258">
      <w:pPr>
        <w:pStyle w:val="Default"/>
        <w:jc w:val="both"/>
        <w:rPr>
          <w:rFonts w:asciiTheme="minorHAnsi" w:hAnsiTheme="minorHAnsi" w:cstheme="minorHAnsi"/>
        </w:rPr>
      </w:pPr>
    </w:p>
    <w:p w:rsidR="00080258" w:rsidRPr="00D27334" w:rsidRDefault="00080258" w:rsidP="00080258">
      <w:pPr>
        <w:pStyle w:val="Default"/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D2733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Duration</w:t>
      </w:r>
      <w:r w:rsidRPr="00D27334">
        <w:rPr>
          <w:rFonts w:asciiTheme="minorHAnsi" w:hAnsiTheme="minorHAnsi" w:cstheme="minorHAnsi"/>
        </w:rPr>
        <w:tab/>
      </w:r>
      <w:r w:rsidR="003046C4" w:rsidRPr="00D27334">
        <w:rPr>
          <w:rFonts w:asciiTheme="minorHAnsi" w:hAnsiTheme="minorHAnsi" w:cstheme="minorHAnsi"/>
        </w:rPr>
        <w:t xml:space="preserve">: </w:t>
      </w:r>
      <w:r w:rsidR="003046C4" w:rsidRPr="00D27334">
        <w:rPr>
          <w:rFonts w:asciiTheme="minorHAnsi" w:hAnsiTheme="minorHAnsi" w:cstheme="minorHAnsi"/>
          <w:b/>
        </w:rPr>
        <w:t>1.1years (</w:t>
      </w:r>
      <w:r w:rsidR="008C564D">
        <w:rPr>
          <w:rFonts w:asciiTheme="minorHAnsi" w:hAnsiTheme="minorHAnsi" w:cstheme="minorHAnsi"/>
          <w:b/>
        </w:rPr>
        <w:t xml:space="preserve">From April 2017To </w:t>
      </w:r>
      <w:r w:rsidRPr="00D27334">
        <w:rPr>
          <w:rFonts w:asciiTheme="minorHAnsi" w:hAnsiTheme="minorHAnsi" w:cstheme="minorHAnsi"/>
          <w:b/>
        </w:rPr>
        <w:t>May</w:t>
      </w:r>
      <w:r w:rsidR="00D27334">
        <w:rPr>
          <w:rFonts w:asciiTheme="minorHAnsi" w:hAnsiTheme="minorHAnsi" w:cstheme="minorHAnsi"/>
          <w:b/>
        </w:rPr>
        <w:t xml:space="preserve"> </w:t>
      </w:r>
      <w:r w:rsidRPr="00D27334">
        <w:rPr>
          <w:rFonts w:asciiTheme="minorHAnsi" w:hAnsiTheme="minorHAnsi" w:cstheme="minorHAnsi"/>
          <w:b/>
        </w:rPr>
        <w:t>2018)</w:t>
      </w:r>
    </w:p>
    <w:p w:rsidR="00080258" w:rsidRPr="00D27334" w:rsidRDefault="00080258" w:rsidP="00080258">
      <w:pPr>
        <w:pStyle w:val="ListParagraph"/>
        <w:spacing w:line="360" w:lineRule="auto"/>
        <w:ind w:left="780"/>
        <w:jc w:val="both"/>
        <w:rPr>
          <w:rFonts w:asciiTheme="minorHAnsi" w:hAnsiTheme="minorHAnsi" w:cstheme="minorHAnsi"/>
          <w:sz w:val="22"/>
        </w:rPr>
      </w:pPr>
    </w:p>
    <w:p w:rsidR="00485502" w:rsidRDefault="00080258" w:rsidP="00641847">
      <w:pPr>
        <w:spacing w:line="360" w:lineRule="auto"/>
        <w:jc w:val="both"/>
        <w:rPr>
          <w:rFonts w:cstheme="minorHAnsi"/>
        </w:rPr>
      </w:pPr>
      <w:r w:rsidRPr="00D27334">
        <w:rPr>
          <w:rFonts w:cstheme="minorHAnsi"/>
          <w:b/>
        </w:rPr>
        <w:t>Designation</w:t>
      </w:r>
      <w:r w:rsidRPr="00D27334">
        <w:rPr>
          <w:rFonts w:cstheme="minorHAnsi"/>
          <w:b/>
        </w:rPr>
        <w:tab/>
      </w:r>
      <w:r w:rsidR="003046C4" w:rsidRPr="00D27334">
        <w:rPr>
          <w:rFonts w:cstheme="minorHAnsi"/>
          <w:b/>
        </w:rPr>
        <w:t>:</w:t>
      </w:r>
      <w:r w:rsidR="003046C4" w:rsidRPr="00D27334">
        <w:rPr>
          <w:rFonts w:cstheme="minorHAnsi"/>
        </w:rPr>
        <w:t xml:space="preserve"> </w:t>
      </w:r>
      <w:r w:rsidR="00485502">
        <w:rPr>
          <w:rFonts w:cstheme="minorHAnsi"/>
          <w:b/>
        </w:rPr>
        <w:t xml:space="preserve">Salesforce </w:t>
      </w:r>
      <w:r w:rsidRPr="00D27334">
        <w:rPr>
          <w:rFonts w:cstheme="minorHAnsi"/>
          <w:b/>
        </w:rPr>
        <w:t>developer.</w:t>
      </w:r>
    </w:p>
    <w:p w:rsidR="00080258" w:rsidRPr="00D27334" w:rsidRDefault="00080258" w:rsidP="00641847">
      <w:pPr>
        <w:spacing w:line="360" w:lineRule="auto"/>
        <w:jc w:val="both"/>
        <w:rPr>
          <w:rFonts w:cstheme="minorHAnsi"/>
        </w:rPr>
      </w:pPr>
      <w:r w:rsidRPr="00D27334">
        <w:rPr>
          <w:rFonts w:cstheme="minorHAnsi"/>
          <w:b/>
        </w:rPr>
        <w:t>Location</w:t>
      </w:r>
      <w:r w:rsidRPr="00D27334">
        <w:rPr>
          <w:rFonts w:cstheme="minorHAnsi"/>
        </w:rPr>
        <w:tab/>
      </w:r>
      <w:r w:rsidR="001C4E04" w:rsidRPr="00D27334">
        <w:rPr>
          <w:rFonts w:cstheme="minorHAnsi"/>
          <w:b/>
        </w:rPr>
        <w:t>:</w:t>
      </w:r>
      <w:r w:rsidR="001C4E04" w:rsidRPr="00D27334">
        <w:rPr>
          <w:rFonts w:cstheme="minorHAnsi"/>
        </w:rPr>
        <w:t xml:space="preserve"> </w:t>
      </w:r>
      <w:r w:rsidR="001C4E04" w:rsidRPr="00D27334">
        <w:rPr>
          <w:rFonts w:cstheme="minorHAnsi"/>
          <w:b/>
        </w:rPr>
        <w:t>Thane (</w:t>
      </w:r>
      <w:r w:rsidRPr="00D27334">
        <w:rPr>
          <w:rFonts w:cstheme="minorHAnsi"/>
          <w:b/>
        </w:rPr>
        <w:t>Mumbai), India</w:t>
      </w:r>
      <w:r w:rsidR="00D27334">
        <w:rPr>
          <w:rFonts w:cstheme="minorHAnsi"/>
          <w:b/>
        </w:rPr>
        <w:t>.</w:t>
      </w:r>
    </w:p>
    <w:p w:rsidR="00080258" w:rsidRPr="00D27334" w:rsidRDefault="00641847" w:rsidP="00641847">
      <w:pPr>
        <w:spacing w:line="360" w:lineRule="auto"/>
        <w:jc w:val="both"/>
        <w:rPr>
          <w:rFonts w:cstheme="minorHAnsi"/>
        </w:rPr>
      </w:pPr>
      <w:r w:rsidRPr="00D27334">
        <w:rPr>
          <w:rFonts w:cstheme="minorHAnsi"/>
          <w:b/>
        </w:rPr>
        <w:t>R</w:t>
      </w:r>
      <w:r w:rsidR="00080258" w:rsidRPr="00D27334">
        <w:rPr>
          <w:rFonts w:cstheme="minorHAnsi"/>
          <w:b/>
        </w:rPr>
        <w:t>esponsibilities</w:t>
      </w:r>
      <w:r w:rsidR="00080258" w:rsidRPr="00D27334">
        <w:rPr>
          <w:rFonts w:cstheme="minorHAnsi"/>
        </w:rPr>
        <w:t xml:space="preserve">: </w:t>
      </w:r>
    </w:p>
    <w:p w:rsidR="00CD2A05" w:rsidRDefault="00CD2A05" w:rsidP="00CD2A05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gathering business requirements.</w:t>
      </w:r>
    </w:p>
    <w:p w:rsidR="00CD2A05" w:rsidRDefault="00CD2A05" w:rsidP="00CD2A05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Implementing the functionalities based on requirements in more dynamic way.</w:t>
      </w:r>
    </w:p>
    <w:p w:rsidR="00CD2A05" w:rsidRDefault="00CD2A05" w:rsidP="00CD2A05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Created Customer Community Portal for implementing the functionalities.</w:t>
      </w:r>
    </w:p>
    <w:p w:rsidR="00CD2A05" w:rsidRDefault="00CD2A05" w:rsidP="00CD2A05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 w:rsidRPr="00320DD4">
        <w:rPr>
          <w:rFonts w:asciiTheme="minorHAnsi" w:hAnsiTheme="minorHAnsi" w:cstheme="minorHAnsi"/>
        </w:rPr>
        <w:t>Coding was done in a way to make the product more dynamic and automated.</w:t>
      </w:r>
    </w:p>
    <w:p w:rsidR="00CD2A05" w:rsidRDefault="00CD2A05" w:rsidP="00CD2A05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Resolved many production issues and provided permanent fix for many issues in salesforce service cloud.</w:t>
      </w:r>
    </w:p>
    <w:p w:rsidR="00CD2A05" w:rsidRDefault="00CD2A05" w:rsidP="00CD2A05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Process builder and flows for creating new task when the case is creating in Salesforce.</w:t>
      </w:r>
    </w:p>
    <w:p w:rsidR="00CD2A05" w:rsidRDefault="00CD2A05" w:rsidP="00CD2A05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Email-to-Case, Web Cases and integrated salesforce with another application for case creation.</w:t>
      </w:r>
    </w:p>
    <w:p w:rsidR="00CD2A05" w:rsidRDefault="00CD2A05" w:rsidP="00CD2A05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on record types, page layouts, profiles, business hours etc. in salesforce.</w:t>
      </w:r>
    </w:p>
    <w:p w:rsidR="00080258" w:rsidRPr="00DB38B3" w:rsidRDefault="00CD2A05" w:rsidP="00CD2A05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DB38B3">
        <w:rPr>
          <w:rFonts w:asciiTheme="minorHAnsi" w:hAnsiTheme="minorHAnsi" w:cstheme="minorHAnsi"/>
        </w:rPr>
        <w:t>Worked on Single Sign on for salesforce as service provider and renewed certificates for single sign on.</w:t>
      </w:r>
    </w:p>
    <w:p w:rsidR="00320DD4" w:rsidRPr="00320DD4" w:rsidRDefault="003728FD" w:rsidP="0085336A">
      <w:pPr>
        <w:tabs>
          <w:tab w:val="left" w:pos="0"/>
        </w:tabs>
        <w:spacing w:before="240" w:line="360" w:lineRule="auto"/>
        <w:ind w:left="-260" w:firstLine="260"/>
        <w:rPr>
          <w:rFonts w:cstheme="minorHAnsi"/>
          <w:b/>
          <w:sz w:val="28"/>
          <w:szCs w:val="28"/>
        </w:rPr>
      </w:pPr>
      <w:r w:rsidRPr="00320DD4">
        <w:rPr>
          <w:rFonts w:cstheme="minorHAnsi"/>
          <w:b/>
          <w:sz w:val="28"/>
          <w:szCs w:val="28"/>
        </w:rPr>
        <w:t>DECLARATION</w:t>
      </w:r>
    </w:p>
    <w:p w:rsidR="00320DD4" w:rsidRPr="00320DD4" w:rsidRDefault="003728FD" w:rsidP="00DF7452">
      <w:pPr>
        <w:autoSpaceDE w:val="0"/>
        <w:autoSpaceDN w:val="0"/>
        <w:adjustRightInd w:val="0"/>
        <w:spacing w:line="360" w:lineRule="auto"/>
        <w:rPr>
          <w:rFonts w:eastAsia="Calibri" w:cstheme="minorHAnsi"/>
          <w:lang w:eastAsia="en-IN"/>
        </w:rPr>
      </w:pPr>
      <w:r w:rsidRPr="00320DD4">
        <w:rPr>
          <w:rFonts w:eastAsia="Calibri" w:cstheme="minorHAnsi"/>
          <w:lang w:eastAsia="en-IN"/>
        </w:rPr>
        <w:t>I hereby declare that the above-mentioned information is correct up to my knowledge and I bear the responsibility for the correctness of the above mentioned particulars.</w:t>
      </w:r>
    </w:p>
    <w:p w:rsidR="00320DD4" w:rsidRPr="00320DD4" w:rsidRDefault="00B265B2" w:rsidP="00DF7452">
      <w:pPr>
        <w:pStyle w:val="Default"/>
        <w:spacing w:before="24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Date</w:t>
      </w:r>
      <w:r>
        <w:rPr>
          <w:rFonts w:asciiTheme="minorHAnsi" w:hAnsiTheme="minorHAnsi" w:cstheme="minorHAnsi"/>
        </w:rPr>
        <w:tab/>
        <w:t>:</w:t>
      </w:r>
      <w:r w:rsidR="001450D2">
        <w:rPr>
          <w:rFonts w:asciiTheme="minorHAnsi" w:hAnsiTheme="minorHAnsi" w:cstheme="minorHAnsi"/>
          <w:b/>
        </w:rPr>
        <w:tab/>
      </w:r>
      <w:r w:rsidR="00BD631C" w:rsidRPr="00BD631C">
        <w:rPr>
          <w:rFonts w:asciiTheme="minorHAnsi" w:eastAsia="Calibri" w:hAnsiTheme="minorHAnsi" w:cstheme="minorHAnsi"/>
          <w:color w:val="auto"/>
          <w:sz w:val="22"/>
          <w:szCs w:val="22"/>
          <w:lang w:eastAsia="en-IN"/>
        </w:rPr>
        <w:t>01/09/2020</w:t>
      </w:r>
      <w:r w:rsidR="001450D2" w:rsidRPr="00BD631C">
        <w:rPr>
          <w:rFonts w:asciiTheme="minorHAnsi" w:eastAsia="Calibri" w:hAnsiTheme="minorHAnsi" w:cstheme="minorHAnsi"/>
          <w:color w:val="auto"/>
          <w:sz w:val="22"/>
          <w:szCs w:val="22"/>
          <w:lang w:eastAsia="en-IN"/>
        </w:rPr>
        <w:tab/>
      </w:r>
      <w:r w:rsidR="001450D2" w:rsidRPr="00BD631C">
        <w:rPr>
          <w:rFonts w:asciiTheme="minorHAnsi" w:eastAsia="Calibri" w:hAnsiTheme="minorHAnsi" w:cstheme="minorHAnsi"/>
          <w:color w:val="auto"/>
          <w:sz w:val="22"/>
          <w:szCs w:val="22"/>
          <w:lang w:eastAsia="en-IN"/>
        </w:rPr>
        <w:tab/>
      </w:r>
      <w:r w:rsidR="001450D2">
        <w:rPr>
          <w:rFonts w:asciiTheme="minorHAnsi" w:hAnsiTheme="minorHAnsi" w:cstheme="minorHAnsi"/>
          <w:b/>
        </w:rPr>
        <w:tab/>
      </w:r>
      <w:r w:rsidR="001450D2">
        <w:rPr>
          <w:rFonts w:asciiTheme="minorHAnsi" w:hAnsiTheme="minorHAnsi" w:cstheme="minorHAnsi"/>
          <w:b/>
        </w:rPr>
        <w:tab/>
      </w:r>
      <w:r w:rsidR="001450D2">
        <w:rPr>
          <w:rFonts w:asciiTheme="minorHAnsi" w:hAnsiTheme="minorHAnsi" w:cstheme="minorHAnsi"/>
          <w:b/>
        </w:rPr>
        <w:tab/>
      </w:r>
      <w:r w:rsidR="001450D2">
        <w:rPr>
          <w:rFonts w:asciiTheme="minorHAnsi" w:hAnsiTheme="minorHAnsi" w:cstheme="minorHAnsi"/>
          <w:b/>
        </w:rPr>
        <w:tab/>
      </w:r>
      <w:r w:rsidR="001450D2">
        <w:rPr>
          <w:rFonts w:asciiTheme="minorHAnsi" w:hAnsiTheme="minorHAnsi" w:cstheme="minorHAnsi"/>
          <w:b/>
        </w:rPr>
        <w:tab/>
        <w:t>Sravan Kumar Reddy</w:t>
      </w:r>
    </w:p>
    <w:p w:rsidR="00320DD4" w:rsidRPr="00320DD4" w:rsidRDefault="00834535" w:rsidP="00DF745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Place</w:t>
      </w:r>
      <w:r>
        <w:rPr>
          <w:rFonts w:asciiTheme="minorHAnsi" w:hAnsiTheme="minorHAnsi" w:cstheme="minorHAnsi"/>
        </w:rPr>
        <w:tab/>
        <w:t xml:space="preserve">: </w:t>
      </w:r>
      <w:r w:rsidR="00BD63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6"/>
          </v:shape>
        </w:pict>
      </w:r>
      <w:r w:rsidR="00BD631C">
        <w:rPr>
          <w:rFonts w:asciiTheme="minorHAnsi" w:hAnsiTheme="minorHAnsi" w:cstheme="minorHAnsi"/>
        </w:rPr>
        <w:tab/>
        <w:t>Hyderabad</w:t>
      </w:r>
      <w:bookmarkStart w:id="0" w:name="_GoBack"/>
      <w:bookmarkEnd w:id="0"/>
    </w:p>
    <w:sectPr w:rsidR="00320DD4" w:rsidRPr="00320DD4" w:rsidSect="00463DE2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hybridMultilevel"/>
    <w:tmpl w:val="786A211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hybridMultilevel"/>
    <w:tmpl w:val="2F26496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0000015"/>
    <w:multiLevelType w:val="hybridMultilevel"/>
    <w:tmpl w:val="D3424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54E36"/>
    <w:multiLevelType w:val="hybridMultilevel"/>
    <w:tmpl w:val="46B64BAE"/>
    <w:lvl w:ilvl="0" w:tplc="868C52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512883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2435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501D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C490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2EC8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06A5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A0FF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E69F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8314AF"/>
    <w:multiLevelType w:val="hybridMultilevel"/>
    <w:tmpl w:val="899807D2"/>
    <w:lvl w:ilvl="0" w:tplc="10F024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87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C63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A5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03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A8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09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EA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AC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200A"/>
    <w:multiLevelType w:val="hybridMultilevel"/>
    <w:tmpl w:val="CEB8F5E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6C50"/>
    <w:multiLevelType w:val="hybridMultilevel"/>
    <w:tmpl w:val="1D92BE42"/>
    <w:lvl w:ilvl="0" w:tplc="5DFE31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7E4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C6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42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60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27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CC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25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6A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C48EC"/>
    <w:multiLevelType w:val="hybridMultilevel"/>
    <w:tmpl w:val="AD6A43B2"/>
    <w:lvl w:ilvl="0" w:tplc="ED86E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23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C1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87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8F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89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C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EA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939BD"/>
    <w:multiLevelType w:val="hybridMultilevel"/>
    <w:tmpl w:val="8796EDDE"/>
    <w:lvl w:ilvl="0" w:tplc="F01A9B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B0C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65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42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6E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8B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9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043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036CC"/>
    <w:multiLevelType w:val="hybridMultilevel"/>
    <w:tmpl w:val="0138F9FA"/>
    <w:lvl w:ilvl="0" w:tplc="2F321EC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8A14A4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B481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026D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92DA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D0A2B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C8E3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905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2837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097745"/>
    <w:multiLevelType w:val="hybridMultilevel"/>
    <w:tmpl w:val="FB9E8448"/>
    <w:lvl w:ilvl="0" w:tplc="13B680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FA1A7ACE" w:tentative="1">
      <w:start w:val="1"/>
      <w:numFmt w:val="lowerLetter"/>
      <w:lvlText w:val="%2."/>
      <w:lvlJc w:val="left"/>
      <w:pPr>
        <w:ind w:left="1440" w:hanging="360"/>
      </w:pPr>
    </w:lvl>
    <w:lvl w:ilvl="2" w:tplc="8F76198E" w:tentative="1">
      <w:start w:val="1"/>
      <w:numFmt w:val="lowerRoman"/>
      <w:lvlText w:val="%3."/>
      <w:lvlJc w:val="right"/>
      <w:pPr>
        <w:ind w:left="2160" w:hanging="180"/>
      </w:pPr>
    </w:lvl>
    <w:lvl w:ilvl="3" w:tplc="B15A3E80" w:tentative="1">
      <w:start w:val="1"/>
      <w:numFmt w:val="decimal"/>
      <w:lvlText w:val="%4."/>
      <w:lvlJc w:val="left"/>
      <w:pPr>
        <w:ind w:left="2880" w:hanging="360"/>
      </w:pPr>
    </w:lvl>
    <w:lvl w:ilvl="4" w:tplc="0AE089F4" w:tentative="1">
      <w:start w:val="1"/>
      <w:numFmt w:val="lowerLetter"/>
      <w:lvlText w:val="%5."/>
      <w:lvlJc w:val="left"/>
      <w:pPr>
        <w:ind w:left="3600" w:hanging="360"/>
      </w:pPr>
    </w:lvl>
    <w:lvl w:ilvl="5" w:tplc="EF204AD6" w:tentative="1">
      <w:start w:val="1"/>
      <w:numFmt w:val="lowerRoman"/>
      <w:lvlText w:val="%6."/>
      <w:lvlJc w:val="right"/>
      <w:pPr>
        <w:ind w:left="4320" w:hanging="180"/>
      </w:pPr>
    </w:lvl>
    <w:lvl w:ilvl="6" w:tplc="68B668C4" w:tentative="1">
      <w:start w:val="1"/>
      <w:numFmt w:val="decimal"/>
      <w:lvlText w:val="%7."/>
      <w:lvlJc w:val="left"/>
      <w:pPr>
        <w:ind w:left="5040" w:hanging="360"/>
      </w:pPr>
    </w:lvl>
    <w:lvl w:ilvl="7" w:tplc="937EBD38" w:tentative="1">
      <w:start w:val="1"/>
      <w:numFmt w:val="lowerLetter"/>
      <w:lvlText w:val="%8."/>
      <w:lvlJc w:val="left"/>
      <w:pPr>
        <w:ind w:left="5760" w:hanging="360"/>
      </w:pPr>
    </w:lvl>
    <w:lvl w:ilvl="8" w:tplc="B3345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E1FB5"/>
    <w:multiLevelType w:val="hybridMultilevel"/>
    <w:tmpl w:val="19F0723C"/>
    <w:lvl w:ilvl="0" w:tplc="D16CB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25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07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A5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20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61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82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40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27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65158"/>
    <w:multiLevelType w:val="hybridMultilevel"/>
    <w:tmpl w:val="F014B604"/>
    <w:lvl w:ilvl="0" w:tplc="E2CE8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66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C4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23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68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87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A2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66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EF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90617"/>
    <w:multiLevelType w:val="hybridMultilevel"/>
    <w:tmpl w:val="99804234"/>
    <w:lvl w:ilvl="0" w:tplc="520E52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128D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4E6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2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00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C5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E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E5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89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44C34"/>
    <w:multiLevelType w:val="hybridMultilevel"/>
    <w:tmpl w:val="295C1E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0C"/>
    <w:rsid w:val="00002788"/>
    <w:rsid w:val="00031D5C"/>
    <w:rsid w:val="00037407"/>
    <w:rsid w:val="000376B9"/>
    <w:rsid w:val="000468B3"/>
    <w:rsid w:val="00077953"/>
    <w:rsid w:val="00080258"/>
    <w:rsid w:val="000D6063"/>
    <w:rsid w:val="000F1712"/>
    <w:rsid w:val="00102472"/>
    <w:rsid w:val="0011091D"/>
    <w:rsid w:val="00137F45"/>
    <w:rsid w:val="001450D2"/>
    <w:rsid w:val="001C3D4F"/>
    <w:rsid w:val="001C4E04"/>
    <w:rsid w:val="00205532"/>
    <w:rsid w:val="00222192"/>
    <w:rsid w:val="00241A17"/>
    <w:rsid w:val="00246B87"/>
    <w:rsid w:val="002577D1"/>
    <w:rsid w:val="00276C7E"/>
    <w:rsid w:val="00292CB6"/>
    <w:rsid w:val="002A238D"/>
    <w:rsid w:val="002A7D6F"/>
    <w:rsid w:val="002B380D"/>
    <w:rsid w:val="002C50E0"/>
    <w:rsid w:val="002D6CC8"/>
    <w:rsid w:val="002E24E8"/>
    <w:rsid w:val="003046C4"/>
    <w:rsid w:val="00320DD4"/>
    <w:rsid w:val="00331C40"/>
    <w:rsid w:val="00343B3B"/>
    <w:rsid w:val="003728FD"/>
    <w:rsid w:val="0037434E"/>
    <w:rsid w:val="00386022"/>
    <w:rsid w:val="003934E2"/>
    <w:rsid w:val="003D6C59"/>
    <w:rsid w:val="004156E1"/>
    <w:rsid w:val="004311F1"/>
    <w:rsid w:val="0045131E"/>
    <w:rsid w:val="00463DE2"/>
    <w:rsid w:val="00480A7D"/>
    <w:rsid w:val="00485502"/>
    <w:rsid w:val="004A0D63"/>
    <w:rsid w:val="004A7858"/>
    <w:rsid w:val="004B72DB"/>
    <w:rsid w:val="00507EC0"/>
    <w:rsid w:val="0051506E"/>
    <w:rsid w:val="005214E7"/>
    <w:rsid w:val="00542D49"/>
    <w:rsid w:val="0054669A"/>
    <w:rsid w:val="0055134C"/>
    <w:rsid w:val="00562BB9"/>
    <w:rsid w:val="005661F3"/>
    <w:rsid w:val="00574B7E"/>
    <w:rsid w:val="005976AD"/>
    <w:rsid w:val="0059782D"/>
    <w:rsid w:val="005A114E"/>
    <w:rsid w:val="005B3A36"/>
    <w:rsid w:val="005C0B7E"/>
    <w:rsid w:val="005C12CC"/>
    <w:rsid w:val="005F0FF3"/>
    <w:rsid w:val="00603C60"/>
    <w:rsid w:val="0062448C"/>
    <w:rsid w:val="00641847"/>
    <w:rsid w:val="00691C36"/>
    <w:rsid w:val="006A1CEC"/>
    <w:rsid w:val="00753719"/>
    <w:rsid w:val="00764A18"/>
    <w:rsid w:val="007739FC"/>
    <w:rsid w:val="0078052A"/>
    <w:rsid w:val="007D1CEE"/>
    <w:rsid w:val="0081661C"/>
    <w:rsid w:val="00834535"/>
    <w:rsid w:val="0085336A"/>
    <w:rsid w:val="00886411"/>
    <w:rsid w:val="00896AD7"/>
    <w:rsid w:val="008B0339"/>
    <w:rsid w:val="008B393A"/>
    <w:rsid w:val="008B7BC9"/>
    <w:rsid w:val="008C54F7"/>
    <w:rsid w:val="008C564D"/>
    <w:rsid w:val="008D15FE"/>
    <w:rsid w:val="008D6795"/>
    <w:rsid w:val="008E2A13"/>
    <w:rsid w:val="008E466B"/>
    <w:rsid w:val="008F55F4"/>
    <w:rsid w:val="0092367F"/>
    <w:rsid w:val="009266B7"/>
    <w:rsid w:val="0094668E"/>
    <w:rsid w:val="0094749A"/>
    <w:rsid w:val="00955C2B"/>
    <w:rsid w:val="00967EB9"/>
    <w:rsid w:val="00975738"/>
    <w:rsid w:val="00986118"/>
    <w:rsid w:val="00990AC8"/>
    <w:rsid w:val="009C0C8D"/>
    <w:rsid w:val="009C4ACB"/>
    <w:rsid w:val="009D311E"/>
    <w:rsid w:val="009D63E6"/>
    <w:rsid w:val="009F6E43"/>
    <w:rsid w:val="00A016B2"/>
    <w:rsid w:val="00A230B8"/>
    <w:rsid w:val="00A270EC"/>
    <w:rsid w:val="00A45ACC"/>
    <w:rsid w:val="00A50168"/>
    <w:rsid w:val="00AA0986"/>
    <w:rsid w:val="00AB5BF1"/>
    <w:rsid w:val="00AC14A1"/>
    <w:rsid w:val="00AD559A"/>
    <w:rsid w:val="00AE10A4"/>
    <w:rsid w:val="00B113A7"/>
    <w:rsid w:val="00B25E32"/>
    <w:rsid w:val="00B265B2"/>
    <w:rsid w:val="00B267F1"/>
    <w:rsid w:val="00B601E8"/>
    <w:rsid w:val="00B62E18"/>
    <w:rsid w:val="00B63D6C"/>
    <w:rsid w:val="00B80D6D"/>
    <w:rsid w:val="00B83B83"/>
    <w:rsid w:val="00BA4069"/>
    <w:rsid w:val="00BD631C"/>
    <w:rsid w:val="00BD7E86"/>
    <w:rsid w:val="00BE58A0"/>
    <w:rsid w:val="00BF6DC3"/>
    <w:rsid w:val="00C03311"/>
    <w:rsid w:val="00C17FDE"/>
    <w:rsid w:val="00C25BEF"/>
    <w:rsid w:val="00C30C68"/>
    <w:rsid w:val="00C35014"/>
    <w:rsid w:val="00C37125"/>
    <w:rsid w:val="00C51D9B"/>
    <w:rsid w:val="00C5653E"/>
    <w:rsid w:val="00C869ED"/>
    <w:rsid w:val="00C91E7B"/>
    <w:rsid w:val="00C94850"/>
    <w:rsid w:val="00CA0865"/>
    <w:rsid w:val="00CD0C38"/>
    <w:rsid w:val="00CD2A05"/>
    <w:rsid w:val="00CF0D99"/>
    <w:rsid w:val="00D022A6"/>
    <w:rsid w:val="00D05E0C"/>
    <w:rsid w:val="00D27334"/>
    <w:rsid w:val="00D443A3"/>
    <w:rsid w:val="00D445D4"/>
    <w:rsid w:val="00D44F4A"/>
    <w:rsid w:val="00D540DC"/>
    <w:rsid w:val="00D643EC"/>
    <w:rsid w:val="00D64D14"/>
    <w:rsid w:val="00D70C21"/>
    <w:rsid w:val="00D74B84"/>
    <w:rsid w:val="00DA4F48"/>
    <w:rsid w:val="00DB38B3"/>
    <w:rsid w:val="00DB5B32"/>
    <w:rsid w:val="00DD0DE9"/>
    <w:rsid w:val="00DF3E25"/>
    <w:rsid w:val="00DF7452"/>
    <w:rsid w:val="00DF7A18"/>
    <w:rsid w:val="00E03413"/>
    <w:rsid w:val="00E1554A"/>
    <w:rsid w:val="00E20E35"/>
    <w:rsid w:val="00E3108B"/>
    <w:rsid w:val="00E349E2"/>
    <w:rsid w:val="00E54D69"/>
    <w:rsid w:val="00E60AD9"/>
    <w:rsid w:val="00E868CE"/>
    <w:rsid w:val="00E86959"/>
    <w:rsid w:val="00E96D78"/>
    <w:rsid w:val="00EA1137"/>
    <w:rsid w:val="00ED4F4F"/>
    <w:rsid w:val="00ED5EF2"/>
    <w:rsid w:val="00EE5A98"/>
    <w:rsid w:val="00EF3D23"/>
    <w:rsid w:val="00F24E50"/>
    <w:rsid w:val="00F906E3"/>
    <w:rsid w:val="00FB10E4"/>
    <w:rsid w:val="00FC6DF9"/>
    <w:rsid w:val="00F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8D1DAD55-B0BB-4E3D-B159-4C20CB71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link w:val="Heading2Char"/>
    <w:qFormat/>
    <w:rsid w:val="00A230B8"/>
    <w:pPr>
      <w:keepNext/>
      <w:keepLines/>
      <w:widowControl w:val="0"/>
      <w:spacing w:before="40" w:after="0" w:line="240" w:lineRule="auto"/>
      <w:outlineLvl w:val="1"/>
    </w:pPr>
    <w:rPr>
      <w:rFonts w:ascii="Arial Unicode MS" w:eastAsia="Times New Roman" w:hAnsi="Arial Unicode MS" w:cs="Arial Unicode MS" w:hint="eastAsia"/>
      <w:b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E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3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B393A"/>
  </w:style>
  <w:style w:type="paragraph" w:customStyle="1" w:styleId="Default">
    <w:name w:val="Default"/>
    <w:uiPriority w:val="99"/>
    <w:rsid w:val="00320D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ListParagraph0">
    <w:name w:val="&quot;List Paragraph&quot;"/>
    <w:qFormat/>
    <w:rsid w:val="008D6795"/>
    <w:pPr>
      <w:spacing w:after="0" w:line="240" w:lineRule="auto"/>
    </w:pPr>
    <w:rPr>
      <w:rFonts w:ascii="Times New Roman" w:eastAsia="Times New Roman" w:hAnsi="Times New Roman" w:cs="Times New Roman" w:hint="eastAsia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230B8"/>
    <w:rPr>
      <w:rFonts w:ascii="Arial Unicode MS" w:eastAsia="Times New Roman" w:hAnsi="Arial Unicode MS" w:cs="Arial Unicode MS"/>
      <w:b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8624fd0b964f4164907ee7bb08b6d47a134f530e18705c4458440321091b5b581a0c190210475a5c1b4d58515c424154181c084b281e0103030010475e550f53580f1b425c4c01090340281e010312001348515f0f4d584b50535a4f162e024b4340010d120213105b5c0c004d145c455715445a5c5d57421a081105431458090d074b100a12031753444f4a081e0103030012455b5c00564d130a034e6&amp;docType=docx" TargetMode="External"/><Relationship Id="rId5" Type="http://schemas.openxmlformats.org/officeDocument/2006/relationships/hyperlink" Target="mailto:sravanreddykatkuri44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 Abdul Shariq</dc:creator>
  <cp:lastModifiedBy>Kumar Reddy, Katkuri Sravan</cp:lastModifiedBy>
  <cp:revision>95</cp:revision>
  <dcterms:created xsi:type="dcterms:W3CDTF">2019-05-04T07:05:00Z</dcterms:created>
  <dcterms:modified xsi:type="dcterms:W3CDTF">2020-09-01T11:42:00Z</dcterms:modified>
</cp:coreProperties>
</file>