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BF7D5" w14:textId="77777777" w:rsidR="005F36C0" w:rsidRDefault="005F36C0" w:rsidP="00C54DC2"/>
    <w:p w14:paraId="0F6F8132" w14:textId="77777777" w:rsidR="00E61E7F" w:rsidRPr="00607394" w:rsidRDefault="000B2305" w:rsidP="000B2305">
      <w:pPr>
        <w:pStyle w:val="Default"/>
        <w:rPr>
          <w:rFonts w:asciiTheme="minorHAnsi" w:hAnsiTheme="minorHAnsi" w:cstheme="minorHAnsi"/>
          <w:b/>
          <w:bCs/>
          <w:sz w:val="28"/>
          <w:szCs w:val="28"/>
        </w:rPr>
      </w:pPr>
      <w:r>
        <w:rPr>
          <w:rFonts w:asciiTheme="minorHAnsi" w:hAnsiTheme="minorHAnsi" w:cstheme="minorHAnsi"/>
          <w:b/>
          <w:bCs/>
          <w:sz w:val="28"/>
          <w:szCs w:val="28"/>
        </w:rPr>
        <w:t>Shubharthee Das</w:t>
      </w:r>
    </w:p>
    <w:p w14:paraId="43BC1456" w14:textId="77777777" w:rsidR="00E61E7F" w:rsidRPr="00171571" w:rsidRDefault="000B2305" w:rsidP="000B2305">
      <w:pPr>
        <w:pStyle w:val="Default"/>
        <w:rPr>
          <w:rFonts w:asciiTheme="minorHAnsi" w:hAnsiTheme="minorHAnsi" w:cstheme="minorHAnsi"/>
          <w:b/>
          <w:bCs/>
          <w:sz w:val="22"/>
          <w:szCs w:val="28"/>
        </w:rPr>
      </w:pPr>
      <w:r>
        <w:rPr>
          <w:rFonts w:asciiTheme="minorHAnsi" w:hAnsiTheme="minorHAnsi" w:cstheme="minorHAnsi"/>
          <w:b/>
          <w:bCs/>
          <w:sz w:val="22"/>
          <w:szCs w:val="28"/>
        </w:rPr>
        <w:t>8197833609</w:t>
      </w:r>
    </w:p>
    <w:p w14:paraId="2164F16C" w14:textId="77777777" w:rsidR="00E61E7F" w:rsidRDefault="000B2305" w:rsidP="000B2305">
      <w:pPr>
        <w:pStyle w:val="Default"/>
        <w:pBdr>
          <w:bottom w:val="single" w:sz="6" w:space="1" w:color="auto"/>
        </w:pBdr>
        <w:rPr>
          <w:rFonts w:asciiTheme="minorHAnsi" w:hAnsiTheme="minorHAnsi" w:cstheme="minorHAnsi"/>
          <w:sz w:val="22"/>
          <w:szCs w:val="28"/>
        </w:rPr>
      </w:pPr>
      <w:r>
        <w:rPr>
          <w:rFonts w:asciiTheme="minorHAnsi" w:hAnsiTheme="minorHAnsi" w:cstheme="minorHAnsi"/>
          <w:sz w:val="22"/>
          <w:szCs w:val="28"/>
        </w:rPr>
        <w:t>Bangalore</w:t>
      </w:r>
    </w:p>
    <w:p w14:paraId="388E8F55" w14:textId="77777777" w:rsidR="000B2305" w:rsidRDefault="005E0672" w:rsidP="000B2305">
      <w:pPr>
        <w:pStyle w:val="Default"/>
        <w:pBdr>
          <w:bottom w:val="single" w:sz="6" w:space="1" w:color="auto"/>
        </w:pBdr>
        <w:rPr>
          <w:rFonts w:asciiTheme="minorHAnsi" w:hAnsiTheme="minorHAnsi" w:cstheme="minorHAnsi"/>
          <w:sz w:val="22"/>
          <w:szCs w:val="28"/>
        </w:rPr>
      </w:pPr>
      <w:hyperlink r:id="rId7" w:history="1">
        <w:r w:rsidR="00155AEB" w:rsidRPr="007E0D88">
          <w:rPr>
            <w:rStyle w:val="Hyperlink"/>
            <w:rFonts w:asciiTheme="minorHAnsi" w:hAnsiTheme="minorHAnsi" w:cstheme="minorHAnsi"/>
            <w:sz w:val="22"/>
            <w:szCs w:val="28"/>
          </w:rPr>
          <w:t>Shubharthee.das@gmail.com</w:t>
        </w:r>
      </w:hyperlink>
    </w:p>
    <w:p w14:paraId="501D7436" w14:textId="77777777" w:rsidR="00524F68" w:rsidRPr="00607394" w:rsidRDefault="00524F68" w:rsidP="00E61E7F">
      <w:pPr>
        <w:pStyle w:val="Default"/>
        <w:jc w:val="center"/>
        <w:rPr>
          <w:rFonts w:asciiTheme="minorHAnsi" w:hAnsiTheme="minorHAnsi" w:cstheme="minorHAnsi"/>
          <w:sz w:val="28"/>
          <w:szCs w:val="28"/>
        </w:rPr>
      </w:pPr>
    </w:p>
    <w:p w14:paraId="15002EA3" w14:textId="77777777" w:rsidR="00E61E7F" w:rsidRPr="00607394" w:rsidRDefault="004D1925" w:rsidP="00CF2176">
      <w:pPr>
        <w:pStyle w:val="Default"/>
        <w:shd w:val="clear" w:color="auto" w:fill="C6D9F1" w:themeFill="text2" w:themeFillTint="33"/>
        <w:jc w:val="center"/>
        <w:rPr>
          <w:rFonts w:asciiTheme="minorHAnsi" w:hAnsiTheme="minorHAnsi" w:cstheme="minorHAnsi"/>
          <w:sz w:val="32"/>
          <w:szCs w:val="32"/>
        </w:rPr>
      </w:pPr>
      <w:r>
        <w:rPr>
          <w:rFonts w:asciiTheme="minorHAnsi" w:hAnsiTheme="minorHAnsi" w:cstheme="minorHAnsi"/>
          <w:b/>
          <w:bCs/>
          <w:sz w:val="32"/>
          <w:szCs w:val="32"/>
        </w:rPr>
        <w:t xml:space="preserve">Senior </w:t>
      </w:r>
      <w:proofErr w:type="gramStart"/>
      <w:r>
        <w:rPr>
          <w:rFonts w:asciiTheme="minorHAnsi" w:hAnsiTheme="minorHAnsi" w:cstheme="minorHAnsi"/>
          <w:b/>
          <w:bCs/>
          <w:sz w:val="32"/>
          <w:szCs w:val="32"/>
        </w:rPr>
        <w:t xml:space="preserve">Consultant </w:t>
      </w:r>
      <w:r w:rsidR="00E61E7F" w:rsidRPr="00607394">
        <w:rPr>
          <w:rFonts w:asciiTheme="minorHAnsi" w:hAnsiTheme="minorHAnsi" w:cstheme="minorHAnsi"/>
          <w:b/>
          <w:bCs/>
          <w:sz w:val="32"/>
          <w:szCs w:val="32"/>
        </w:rPr>
        <w:t xml:space="preserve"> |</w:t>
      </w:r>
      <w:proofErr w:type="gramEnd"/>
      <w:r w:rsidR="00E61E7F" w:rsidRPr="00607394">
        <w:rPr>
          <w:rFonts w:asciiTheme="minorHAnsi" w:hAnsiTheme="minorHAnsi" w:cstheme="minorHAnsi"/>
          <w:b/>
          <w:bCs/>
          <w:sz w:val="32"/>
          <w:szCs w:val="32"/>
        </w:rPr>
        <w:t xml:space="preserve"> </w:t>
      </w:r>
      <w:r>
        <w:rPr>
          <w:rFonts w:asciiTheme="minorHAnsi" w:hAnsiTheme="minorHAnsi" w:cstheme="minorHAnsi"/>
          <w:b/>
          <w:bCs/>
          <w:sz w:val="32"/>
          <w:szCs w:val="32"/>
        </w:rPr>
        <w:t>Infosys Consulting-Banking Practise</w:t>
      </w:r>
      <w:r w:rsidR="00945861">
        <w:rPr>
          <w:rFonts w:asciiTheme="minorHAnsi" w:hAnsiTheme="minorHAnsi" w:cstheme="minorHAnsi"/>
          <w:b/>
          <w:bCs/>
          <w:sz w:val="32"/>
          <w:szCs w:val="32"/>
        </w:rPr>
        <w:t xml:space="preserve"> </w:t>
      </w:r>
      <w:r w:rsidR="00CF2176" w:rsidRPr="00607394">
        <w:rPr>
          <w:rFonts w:asciiTheme="minorHAnsi" w:hAnsiTheme="minorHAnsi" w:cstheme="minorHAnsi"/>
          <w:b/>
          <w:bCs/>
          <w:sz w:val="32"/>
          <w:szCs w:val="32"/>
        </w:rPr>
        <w:t>|</w:t>
      </w:r>
      <w:r w:rsidR="00CF2176">
        <w:rPr>
          <w:rFonts w:asciiTheme="minorHAnsi" w:hAnsiTheme="minorHAnsi" w:cstheme="minorHAnsi"/>
          <w:b/>
          <w:bCs/>
          <w:sz w:val="32"/>
          <w:szCs w:val="32"/>
        </w:rPr>
        <w:t>CSM certified</w:t>
      </w:r>
      <w:r w:rsidR="00CF09D2">
        <w:rPr>
          <w:rFonts w:asciiTheme="minorHAnsi" w:hAnsiTheme="minorHAnsi" w:cstheme="minorHAnsi"/>
          <w:b/>
          <w:bCs/>
          <w:sz w:val="32"/>
          <w:szCs w:val="32"/>
        </w:rPr>
        <w:t>|CSPO Certified</w:t>
      </w:r>
      <w:r w:rsidR="00E61E7F" w:rsidRPr="00607394">
        <w:rPr>
          <w:rFonts w:asciiTheme="minorHAnsi" w:hAnsiTheme="minorHAnsi" w:cstheme="minorHAnsi"/>
          <w:b/>
          <w:bCs/>
          <w:sz w:val="32"/>
          <w:szCs w:val="32"/>
        </w:rPr>
        <w:t xml:space="preserve"> </w:t>
      </w:r>
    </w:p>
    <w:p w14:paraId="4309CFB9" w14:textId="77777777" w:rsidR="00E61E7F" w:rsidRPr="00607394" w:rsidRDefault="00E61E7F" w:rsidP="000C7CF3">
      <w:pPr>
        <w:pStyle w:val="Default"/>
        <w:shd w:val="clear" w:color="auto" w:fill="F2F2F2" w:themeFill="background1" w:themeFillShade="F2"/>
        <w:rPr>
          <w:rFonts w:asciiTheme="minorHAnsi" w:hAnsiTheme="minorHAnsi" w:cstheme="minorHAnsi"/>
          <w:sz w:val="28"/>
          <w:szCs w:val="28"/>
        </w:rPr>
      </w:pPr>
      <w:r w:rsidRPr="00607394">
        <w:rPr>
          <w:rFonts w:asciiTheme="minorHAnsi" w:hAnsiTheme="minorHAnsi" w:cstheme="minorHAnsi"/>
          <w:b/>
          <w:bCs/>
          <w:sz w:val="28"/>
          <w:szCs w:val="28"/>
        </w:rPr>
        <w:t>Professional Profile</w:t>
      </w:r>
    </w:p>
    <w:p w14:paraId="6A72C1FF" w14:textId="20E547ED" w:rsidR="00E61E7F" w:rsidRDefault="00647076" w:rsidP="0064707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An experienced </w:t>
      </w:r>
      <w:r w:rsidR="00843FAD">
        <w:rPr>
          <w:rFonts w:asciiTheme="minorHAnsi" w:hAnsiTheme="minorHAnsi" w:cstheme="minorHAnsi"/>
          <w:sz w:val="22"/>
          <w:szCs w:val="22"/>
        </w:rPr>
        <w:t xml:space="preserve">Banking </w:t>
      </w:r>
      <w:r>
        <w:rPr>
          <w:rFonts w:asciiTheme="minorHAnsi" w:hAnsiTheme="minorHAnsi" w:cstheme="minorHAnsi"/>
          <w:sz w:val="22"/>
          <w:szCs w:val="22"/>
        </w:rPr>
        <w:t xml:space="preserve">domain consultant </w:t>
      </w:r>
      <w:r w:rsidR="00FE3FB0">
        <w:rPr>
          <w:rFonts w:asciiTheme="minorHAnsi" w:hAnsiTheme="minorHAnsi" w:cstheme="minorHAnsi"/>
          <w:sz w:val="22"/>
          <w:szCs w:val="22"/>
        </w:rPr>
        <w:t xml:space="preserve">and Scrum </w:t>
      </w:r>
      <w:r w:rsidR="004A1DF3">
        <w:rPr>
          <w:rFonts w:asciiTheme="minorHAnsi" w:hAnsiTheme="minorHAnsi" w:cstheme="minorHAnsi"/>
          <w:sz w:val="22"/>
          <w:szCs w:val="22"/>
        </w:rPr>
        <w:t>Master,</w:t>
      </w:r>
      <w:r w:rsidR="00F52944">
        <w:rPr>
          <w:rFonts w:asciiTheme="minorHAnsi" w:hAnsiTheme="minorHAnsi" w:cstheme="minorHAnsi"/>
          <w:sz w:val="22"/>
          <w:szCs w:val="22"/>
        </w:rPr>
        <w:t xml:space="preserve"> certified CSM </w:t>
      </w:r>
      <w:r w:rsidR="00CF09D2">
        <w:rPr>
          <w:rFonts w:asciiTheme="minorHAnsi" w:hAnsiTheme="minorHAnsi" w:cstheme="minorHAnsi"/>
          <w:sz w:val="22"/>
          <w:szCs w:val="22"/>
        </w:rPr>
        <w:t xml:space="preserve">and CSPO </w:t>
      </w:r>
      <w:r w:rsidR="008A7220">
        <w:rPr>
          <w:rFonts w:asciiTheme="minorHAnsi" w:hAnsiTheme="minorHAnsi" w:cstheme="minorHAnsi"/>
          <w:sz w:val="22"/>
          <w:szCs w:val="22"/>
        </w:rPr>
        <w:t xml:space="preserve">professional </w:t>
      </w:r>
      <w:r w:rsidR="007E1461">
        <w:rPr>
          <w:rFonts w:asciiTheme="minorHAnsi" w:hAnsiTheme="minorHAnsi" w:cstheme="minorHAnsi"/>
          <w:sz w:val="22"/>
          <w:szCs w:val="22"/>
        </w:rPr>
        <w:t>with 15</w:t>
      </w:r>
      <w:r>
        <w:rPr>
          <w:rFonts w:asciiTheme="minorHAnsi" w:hAnsiTheme="minorHAnsi" w:cstheme="minorHAnsi"/>
          <w:sz w:val="22"/>
          <w:szCs w:val="22"/>
        </w:rPr>
        <w:t xml:space="preserve"> </w:t>
      </w:r>
      <w:r w:rsidR="004E00FA">
        <w:rPr>
          <w:rFonts w:asciiTheme="minorHAnsi" w:hAnsiTheme="minorHAnsi" w:cstheme="minorHAnsi"/>
          <w:sz w:val="22"/>
          <w:szCs w:val="22"/>
        </w:rPr>
        <w:t xml:space="preserve">+ </w:t>
      </w:r>
      <w:r>
        <w:rPr>
          <w:rFonts w:asciiTheme="minorHAnsi" w:hAnsiTheme="minorHAnsi" w:cstheme="minorHAnsi"/>
          <w:sz w:val="22"/>
          <w:szCs w:val="22"/>
        </w:rPr>
        <w:t>years of industry experience.</w:t>
      </w:r>
    </w:p>
    <w:p w14:paraId="6D6DC191" w14:textId="69C92249" w:rsidR="00F0542A" w:rsidRDefault="00F0542A" w:rsidP="0064707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Experience in </w:t>
      </w:r>
      <w:r w:rsidR="00843FAD">
        <w:rPr>
          <w:rFonts w:asciiTheme="minorHAnsi" w:hAnsiTheme="minorHAnsi" w:cstheme="minorHAnsi"/>
          <w:sz w:val="22"/>
          <w:szCs w:val="22"/>
        </w:rPr>
        <w:t>Core</w:t>
      </w:r>
      <w:r>
        <w:rPr>
          <w:rFonts w:asciiTheme="minorHAnsi" w:hAnsiTheme="minorHAnsi" w:cstheme="minorHAnsi"/>
          <w:sz w:val="22"/>
          <w:szCs w:val="22"/>
        </w:rPr>
        <w:t xml:space="preserve"> and Commercial banking BFSI domain.</w:t>
      </w:r>
    </w:p>
    <w:p w14:paraId="64353D3C" w14:textId="6FF42276" w:rsidR="00843FAD" w:rsidRDefault="00843FAD" w:rsidP="0064707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SME in different </w:t>
      </w:r>
      <w:proofErr w:type="gramStart"/>
      <w:r>
        <w:rPr>
          <w:rFonts w:asciiTheme="minorHAnsi" w:hAnsiTheme="minorHAnsi" w:cstheme="minorHAnsi"/>
          <w:sz w:val="22"/>
          <w:szCs w:val="22"/>
        </w:rPr>
        <w:t>Payments ,</w:t>
      </w:r>
      <w:proofErr w:type="gramEnd"/>
      <w:r>
        <w:rPr>
          <w:rFonts w:asciiTheme="minorHAnsi" w:hAnsiTheme="minorHAnsi" w:cstheme="minorHAnsi"/>
          <w:sz w:val="22"/>
          <w:szCs w:val="22"/>
        </w:rPr>
        <w:t xml:space="preserve"> Customer Onboarding and KYC.</w:t>
      </w:r>
    </w:p>
    <w:p w14:paraId="4F895304" w14:textId="018DE836" w:rsidR="00647076" w:rsidRDefault="00647076" w:rsidP="0064707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Proficient in domain consulting, requirement </w:t>
      </w:r>
      <w:r w:rsidR="004A1DF3">
        <w:rPr>
          <w:rFonts w:asciiTheme="minorHAnsi" w:hAnsiTheme="minorHAnsi" w:cstheme="minorHAnsi"/>
          <w:sz w:val="22"/>
          <w:szCs w:val="22"/>
        </w:rPr>
        <w:t>analysis, strategic</w:t>
      </w:r>
      <w:r w:rsidR="009C4629">
        <w:rPr>
          <w:rFonts w:asciiTheme="minorHAnsi" w:hAnsiTheme="minorHAnsi" w:cstheme="minorHAnsi"/>
          <w:sz w:val="22"/>
          <w:szCs w:val="22"/>
        </w:rPr>
        <w:t xml:space="preserve"> </w:t>
      </w:r>
      <w:r w:rsidR="004A1DF3">
        <w:rPr>
          <w:rFonts w:asciiTheme="minorHAnsi" w:hAnsiTheme="minorHAnsi" w:cstheme="minorHAnsi"/>
          <w:sz w:val="22"/>
          <w:szCs w:val="22"/>
        </w:rPr>
        <w:t>planning, solution</w:t>
      </w:r>
      <w:r w:rsidR="009C4629">
        <w:rPr>
          <w:rFonts w:asciiTheme="minorHAnsi" w:hAnsiTheme="minorHAnsi" w:cstheme="minorHAnsi"/>
          <w:sz w:val="22"/>
          <w:szCs w:val="22"/>
        </w:rPr>
        <w:t xml:space="preserve"> evaluation and recommendation</w:t>
      </w:r>
      <w:r w:rsidR="00040FBF">
        <w:rPr>
          <w:rFonts w:asciiTheme="minorHAnsi" w:hAnsiTheme="minorHAnsi" w:cstheme="minorHAnsi"/>
          <w:sz w:val="22"/>
          <w:szCs w:val="22"/>
        </w:rPr>
        <w:t xml:space="preserve"> with good communication skills.</w:t>
      </w:r>
    </w:p>
    <w:p w14:paraId="62429233" w14:textId="60B29B1D" w:rsidR="00155AEB" w:rsidRDefault="00155AEB" w:rsidP="0064707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Project management experience including effort </w:t>
      </w:r>
      <w:r w:rsidR="004A1DF3">
        <w:rPr>
          <w:rFonts w:asciiTheme="minorHAnsi" w:hAnsiTheme="minorHAnsi" w:cstheme="minorHAnsi"/>
          <w:sz w:val="22"/>
          <w:szCs w:val="22"/>
        </w:rPr>
        <w:t>estimation, work</w:t>
      </w:r>
      <w:r>
        <w:rPr>
          <w:rFonts w:asciiTheme="minorHAnsi" w:hAnsiTheme="minorHAnsi" w:cstheme="minorHAnsi"/>
          <w:sz w:val="22"/>
          <w:szCs w:val="22"/>
        </w:rPr>
        <w:t xml:space="preserve"> distribution, Quality </w:t>
      </w:r>
      <w:r w:rsidR="004A1DF3">
        <w:rPr>
          <w:rFonts w:asciiTheme="minorHAnsi" w:hAnsiTheme="minorHAnsi" w:cstheme="minorHAnsi"/>
          <w:sz w:val="22"/>
          <w:szCs w:val="22"/>
        </w:rPr>
        <w:t>analysis, tracking</w:t>
      </w:r>
      <w:r>
        <w:rPr>
          <w:rFonts w:asciiTheme="minorHAnsi" w:hAnsiTheme="minorHAnsi" w:cstheme="minorHAnsi"/>
          <w:sz w:val="22"/>
          <w:szCs w:val="22"/>
        </w:rPr>
        <w:t xml:space="preserve"> work till implementation</w:t>
      </w:r>
    </w:p>
    <w:p w14:paraId="2EEF8EE3" w14:textId="77777777" w:rsidR="009C4629" w:rsidRPr="009C4629" w:rsidRDefault="005C20EA" w:rsidP="009C4629">
      <w:pPr>
        <w:numPr>
          <w:ilvl w:val="0"/>
          <w:numId w:val="15"/>
        </w:numPr>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M</w:t>
      </w:r>
      <w:r w:rsidR="009C4629" w:rsidRPr="009C4629">
        <w:rPr>
          <w:rFonts w:asciiTheme="minorHAnsi" w:eastAsiaTheme="minorHAnsi" w:hAnsiTheme="minorHAnsi" w:cstheme="minorHAnsi"/>
          <w:color w:val="000000"/>
          <w:sz w:val="22"/>
          <w:szCs w:val="22"/>
          <w:lang w:val="en-GB"/>
        </w:rPr>
        <w:t>anaging preparation of business proposals [RFP &amp; RFI], driving growth, generating revenue &amp; reviewing proposals etc.</w:t>
      </w:r>
    </w:p>
    <w:p w14:paraId="37496492" w14:textId="77777777" w:rsidR="009C4629" w:rsidRPr="009C4629" w:rsidRDefault="005C20EA" w:rsidP="009C4629">
      <w:pPr>
        <w:numPr>
          <w:ilvl w:val="0"/>
          <w:numId w:val="15"/>
        </w:numPr>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M</w:t>
      </w:r>
      <w:r w:rsidR="009C4629" w:rsidRPr="009C4629">
        <w:rPr>
          <w:rFonts w:asciiTheme="minorHAnsi" w:eastAsiaTheme="minorHAnsi" w:hAnsiTheme="minorHAnsi" w:cstheme="minorHAnsi"/>
          <w:color w:val="000000"/>
          <w:sz w:val="22"/>
          <w:szCs w:val="22"/>
          <w:lang w:val="en-GB"/>
        </w:rPr>
        <w:t>anaging global clients, different stakeholders, partners, service providers, vendors, Business Units &amp; peer organizations</w:t>
      </w:r>
    </w:p>
    <w:p w14:paraId="15A4012B" w14:textId="77777777" w:rsidR="009C4629" w:rsidRPr="00607394" w:rsidRDefault="009C4629" w:rsidP="009C4629">
      <w:pPr>
        <w:pStyle w:val="Default"/>
        <w:ind w:left="720"/>
        <w:rPr>
          <w:rFonts w:asciiTheme="minorHAnsi" w:hAnsiTheme="minorHAnsi" w:cstheme="minorHAnsi"/>
          <w:sz w:val="22"/>
          <w:szCs w:val="22"/>
        </w:rPr>
      </w:pPr>
    </w:p>
    <w:p w14:paraId="4FCD9713" w14:textId="77777777" w:rsidR="00625F93" w:rsidRPr="00607394" w:rsidRDefault="009C4629" w:rsidP="000C7CF3">
      <w:pPr>
        <w:pStyle w:val="Default"/>
        <w:shd w:val="clear" w:color="auto" w:fill="F2F2F2" w:themeFill="background1" w:themeFillShade="F2"/>
        <w:rPr>
          <w:rFonts w:asciiTheme="minorHAnsi" w:hAnsiTheme="minorHAnsi" w:cstheme="minorHAnsi"/>
          <w:color w:val="auto"/>
        </w:rPr>
      </w:pPr>
      <w:r>
        <w:rPr>
          <w:rFonts w:asciiTheme="minorHAnsi" w:hAnsiTheme="minorHAnsi" w:cstheme="minorHAnsi"/>
          <w:b/>
          <w:bCs/>
          <w:sz w:val="28"/>
          <w:szCs w:val="28"/>
        </w:rPr>
        <w:t>Skill/Abilities</w:t>
      </w:r>
    </w:p>
    <w:p w14:paraId="1D29A68C" w14:textId="77777777" w:rsidR="00AE7B2F" w:rsidRPr="00567602" w:rsidRDefault="00571BE1" w:rsidP="00C34BA4">
      <w:pPr>
        <w:pStyle w:val="ListParagraph"/>
        <w:numPr>
          <w:ilvl w:val="0"/>
          <w:numId w:val="18"/>
        </w:numPr>
        <w:rPr>
          <w:rFonts w:asciiTheme="minorHAnsi" w:hAnsiTheme="minorHAnsi" w:cstheme="minorHAnsi"/>
          <w:b/>
        </w:rPr>
      </w:pPr>
      <w:r w:rsidRPr="00A848FC">
        <w:rPr>
          <w:rFonts w:ascii="Palatino Linotype" w:hAnsi="Palatino Linotype" w:cs="Tahoma"/>
          <w:b/>
          <w:sz w:val="20"/>
          <w:szCs w:val="20"/>
        </w:rPr>
        <w:t>Domain Consulting</w:t>
      </w:r>
      <w:r w:rsidRPr="00571BE1">
        <w:rPr>
          <w:rFonts w:ascii="Palatino Linotype" w:hAnsi="Palatino Linotype" w:cs="Tahoma"/>
          <w:sz w:val="20"/>
          <w:szCs w:val="20"/>
        </w:rPr>
        <w:t xml:space="preserve"> –</w:t>
      </w:r>
    </w:p>
    <w:p w14:paraId="61E6F8E3" w14:textId="14528FF8" w:rsidR="00567602" w:rsidRPr="004D1925" w:rsidRDefault="00487E36" w:rsidP="00567602">
      <w:pPr>
        <w:pStyle w:val="ListParagraph"/>
        <w:numPr>
          <w:ilvl w:val="1"/>
          <w:numId w:val="18"/>
        </w:numPr>
        <w:rPr>
          <w:rFonts w:asciiTheme="minorHAnsi" w:hAnsiTheme="minorHAnsi" w:cstheme="minorHAnsi"/>
          <w:b/>
        </w:rPr>
      </w:pPr>
      <w:r w:rsidRPr="00155AEB">
        <w:rPr>
          <w:rFonts w:ascii="Palatino Linotype" w:hAnsi="Palatino Linotype" w:cs="Tahoma"/>
          <w:b/>
          <w:sz w:val="20"/>
          <w:szCs w:val="20"/>
        </w:rPr>
        <w:t>Payments</w:t>
      </w:r>
      <w:r w:rsidR="00567602">
        <w:rPr>
          <w:rFonts w:ascii="Palatino Linotype" w:hAnsi="Palatino Linotype" w:cs="Tahoma"/>
          <w:b/>
          <w:sz w:val="20"/>
          <w:szCs w:val="20"/>
        </w:rPr>
        <w:t xml:space="preserve"> </w:t>
      </w:r>
    </w:p>
    <w:p w14:paraId="74E706DC" w14:textId="414F6990" w:rsidR="00567602" w:rsidRPr="00AE7B2F" w:rsidRDefault="00567602" w:rsidP="00567602">
      <w:pPr>
        <w:pStyle w:val="ListParagraph"/>
        <w:numPr>
          <w:ilvl w:val="2"/>
          <w:numId w:val="18"/>
        </w:numPr>
        <w:rPr>
          <w:rFonts w:asciiTheme="minorHAnsi" w:hAnsiTheme="minorHAnsi" w:cstheme="minorHAnsi"/>
          <w:b/>
        </w:rPr>
      </w:pPr>
      <w:r>
        <w:rPr>
          <w:rFonts w:ascii="Palatino Linotype" w:hAnsi="Palatino Linotype" w:cs="Tahoma"/>
          <w:sz w:val="20"/>
          <w:szCs w:val="20"/>
        </w:rPr>
        <w:t xml:space="preserve">Electronic Payments </w:t>
      </w:r>
      <w:r w:rsidR="00487E36">
        <w:rPr>
          <w:rFonts w:ascii="Palatino Linotype" w:hAnsi="Palatino Linotype" w:cs="Tahoma"/>
          <w:sz w:val="20"/>
          <w:szCs w:val="20"/>
        </w:rPr>
        <w:t>processing, clearing</w:t>
      </w:r>
      <w:r>
        <w:rPr>
          <w:rFonts w:ascii="Palatino Linotype" w:hAnsi="Palatino Linotype" w:cs="Tahoma"/>
          <w:sz w:val="20"/>
          <w:szCs w:val="20"/>
        </w:rPr>
        <w:t xml:space="preserve"> a</w:t>
      </w:r>
      <w:r w:rsidR="007E1461">
        <w:rPr>
          <w:rFonts w:ascii="Palatino Linotype" w:hAnsi="Palatino Linotype" w:cs="Tahoma"/>
          <w:sz w:val="20"/>
          <w:szCs w:val="20"/>
        </w:rPr>
        <w:t>nd settlements such as ACH/</w:t>
      </w:r>
      <w:r>
        <w:rPr>
          <w:rFonts w:ascii="Palatino Linotype" w:hAnsi="Palatino Linotype" w:cs="Tahoma"/>
          <w:sz w:val="20"/>
          <w:szCs w:val="20"/>
        </w:rPr>
        <w:t>/TARGET2,</w:t>
      </w:r>
      <w:r w:rsidRPr="00571BE1">
        <w:rPr>
          <w:rFonts w:ascii="Palatino Linotype" w:hAnsi="Palatino Linotype" w:cs="Tahoma"/>
          <w:sz w:val="20"/>
          <w:szCs w:val="20"/>
        </w:rPr>
        <w:t xml:space="preserve">, SEPA </w:t>
      </w:r>
      <w:r>
        <w:rPr>
          <w:rFonts w:ascii="Palatino Linotype" w:hAnsi="Palatino Linotype" w:cs="Tahoma"/>
          <w:sz w:val="20"/>
          <w:szCs w:val="20"/>
        </w:rPr>
        <w:t>(</w:t>
      </w:r>
      <w:r w:rsidRPr="00571BE1">
        <w:rPr>
          <w:rFonts w:ascii="Palatino Linotype" w:hAnsi="Palatino Linotype" w:cs="Tahoma"/>
          <w:sz w:val="20"/>
          <w:szCs w:val="20"/>
        </w:rPr>
        <w:t>Direct Debit, Credit payments</w:t>
      </w:r>
      <w:r>
        <w:rPr>
          <w:rFonts w:ascii="Palatino Linotype" w:hAnsi="Palatino Linotype" w:cs="Tahoma"/>
          <w:sz w:val="20"/>
          <w:szCs w:val="20"/>
        </w:rPr>
        <w:t>,</w:t>
      </w:r>
      <w:r w:rsidR="004A1DF3">
        <w:rPr>
          <w:rFonts w:ascii="Palatino Linotype" w:hAnsi="Palatino Linotype" w:cs="Tahoma"/>
          <w:sz w:val="20"/>
          <w:szCs w:val="20"/>
        </w:rPr>
        <w:t xml:space="preserve"> Ma</w:t>
      </w:r>
      <w:r>
        <w:rPr>
          <w:rFonts w:ascii="Palatino Linotype" w:hAnsi="Palatino Linotype" w:cs="Tahoma"/>
          <w:sz w:val="20"/>
          <w:szCs w:val="20"/>
        </w:rPr>
        <w:t>ndate management)</w:t>
      </w:r>
      <w:r w:rsidRPr="00571BE1">
        <w:rPr>
          <w:rFonts w:ascii="Palatino Linotype" w:hAnsi="Palatino Linotype" w:cs="Tahoma"/>
          <w:sz w:val="20"/>
          <w:szCs w:val="20"/>
        </w:rPr>
        <w:t>,</w:t>
      </w:r>
      <w:r w:rsidR="004A1DF3">
        <w:rPr>
          <w:rFonts w:ascii="Palatino Linotype" w:hAnsi="Palatino Linotype" w:cs="Tahoma"/>
          <w:sz w:val="20"/>
          <w:szCs w:val="20"/>
        </w:rPr>
        <w:t xml:space="preserve"> </w:t>
      </w:r>
      <w:r>
        <w:rPr>
          <w:rFonts w:ascii="Palatino Linotype" w:hAnsi="Palatino Linotype" w:cs="Tahoma"/>
          <w:sz w:val="20"/>
          <w:szCs w:val="20"/>
        </w:rPr>
        <w:t>Booking, Payment reconciliation,</w:t>
      </w:r>
      <w:r w:rsidR="004A1DF3">
        <w:rPr>
          <w:rFonts w:ascii="Palatino Linotype" w:hAnsi="Palatino Linotype" w:cs="Tahoma"/>
          <w:sz w:val="20"/>
          <w:szCs w:val="20"/>
        </w:rPr>
        <w:t xml:space="preserve"> d</w:t>
      </w:r>
      <w:r>
        <w:rPr>
          <w:rFonts w:ascii="Palatino Linotype" w:hAnsi="Palatino Linotype" w:cs="Tahoma"/>
          <w:sz w:val="20"/>
          <w:szCs w:val="20"/>
        </w:rPr>
        <w:t xml:space="preserve">ifferent </w:t>
      </w:r>
      <w:r w:rsidR="00487E36">
        <w:rPr>
          <w:rFonts w:ascii="Palatino Linotype" w:hAnsi="Palatino Linotype" w:cs="Tahoma"/>
          <w:sz w:val="20"/>
          <w:szCs w:val="20"/>
        </w:rPr>
        <w:t>account</w:t>
      </w:r>
      <w:r>
        <w:rPr>
          <w:rFonts w:ascii="Palatino Linotype" w:hAnsi="Palatino Linotype" w:cs="Tahoma"/>
          <w:sz w:val="20"/>
          <w:szCs w:val="20"/>
        </w:rPr>
        <w:t xml:space="preserve"> used for posting,</w:t>
      </w:r>
      <w:r w:rsidR="004A1DF3">
        <w:rPr>
          <w:rFonts w:ascii="Palatino Linotype" w:hAnsi="Palatino Linotype" w:cs="Tahoma"/>
          <w:sz w:val="20"/>
          <w:szCs w:val="20"/>
        </w:rPr>
        <w:t xml:space="preserve"> </w:t>
      </w:r>
      <w:r w:rsidR="00FE3FB0">
        <w:rPr>
          <w:rFonts w:ascii="Palatino Linotype" w:hAnsi="Palatino Linotype" w:cs="Tahoma"/>
          <w:sz w:val="20"/>
          <w:szCs w:val="20"/>
        </w:rPr>
        <w:t>Euro</w:t>
      </w:r>
      <w:r>
        <w:rPr>
          <w:rFonts w:ascii="Palatino Linotype" w:hAnsi="Palatino Linotype" w:cs="Tahoma"/>
          <w:sz w:val="20"/>
          <w:szCs w:val="20"/>
        </w:rPr>
        <w:t>pean Payments</w:t>
      </w:r>
      <w:r w:rsidRPr="00571BE1">
        <w:rPr>
          <w:rFonts w:ascii="Palatino Linotype" w:hAnsi="Palatino Linotype" w:cs="Tahoma"/>
          <w:sz w:val="20"/>
          <w:szCs w:val="20"/>
        </w:rPr>
        <w:t>,</w:t>
      </w:r>
      <w:r w:rsidR="004A1DF3">
        <w:rPr>
          <w:rFonts w:ascii="Palatino Linotype" w:hAnsi="Palatino Linotype" w:cs="Tahoma"/>
          <w:sz w:val="20"/>
          <w:szCs w:val="20"/>
        </w:rPr>
        <w:t xml:space="preserve"> </w:t>
      </w:r>
      <w:r>
        <w:rPr>
          <w:rFonts w:ascii="Palatino Linotype" w:hAnsi="Palatino Linotype" w:cs="Tahoma"/>
          <w:sz w:val="20"/>
          <w:szCs w:val="20"/>
        </w:rPr>
        <w:t>PSD2</w:t>
      </w:r>
      <w:r w:rsidR="00FE3FB0">
        <w:rPr>
          <w:rFonts w:ascii="Palatino Linotype" w:hAnsi="Palatino Linotype" w:cs="Tahoma"/>
          <w:sz w:val="20"/>
          <w:szCs w:val="20"/>
        </w:rPr>
        <w:t>,</w:t>
      </w:r>
      <w:r w:rsidR="004A1DF3">
        <w:rPr>
          <w:rFonts w:ascii="Palatino Linotype" w:hAnsi="Palatino Linotype" w:cs="Tahoma"/>
          <w:sz w:val="20"/>
          <w:szCs w:val="20"/>
        </w:rPr>
        <w:t xml:space="preserve"> </w:t>
      </w:r>
      <w:r w:rsidR="00FE3FB0">
        <w:rPr>
          <w:rFonts w:ascii="Palatino Linotype" w:hAnsi="Palatino Linotype" w:cs="Tahoma"/>
          <w:sz w:val="20"/>
          <w:szCs w:val="20"/>
        </w:rPr>
        <w:t>Instant payments</w:t>
      </w:r>
      <w:r w:rsidR="007E1461">
        <w:rPr>
          <w:rFonts w:ascii="Palatino Linotype" w:hAnsi="Palatino Linotype" w:cs="Tahoma"/>
          <w:sz w:val="20"/>
          <w:szCs w:val="20"/>
        </w:rPr>
        <w:t>,</w:t>
      </w:r>
      <w:r w:rsidR="004A1DF3">
        <w:rPr>
          <w:rFonts w:ascii="Palatino Linotype" w:hAnsi="Palatino Linotype" w:cs="Tahoma"/>
          <w:sz w:val="20"/>
          <w:szCs w:val="20"/>
        </w:rPr>
        <w:t xml:space="preserve"> </w:t>
      </w:r>
      <w:r w:rsidR="007E1461">
        <w:rPr>
          <w:rFonts w:ascii="Palatino Linotype" w:hAnsi="Palatino Linotype" w:cs="Tahoma"/>
          <w:sz w:val="20"/>
          <w:szCs w:val="20"/>
        </w:rPr>
        <w:t>SWIFT and ISO20022 messages</w:t>
      </w:r>
      <w:r w:rsidR="00AB3D51">
        <w:rPr>
          <w:rFonts w:ascii="Palatino Linotype" w:hAnsi="Palatino Linotype" w:cs="Tahoma"/>
          <w:sz w:val="20"/>
          <w:szCs w:val="20"/>
        </w:rPr>
        <w:t>, IS20022 transformation project.</w:t>
      </w:r>
    </w:p>
    <w:p w14:paraId="5DFF236D" w14:textId="77777777" w:rsidR="004D1925" w:rsidRPr="004D1925" w:rsidRDefault="00571BE1" w:rsidP="00AE7B2F">
      <w:pPr>
        <w:pStyle w:val="ListParagraph"/>
        <w:numPr>
          <w:ilvl w:val="1"/>
          <w:numId w:val="18"/>
        </w:numPr>
        <w:rPr>
          <w:rFonts w:asciiTheme="minorHAnsi" w:hAnsiTheme="minorHAnsi" w:cstheme="minorHAnsi"/>
          <w:b/>
        </w:rPr>
      </w:pPr>
      <w:r w:rsidRPr="00155AEB">
        <w:rPr>
          <w:rFonts w:ascii="Palatino Linotype" w:hAnsi="Palatino Linotype" w:cs="Tahoma"/>
          <w:b/>
          <w:sz w:val="20"/>
          <w:szCs w:val="20"/>
        </w:rPr>
        <w:t xml:space="preserve"> AML</w:t>
      </w:r>
      <w:r w:rsidR="00F13292">
        <w:rPr>
          <w:rFonts w:ascii="Palatino Linotype" w:hAnsi="Palatino Linotype" w:cs="Tahoma"/>
          <w:b/>
          <w:sz w:val="20"/>
          <w:szCs w:val="20"/>
        </w:rPr>
        <w:t xml:space="preserve"> /</w:t>
      </w:r>
      <w:r w:rsidR="00A848FC" w:rsidRPr="00155AEB">
        <w:rPr>
          <w:rFonts w:ascii="Palatino Linotype" w:hAnsi="Palatino Linotype" w:cs="Tahoma"/>
          <w:b/>
          <w:sz w:val="20"/>
          <w:szCs w:val="20"/>
        </w:rPr>
        <w:t>KYC</w:t>
      </w:r>
      <w:r w:rsidR="00F13292">
        <w:rPr>
          <w:rFonts w:ascii="Palatino Linotype" w:hAnsi="Palatino Linotype" w:cs="Tahoma"/>
          <w:b/>
          <w:sz w:val="20"/>
          <w:szCs w:val="20"/>
        </w:rPr>
        <w:t>/Customer onboarding</w:t>
      </w:r>
    </w:p>
    <w:p w14:paraId="1FFEF008" w14:textId="77777777" w:rsidR="004D1925" w:rsidRPr="00EA781B" w:rsidRDefault="00231204" w:rsidP="004D1925">
      <w:pPr>
        <w:pStyle w:val="ListParagraph"/>
        <w:numPr>
          <w:ilvl w:val="2"/>
          <w:numId w:val="18"/>
        </w:numPr>
        <w:rPr>
          <w:rFonts w:asciiTheme="minorHAnsi" w:hAnsiTheme="minorHAnsi" w:cstheme="minorHAnsi"/>
          <w:b/>
        </w:rPr>
      </w:pPr>
      <w:r w:rsidRPr="004D1925">
        <w:rPr>
          <w:rFonts w:ascii="Palatino Linotype" w:hAnsi="Palatino Linotype" w:cs="Tahoma"/>
          <w:sz w:val="20"/>
          <w:szCs w:val="20"/>
        </w:rPr>
        <w:t>(Customer Due Delligence,</w:t>
      </w:r>
      <w:r w:rsidR="00B0165B" w:rsidRPr="004D1925">
        <w:rPr>
          <w:rFonts w:ascii="Palatino Linotype" w:hAnsi="Palatino Linotype" w:cs="Tahoma"/>
          <w:sz w:val="20"/>
          <w:szCs w:val="20"/>
        </w:rPr>
        <w:t>Enhanced Due Delligence,</w:t>
      </w:r>
      <w:r w:rsidRPr="004D1925">
        <w:rPr>
          <w:rFonts w:ascii="Palatino Linotype" w:hAnsi="Palatino Linotype" w:cs="Tahoma"/>
          <w:sz w:val="20"/>
          <w:szCs w:val="20"/>
        </w:rPr>
        <w:t>Customer Risk Profiling)</w:t>
      </w:r>
      <w:r w:rsidR="00571BE1" w:rsidRPr="004D1925">
        <w:rPr>
          <w:rFonts w:ascii="Palatino Linotype" w:hAnsi="Palatino Linotype" w:cs="Tahoma"/>
          <w:sz w:val="20"/>
          <w:szCs w:val="20"/>
        </w:rPr>
        <w:t>,</w:t>
      </w:r>
      <w:r w:rsidR="00A848FC" w:rsidRPr="004D1925">
        <w:rPr>
          <w:rFonts w:ascii="Palatino Linotype" w:hAnsi="Palatino Linotype" w:cs="Tahoma"/>
          <w:sz w:val="20"/>
          <w:szCs w:val="20"/>
        </w:rPr>
        <w:t xml:space="preserve"> Sanction</w:t>
      </w:r>
      <w:r w:rsidR="004D1925" w:rsidRPr="004D1925">
        <w:rPr>
          <w:rFonts w:ascii="Palatino Linotype" w:hAnsi="Palatino Linotype" w:cs="Tahoma"/>
          <w:sz w:val="20"/>
          <w:szCs w:val="20"/>
        </w:rPr>
        <w:t>s and Embargo Filtering Service</w:t>
      </w:r>
    </w:p>
    <w:p w14:paraId="124B17CF" w14:textId="77777777" w:rsidR="00EA781B" w:rsidRPr="004D1925" w:rsidRDefault="00EA781B" w:rsidP="004D1925">
      <w:pPr>
        <w:pStyle w:val="ListParagraph"/>
        <w:numPr>
          <w:ilvl w:val="2"/>
          <w:numId w:val="18"/>
        </w:numPr>
        <w:rPr>
          <w:rFonts w:asciiTheme="minorHAnsi" w:hAnsiTheme="minorHAnsi" w:cstheme="minorHAnsi"/>
          <w:b/>
        </w:rPr>
      </w:pPr>
      <w:r>
        <w:rPr>
          <w:rFonts w:ascii="Palatino Linotype" w:hAnsi="Palatino Linotype" w:cs="Tahoma"/>
          <w:sz w:val="20"/>
          <w:szCs w:val="20"/>
        </w:rPr>
        <w:t>SAR,CTR</w:t>
      </w:r>
    </w:p>
    <w:p w14:paraId="65DD1CD0" w14:textId="77777777" w:rsidR="003A1B32" w:rsidRPr="003A1B32" w:rsidRDefault="00571BE1" w:rsidP="00AE7B2F">
      <w:pPr>
        <w:pStyle w:val="ListParagraph"/>
        <w:numPr>
          <w:ilvl w:val="1"/>
          <w:numId w:val="18"/>
        </w:numPr>
        <w:rPr>
          <w:rFonts w:asciiTheme="minorHAnsi" w:hAnsiTheme="minorHAnsi" w:cstheme="minorHAnsi"/>
          <w:b/>
        </w:rPr>
      </w:pPr>
      <w:r w:rsidRPr="00155AEB">
        <w:rPr>
          <w:rFonts w:ascii="Palatino Linotype" w:hAnsi="Palatino Linotype" w:cs="Tahoma"/>
          <w:b/>
          <w:sz w:val="20"/>
          <w:szCs w:val="20"/>
        </w:rPr>
        <w:t>Liquidity Managemen</w:t>
      </w:r>
      <w:r w:rsidR="00AE7B2F" w:rsidRPr="00155AEB">
        <w:rPr>
          <w:rFonts w:ascii="Palatino Linotype" w:hAnsi="Palatino Linotype" w:cs="Tahoma"/>
          <w:b/>
          <w:sz w:val="20"/>
          <w:szCs w:val="20"/>
        </w:rPr>
        <w:t>t</w:t>
      </w:r>
      <w:r w:rsidR="003A1B32">
        <w:rPr>
          <w:rFonts w:ascii="Palatino Linotype" w:hAnsi="Palatino Linotype" w:cs="Tahoma"/>
          <w:b/>
          <w:sz w:val="20"/>
          <w:szCs w:val="20"/>
        </w:rPr>
        <w:t xml:space="preserve"> </w:t>
      </w:r>
    </w:p>
    <w:p w14:paraId="6EA755BD" w14:textId="2A199623" w:rsidR="00AE7B2F" w:rsidRPr="00567602" w:rsidRDefault="003A1B32" w:rsidP="003A1B32">
      <w:pPr>
        <w:pStyle w:val="ListParagraph"/>
        <w:numPr>
          <w:ilvl w:val="2"/>
          <w:numId w:val="18"/>
        </w:numPr>
        <w:rPr>
          <w:rFonts w:asciiTheme="minorHAnsi" w:hAnsiTheme="minorHAnsi" w:cstheme="minorHAnsi"/>
          <w:b/>
        </w:rPr>
      </w:pPr>
      <w:r w:rsidRPr="003A1B32">
        <w:rPr>
          <w:rFonts w:ascii="Palatino Linotype" w:hAnsi="Palatino Linotype" w:cs="Tahoma"/>
          <w:sz w:val="20"/>
          <w:szCs w:val="20"/>
        </w:rPr>
        <w:t>Sweep A/c</w:t>
      </w:r>
      <w:r w:rsidR="00CE1FE0">
        <w:rPr>
          <w:rFonts w:ascii="Palatino Linotype" w:hAnsi="Palatino Linotype" w:cs="Tahoma"/>
          <w:sz w:val="20"/>
          <w:szCs w:val="20"/>
        </w:rPr>
        <w:t xml:space="preserve"> </w:t>
      </w:r>
      <w:r>
        <w:rPr>
          <w:rFonts w:ascii="Palatino Linotype" w:hAnsi="Palatino Linotype" w:cs="Tahoma"/>
          <w:sz w:val="20"/>
          <w:szCs w:val="20"/>
        </w:rPr>
        <w:t>transfer ,</w:t>
      </w:r>
      <w:r w:rsidR="004D1925">
        <w:rPr>
          <w:rFonts w:ascii="Palatino Linotype" w:hAnsi="Palatino Linotype" w:cs="Tahoma"/>
          <w:sz w:val="20"/>
          <w:szCs w:val="20"/>
        </w:rPr>
        <w:t xml:space="preserve">zero </w:t>
      </w:r>
      <w:r w:rsidR="00487E36">
        <w:rPr>
          <w:rFonts w:ascii="Palatino Linotype" w:hAnsi="Palatino Linotype" w:cs="Tahoma"/>
          <w:sz w:val="20"/>
          <w:szCs w:val="20"/>
        </w:rPr>
        <w:t>balancing, notional</w:t>
      </w:r>
      <w:r w:rsidR="004D1925">
        <w:rPr>
          <w:rFonts w:ascii="Palatino Linotype" w:hAnsi="Palatino Linotype" w:cs="Tahoma"/>
          <w:sz w:val="20"/>
          <w:szCs w:val="20"/>
        </w:rPr>
        <w:t xml:space="preserve"> pooling</w:t>
      </w:r>
    </w:p>
    <w:p w14:paraId="24912F5E" w14:textId="34D15D82" w:rsidR="00567602" w:rsidRPr="0079078A" w:rsidRDefault="00567602" w:rsidP="00567602">
      <w:pPr>
        <w:pStyle w:val="ListParagraph"/>
        <w:numPr>
          <w:ilvl w:val="1"/>
          <w:numId w:val="18"/>
        </w:numPr>
        <w:rPr>
          <w:rFonts w:asciiTheme="minorHAnsi" w:hAnsiTheme="minorHAnsi" w:cstheme="minorHAnsi"/>
          <w:b/>
        </w:rPr>
      </w:pPr>
      <w:r>
        <w:rPr>
          <w:rFonts w:ascii="Palatino Linotype" w:hAnsi="Palatino Linotype" w:cs="Tahoma"/>
          <w:b/>
          <w:sz w:val="20"/>
          <w:szCs w:val="20"/>
        </w:rPr>
        <w:t>Treasury</w:t>
      </w:r>
    </w:p>
    <w:p w14:paraId="2BCE2E02" w14:textId="77777777" w:rsidR="0079078A" w:rsidRPr="00EA781B" w:rsidRDefault="0079078A" w:rsidP="0079078A">
      <w:pPr>
        <w:pStyle w:val="ListParagraph"/>
        <w:numPr>
          <w:ilvl w:val="2"/>
          <w:numId w:val="18"/>
        </w:numPr>
        <w:rPr>
          <w:rFonts w:asciiTheme="minorHAnsi" w:hAnsiTheme="minorHAnsi" w:cstheme="minorHAnsi"/>
          <w:b/>
        </w:rPr>
      </w:pPr>
      <w:r>
        <w:rPr>
          <w:rFonts w:ascii="Palatino Linotype" w:hAnsi="Palatino Linotype" w:cs="Tahoma"/>
          <w:sz w:val="20"/>
          <w:szCs w:val="20"/>
        </w:rPr>
        <w:t>Different types of deposit accounts</w:t>
      </w:r>
    </w:p>
    <w:p w14:paraId="1FC7DCDE" w14:textId="77777777" w:rsidR="0079078A" w:rsidRPr="0079078A" w:rsidRDefault="0079078A" w:rsidP="0079078A">
      <w:pPr>
        <w:pStyle w:val="ListParagraph"/>
        <w:numPr>
          <w:ilvl w:val="2"/>
          <w:numId w:val="18"/>
        </w:numPr>
        <w:rPr>
          <w:rFonts w:asciiTheme="minorHAnsi" w:hAnsiTheme="minorHAnsi" w:cstheme="minorHAnsi"/>
          <w:b/>
        </w:rPr>
      </w:pPr>
      <w:r>
        <w:rPr>
          <w:rFonts w:ascii="Palatino Linotype" w:hAnsi="Palatino Linotype" w:cs="Tahoma"/>
          <w:sz w:val="20"/>
          <w:szCs w:val="20"/>
        </w:rPr>
        <w:t>Spot and Forward booking</w:t>
      </w:r>
    </w:p>
    <w:p w14:paraId="5EFD05A3" w14:textId="592C1989" w:rsidR="0079078A" w:rsidRDefault="0079078A" w:rsidP="00567602">
      <w:pPr>
        <w:pStyle w:val="ListParagraph"/>
        <w:numPr>
          <w:ilvl w:val="1"/>
          <w:numId w:val="18"/>
        </w:numPr>
        <w:rPr>
          <w:rFonts w:asciiTheme="minorHAnsi" w:hAnsiTheme="minorHAnsi" w:cstheme="minorHAnsi"/>
          <w:b/>
        </w:rPr>
      </w:pPr>
      <w:r>
        <w:rPr>
          <w:rFonts w:asciiTheme="minorHAnsi" w:hAnsiTheme="minorHAnsi" w:cstheme="minorHAnsi"/>
          <w:b/>
        </w:rPr>
        <w:t>Tools</w:t>
      </w:r>
    </w:p>
    <w:p w14:paraId="0BDC83F3" w14:textId="2EA765CB" w:rsidR="0079078A" w:rsidRPr="0079078A" w:rsidRDefault="0079078A" w:rsidP="0079078A">
      <w:pPr>
        <w:pStyle w:val="ListParagraph"/>
        <w:numPr>
          <w:ilvl w:val="2"/>
          <w:numId w:val="18"/>
        </w:numPr>
        <w:rPr>
          <w:rFonts w:ascii="Palatino Linotype" w:hAnsi="Palatino Linotype" w:cs="Tahoma"/>
          <w:sz w:val="20"/>
          <w:szCs w:val="20"/>
        </w:rPr>
      </w:pPr>
      <w:r w:rsidRPr="0079078A">
        <w:rPr>
          <w:rFonts w:ascii="Palatino Linotype" w:hAnsi="Palatino Linotype" w:cs="Tahoma"/>
          <w:sz w:val="20"/>
          <w:szCs w:val="20"/>
        </w:rPr>
        <w:t xml:space="preserve">Jira, </w:t>
      </w:r>
      <w:proofErr w:type="spellStart"/>
      <w:r w:rsidRPr="0079078A">
        <w:rPr>
          <w:rFonts w:ascii="Palatino Linotype" w:hAnsi="Palatino Linotype" w:cs="Tahoma"/>
          <w:sz w:val="20"/>
          <w:szCs w:val="20"/>
        </w:rPr>
        <w:t>Confuence</w:t>
      </w:r>
      <w:proofErr w:type="spellEnd"/>
      <w:r>
        <w:rPr>
          <w:rFonts w:ascii="Palatino Linotype" w:hAnsi="Palatino Linotype" w:cs="Tahoma"/>
          <w:sz w:val="20"/>
          <w:szCs w:val="20"/>
        </w:rPr>
        <w:t xml:space="preserve"> , Visio, SQL</w:t>
      </w:r>
    </w:p>
    <w:p w14:paraId="402DC0A9" w14:textId="77777777" w:rsidR="0079078A" w:rsidRPr="00567602" w:rsidRDefault="0079078A" w:rsidP="0079078A">
      <w:pPr>
        <w:pStyle w:val="ListParagraph"/>
        <w:ind w:left="1080"/>
        <w:rPr>
          <w:rFonts w:asciiTheme="minorHAnsi" w:hAnsiTheme="minorHAnsi" w:cstheme="minorHAnsi"/>
          <w:b/>
        </w:rPr>
      </w:pPr>
    </w:p>
    <w:p w14:paraId="7D983F6A" w14:textId="77777777" w:rsidR="0079078A" w:rsidRPr="00EA781B" w:rsidRDefault="0079078A" w:rsidP="0079078A">
      <w:pPr>
        <w:pStyle w:val="ListParagraph"/>
        <w:ind w:left="1800"/>
        <w:rPr>
          <w:rFonts w:asciiTheme="minorHAnsi" w:hAnsiTheme="minorHAnsi" w:cstheme="minorHAnsi"/>
          <w:b/>
        </w:rPr>
      </w:pPr>
    </w:p>
    <w:p w14:paraId="411284CB" w14:textId="77777777" w:rsidR="00567602" w:rsidRPr="00AE7B2F" w:rsidRDefault="00567602" w:rsidP="00567602">
      <w:pPr>
        <w:pStyle w:val="ListParagraph"/>
        <w:ind w:left="1800"/>
        <w:rPr>
          <w:rFonts w:asciiTheme="minorHAnsi" w:hAnsiTheme="minorHAnsi" w:cstheme="minorHAnsi"/>
          <w:b/>
        </w:rPr>
      </w:pPr>
    </w:p>
    <w:p w14:paraId="7E7D26ED" w14:textId="77777777" w:rsidR="00A235F6" w:rsidRDefault="00F66FAB" w:rsidP="00947823">
      <w:pPr>
        <w:pStyle w:val="ListParagraph"/>
        <w:numPr>
          <w:ilvl w:val="0"/>
          <w:numId w:val="18"/>
        </w:numPr>
        <w:rPr>
          <w:rFonts w:ascii="Palatino Linotype" w:hAnsi="Palatino Linotype" w:cs="Tahoma"/>
          <w:sz w:val="20"/>
          <w:szCs w:val="20"/>
        </w:rPr>
      </w:pPr>
      <w:r w:rsidRPr="001278EB">
        <w:rPr>
          <w:rFonts w:ascii="Palatino Linotype" w:hAnsi="Palatino Linotype" w:cs="Tahoma"/>
          <w:b/>
          <w:sz w:val="20"/>
          <w:szCs w:val="20"/>
        </w:rPr>
        <w:t>Process Skills</w:t>
      </w:r>
      <w:r w:rsidR="000F38AE" w:rsidRPr="001278EB">
        <w:rPr>
          <w:rFonts w:ascii="Palatino Linotype" w:hAnsi="Palatino Linotype" w:cs="Tahoma"/>
          <w:sz w:val="20"/>
          <w:szCs w:val="20"/>
        </w:rPr>
        <w:t xml:space="preserve">- </w:t>
      </w:r>
    </w:p>
    <w:p w14:paraId="224B415E" w14:textId="77777777" w:rsidR="00FE3FB0" w:rsidRDefault="00FE3FB0" w:rsidP="00A235F6">
      <w:pPr>
        <w:pStyle w:val="ListParagraph"/>
        <w:numPr>
          <w:ilvl w:val="1"/>
          <w:numId w:val="18"/>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Scrum Master:</w:t>
      </w:r>
    </w:p>
    <w:p w14:paraId="3C1782F3" w14:textId="205EE1B2" w:rsidR="00FE3FB0" w:rsidRDefault="00FE3FB0" w:rsidP="00FE3FB0">
      <w:pPr>
        <w:pStyle w:val="ListParagraph"/>
        <w:numPr>
          <w:ilvl w:val="3"/>
          <w:numId w:val="18"/>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Organize and </w:t>
      </w:r>
      <w:r w:rsidR="00487E36">
        <w:rPr>
          <w:rFonts w:asciiTheme="minorHAnsi" w:eastAsiaTheme="minorHAnsi" w:hAnsiTheme="minorHAnsi" w:cstheme="minorHAnsi"/>
          <w:color w:val="000000"/>
          <w:sz w:val="22"/>
          <w:szCs w:val="22"/>
          <w:lang w:val="en-GB"/>
        </w:rPr>
        <w:t>facilitate</w:t>
      </w:r>
      <w:r>
        <w:rPr>
          <w:rFonts w:asciiTheme="minorHAnsi" w:eastAsiaTheme="minorHAnsi" w:hAnsiTheme="minorHAnsi" w:cstheme="minorHAnsi"/>
          <w:color w:val="000000"/>
          <w:sz w:val="22"/>
          <w:szCs w:val="22"/>
          <w:lang w:val="en-GB"/>
        </w:rPr>
        <w:t xml:space="preserve"> different scrum ceremonies.</w:t>
      </w:r>
    </w:p>
    <w:p w14:paraId="6D0768E9" w14:textId="33D1EFAB" w:rsidR="00FE3FB0" w:rsidRDefault="00487E36" w:rsidP="00FE3FB0">
      <w:pPr>
        <w:pStyle w:val="ListParagraph"/>
        <w:numPr>
          <w:ilvl w:val="3"/>
          <w:numId w:val="18"/>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Collaborate</w:t>
      </w:r>
      <w:r w:rsidR="00FE3FB0">
        <w:rPr>
          <w:rFonts w:asciiTheme="minorHAnsi" w:eastAsiaTheme="minorHAnsi" w:hAnsiTheme="minorHAnsi" w:cstheme="minorHAnsi"/>
          <w:color w:val="000000"/>
          <w:sz w:val="22"/>
          <w:szCs w:val="22"/>
          <w:lang w:val="en-GB"/>
        </w:rPr>
        <w:t xml:space="preserve"> and work closely with product owner on grooming backlog and keep the backlog relevant and updated</w:t>
      </w:r>
    </w:p>
    <w:p w14:paraId="50509B2B" w14:textId="5D25457E" w:rsidR="00FE3FB0" w:rsidRDefault="00FE3FB0" w:rsidP="00FE3FB0">
      <w:pPr>
        <w:pStyle w:val="ListParagraph"/>
        <w:numPr>
          <w:ilvl w:val="3"/>
          <w:numId w:val="18"/>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Track team’s progress including velocity and </w:t>
      </w:r>
      <w:r w:rsidR="00903C1B">
        <w:rPr>
          <w:rFonts w:asciiTheme="minorHAnsi" w:eastAsiaTheme="minorHAnsi" w:hAnsiTheme="minorHAnsi" w:cstheme="minorHAnsi"/>
          <w:color w:val="000000"/>
          <w:sz w:val="22"/>
          <w:szCs w:val="22"/>
          <w:lang w:val="en-GB"/>
        </w:rPr>
        <w:t xml:space="preserve">release </w:t>
      </w:r>
      <w:r w:rsidR="00487E36">
        <w:rPr>
          <w:rFonts w:asciiTheme="minorHAnsi" w:eastAsiaTheme="minorHAnsi" w:hAnsiTheme="minorHAnsi" w:cstheme="minorHAnsi"/>
          <w:color w:val="000000"/>
          <w:sz w:val="22"/>
          <w:szCs w:val="22"/>
          <w:lang w:val="en-GB"/>
        </w:rPr>
        <w:t>forecasting</w:t>
      </w:r>
    </w:p>
    <w:p w14:paraId="3F5DA972" w14:textId="77777777" w:rsidR="00903C1B" w:rsidRDefault="00903C1B" w:rsidP="00FE3FB0">
      <w:pPr>
        <w:pStyle w:val="ListParagraph"/>
        <w:numPr>
          <w:ilvl w:val="3"/>
          <w:numId w:val="18"/>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A</w:t>
      </w:r>
      <w:r w:rsidR="008867EF">
        <w:rPr>
          <w:rFonts w:asciiTheme="minorHAnsi" w:eastAsiaTheme="minorHAnsi" w:hAnsiTheme="minorHAnsi" w:cstheme="minorHAnsi"/>
          <w:color w:val="000000"/>
          <w:sz w:val="22"/>
          <w:szCs w:val="22"/>
          <w:lang w:val="en-GB"/>
        </w:rPr>
        <w:t>l</w:t>
      </w:r>
      <w:r>
        <w:rPr>
          <w:rFonts w:asciiTheme="minorHAnsi" w:eastAsiaTheme="minorHAnsi" w:hAnsiTheme="minorHAnsi" w:cstheme="minorHAnsi"/>
          <w:color w:val="000000"/>
          <w:sz w:val="22"/>
          <w:szCs w:val="22"/>
          <w:lang w:val="en-GB"/>
        </w:rPr>
        <w:t>ias with different scrum masters in process improvement.</w:t>
      </w:r>
    </w:p>
    <w:p w14:paraId="073A58AD" w14:textId="77777777" w:rsidR="008867EF" w:rsidRDefault="008867EF" w:rsidP="00FE3FB0">
      <w:pPr>
        <w:pStyle w:val="ListParagraph"/>
        <w:numPr>
          <w:ilvl w:val="3"/>
          <w:numId w:val="18"/>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Initiating Agile process in teams.</w:t>
      </w:r>
    </w:p>
    <w:p w14:paraId="6468ABA7" w14:textId="77777777" w:rsidR="00FE3FB0" w:rsidRDefault="00FE3FB0" w:rsidP="00FE3FB0">
      <w:pPr>
        <w:pStyle w:val="ListParagraph"/>
        <w:spacing w:before="80" w:after="80"/>
        <w:ind w:left="1080"/>
        <w:jc w:val="both"/>
        <w:rPr>
          <w:rFonts w:asciiTheme="minorHAnsi" w:eastAsiaTheme="minorHAnsi" w:hAnsiTheme="minorHAnsi" w:cstheme="minorHAnsi"/>
          <w:color w:val="000000"/>
          <w:sz w:val="22"/>
          <w:szCs w:val="22"/>
          <w:lang w:val="en-GB"/>
        </w:rPr>
      </w:pPr>
    </w:p>
    <w:p w14:paraId="1E8E1876" w14:textId="77777777" w:rsidR="00A235F6" w:rsidRPr="003A576F" w:rsidRDefault="00A235F6" w:rsidP="00A235F6">
      <w:pPr>
        <w:pStyle w:val="ListParagraph"/>
        <w:numPr>
          <w:ilvl w:val="1"/>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 xml:space="preserve">Create the end to end business process flow of as is processes, </w:t>
      </w:r>
    </w:p>
    <w:p w14:paraId="4C4D24D5" w14:textId="77777777" w:rsidR="00A235F6" w:rsidRPr="003A576F" w:rsidRDefault="00A235F6" w:rsidP="00A235F6">
      <w:pPr>
        <w:pStyle w:val="ListParagraph"/>
        <w:numPr>
          <w:ilvl w:val="1"/>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Process transition</w:t>
      </w:r>
    </w:p>
    <w:p w14:paraId="468AE189" w14:textId="77777777" w:rsidR="00A235F6" w:rsidRPr="003A576F" w:rsidRDefault="00A235F6" w:rsidP="00A235F6">
      <w:pPr>
        <w:pStyle w:val="ListParagraph"/>
        <w:numPr>
          <w:ilvl w:val="3"/>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 xml:space="preserve">Change management </w:t>
      </w:r>
    </w:p>
    <w:p w14:paraId="58FB1CA9" w14:textId="77777777" w:rsidR="00A235F6" w:rsidRPr="003A576F" w:rsidRDefault="00A235F6" w:rsidP="00A235F6">
      <w:pPr>
        <w:pStyle w:val="ListParagraph"/>
        <w:numPr>
          <w:ilvl w:val="3"/>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Process re-engineering</w:t>
      </w:r>
    </w:p>
    <w:p w14:paraId="34875BB5" w14:textId="77777777" w:rsidR="00A235F6" w:rsidRPr="003A576F" w:rsidRDefault="00A235F6" w:rsidP="00A235F6">
      <w:pPr>
        <w:pStyle w:val="ListParagraph"/>
        <w:numPr>
          <w:ilvl w:val="4"/>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 xml:space="preserve">Creating end to end business and functional process flow </w:t>
      </w:r>
    </w:p>
    <w:p w14:paraId="47D60033" w14:textId="77777777" w:rsidR="00A235F6" w:rsidRPr="003A576F" w:rsidRDefault="00A235F6" w:rsidP="00A235F6">
      <w:pPr>
        <w:pStyle w:val="ListParagraph"/>
        <w:numPr>
          <w:ilvl w:val="4"/>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Mapping of AS IS process to various user journeys</w:t>
      </w:r>
    </w:p>
    <w:p w14:paraId="77D28F5F" w14:textId="77777777" w:rsidR="00A235F6" w:rsidRPr="003A576F" w:rsidRDefault="00A235F6" w:rsidP="00A235F6">
      <w:pPr>
        <w:pStyle w:val="ListParagraph"/>
        <w:numPr>
          <w:ilvl w:val="4"/>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Create new to BE processes</w:t>
      </w:r>
    </w:p>
    <w:p w14:paraId="63D33076" w14:textId="77777777" w:rsidR="00A235F6" w:rsidRPr="003A576F" w:rsidRDefault="00A235F6" w:rsidP="00A235F6">
      <w:pPr>
        <w:pStyle w:val="ListParagraph"/>
        <w:numPr>
          <w:ilvl w:val="1"/>
          <w:numId w:val="18"/>
        </w:numPr>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Product demo to prospective business users</w:t>
      </w:r>
    </w:p>
    <w:p w14:paraId="37F70FEF" w14:textId="5C91830C" w:rsidR="00A235F6" w:rsidRDefault="00A235F6" w:rsidP="00A235F6">
      <w:pPr>
        <w:pStyle w:val="ListParagraph"/>
        <w:numPr>
          <w:ilvl w:val="3"/>
          <w:numId w:val="31"/>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 xml:space="preserve">Creating Business Use Case, </w:t>
      </w:r>
    </w:p>
    <w:p w14:paraId="555D4E0F" w14:textId="0AF9343C" w:rsidR="00743344" w:rsidRDefault="00743344" w:rsidP="00A235F6">
      <w:pPr>
        <w:pStyle w:val="ListParagraph"/>
        <w:numPr>
          <w:ilvl w:val="3"/>
          <w:numId w:val="31"/>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Creating Epic and User Stories</w:t>
      </w:r>
    </w:p>
    <w:p w14:paraId="74D061AD" w14:textId="5C7DED84" w:rsidR="00934F1E" w:rsidRPr="003A576F" w:rsidRDefault="00934F1E" w:rsidP="00A235F6">
      <w:pPr>
        <w:pStyle w:val="ListParagraph"/>
        <w:numPr>
          <w:ilvl w:val="3"/>
          <w:numId w:val="31"/>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 xml:space="preserve">Creating UML diagrams such as process flow </w:t>
      </w:r>
      <w:proofErr w:type="gramStart"/>
      <w:r>
        <w:rPr>
          <w:rFonts w:asciiTheme="minorHAnsi" w:eastAsiaTheme="minorHAnsi" w:hAnsiTheme="minorHAnsi" w:cstheme="minorHAnsi"/>
          <w:color w:val="000000"/>
          <w:sz w:val="22"/>
          <w:szCs w:val="22"/>
          <w:lang w:val="en-GB"/>
        </w:rPr>
        <w:t>diagram ,</w:t>
      </w:r>
      <w:proofErr w:type="gramEnd"/>
      <w:r>
        <w:rPr>
          <w:rFonts w:asciiTheme="minorHAnsi" w:eastAsiaTheme="minorHAnsi" w:hAnsiTheme="minorHAnsi" w:cstheme="minorHAnsi"/>
          <w:color w:val="000000"/>
          <w:sz w:val="22"/>
          <w:szCs w:val="22"/>
          <w:lang w:val="en-GB"/>
        </w:rPr>
        <w:t xml:space="preserve"> activity diagram, Entity diagram</w:t>
      </w:r>
    </w:p>
    <w:p w14:paraId="1C2B2156" w14:textId="77777777" w:rsidR="00A235F6" w:rsidRPr="003A576F" w:rsidRDefault="00A235F6" w:rsidP="00A235F6">
      <w:pPr>
        <w:pStyle w:val="ListParagraph"/>
        <w:numPr>
          <w:ilvl w:val="3"/>
          <w:numId w:val="31"/>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Preparation of User stories, BRD, FSD, GAP ANALYSIS DOCUMENT,</w:t>
      </w:r>
    </w:p>
    <w:p w14:paraId="3DAAAE18" w14:textId="77777777" w:rsidR="00A235F6" w:rsidRPr="003A576F" w:rsidRDefault="00A235F6" w:rsidP="00A235F6">
      <w:pPr>
        <w:pStyle w:val="ListParagraph"/>
        <w:numPr>
          <w:ilvl w:val="3"/>
          <w:numId w:val="31"/>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 xml:space="preserve">Conversion of business requirement to functional requirement </w:t>
      </w:r>
    </w:p>
    <w:p w14:paraId="57E59DFE" w14:textId="77777777" w:rsidR="00A235F6" w:rsidRPr="003A576F" w:rsidRDefault="00A235F6" w:rsidP="00A235F6">
      <w:pPr>
        <w:pStyle w:val="ListParagraph"/>
        <w:numPr>
          <w:ilvl w:val="3"/>
          <w:numId w:val="31"/>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Functional requirement scope validation with test scenarios</w:t>
      </w:r>
    </w:p>
    <w:p w14:paraId="1EEAF9DC" w14:textId="513B83AC" w:rsidR="00A235F6" w:rsidRPr="00F12538" w:rsidRDefault="00A235F6" w:rsidP="002E6399">
      <w:pPr>
        <w:pStyle w:val="ListParagraph"/>
        <w:numPr>
          <w:ilvl w:val="3"/>
          <w:numId w:val="31"/>
        </w:numPr>
        <w:spacing w:before="80" w:after="80"/>
        <w:jc w:val="both"/>
        <w:rPr>
          <w:rFonts w:asciiTheme="minorHAnsi" w:eastAsiaTheme="minorHAnsi" w:hAnsiTheme="minorHAnsi" w:cstheme="minorHAnsi"/>
          <w:color w:val="000000"/>
          <w:sz w:val="22"/>
          <w:szCs w:val="22"/>
          <w:lang w:val="en-GB"/>
        </w:rPr>
      </w:pPr>
      <w:r w:rsidRPr="00F12538">
        <w:rPr>
          <w:rFonts w:asciiTheme="minorHAnsi" w:eastAsiaTheme="minorHAnsi" w:hAnsiTheme="minorHAnsi" w:cstheme="minorHAnsi"/>
          <w:color w:val="000000"/>
          <w:sz w:val="22"/>
          <w:szCs w:val="22"/>
          <w:lang w:val="en-GB"/>
        </w:rPr>
        <w:t xml:space="preserve">Post release product </w:t>
      </w:r>
      <w:r w:rsidR="00487E36" w:rsidRPr="00F12538">
        <w:rPr>
          <w:rFonts w:asciiTheme="minorHAnsi" w:eastAsiaTheme="minorHAnsi" w:hAnsiTheme="minorHAnsi" w:cstheme="minorHAnsi"/>
          <w:color w:val="000000"/>
          <w:sz w:val="22"/>
          <w:szCs w:val="22"/>
          <w:lang w:val="en-GB"/>
        </w:rPr>
        <w:t>support</w:t>
      </w:r>
    </w:p>
    <w:p w14:paraId="37802592" w14:textId="77777777" w:rsidR="00A235F6" w:rsidRPr="003A576F" w:rsidRDefault="00A235F6" w:rsidP="00A235F6">
      <w:pPr>
        <w:pStyle w:val="ListParagraph"/>
        <w:numPr>
          <w:ilvl w:val="1"/>
          <w:numId w:val="18"/>
        </w:numPr>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Stakeholder Management</w:t>
      </w:r>
    </w:p>
    <w:p w14:paraId="4A2E11CE" w14:textId="77777777" w:rsidR="00A235F6" w:rsidRPr="003A576F" w:rsidRDefault="00A235F6" w:rsidP="00A235F6">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Client Discussions, workshops</w:t>
      </w:r>
    </w:p>
    <w:p w14:paraId="646DD56A" w14:textId="77777777" w:rsidR="00A235F6" w:rsidRPr="003A576F" w:rsidRDefault="00A235F6" w:rsidP="00A235F6">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 xml:space="preserve">Review of requirement backlog, </w:t>
      </w:r>
    </w:p>
    <w:p w14:paraId="64A12B95" w14:textId="77777777" w:rsidR="00A235F6" w:rsidRPr="003A576F" w:rsidRDefault="003A576F" w:rsidP="00A235F6">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R</w:t>
      </w:r>
      <w:r w:rsidR="00A235F6" w:rsidRPr="003A576F">
        <w:rPr>
          <w:rFonts w:asciiTheme="minorHAnsi" w:eastAsiaTheme="minorHAnsi" w:hAnsiTheme="minorHAnsi" w:cstheme="minorHAnsi"/>
          <w:color w:val="000000"/>
          <w:sz w:val="22"/>
          <w:szCs w:val="22"/>
          <w:lang w:val="en-GB"/>
        </w:rPr>
        <w:t>equirement elicitation and analysis by workshop method for various areas</w:t>
      </w:r>
    </w:p>
    <w:p w14:paraId="1611D86F" w14:textId="77777777" w:rsidR="00A235F6" w:rsidRPr="00F12538" w:rsidRDefault="00A235F6" w:rsidP="002629C7">
      <w:pPr>
        <w:pStyle w:val="ListParagraph"/>
        <w:numPr>
          <w:ilvl w:val="2"/>
          <w:numId w:val="18"/>
        </w:numPr>
        <w:spacing w:before="80" w:after="80"/>
        <w:jc w:val="both"/>
        <w:rPr>
          <w:rFonts w:ascii="Arial" w:hAnsi="Arial" w:cs="Arial"/>
          <w:sz w:val="20"/>
          <w:szCs w:val="20"/>
        </w:rPr>
      </w:pPr>
      <w:r w:rsidRPr="00F12538">
        <w:rPr>
          <w:rFonts w:asciiTheme="minorHAnsi" w:eastAsiaTheme="minorHAnsi" w:hAnsiTheme="minorHAnsi" w:cstheme="minorHAnsi"/>
          <w:color w:val="000000"/>
          <w:sz w:val="22"/>
          <w:szCs w:val="22"/>
          <w:lang w:val="en-GB"/>
        </w:rPr>
        <w:t>Convert business requirements to Functional and Non-functional requirements</w:t>
      </w:r>
    </w:p>
    <w:p w14:paraId="45A8E3FB" w14:textId="77777777" w:rsidR="00697F53" w:rsidRPr="003A576F" w:rsidRDefault="00697F53" w:rsidP="00697F53">
      <w:pPr>
        <w:pStyle w:val="ListParagraph"/>
        <w:numPr>
          <w:ilvl w:val="1"/>
          <w:numId w:val="18"/>
        </w:numPr>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Subject Matter expert</w:t>
      </w:r>
    </w:p>
    <w:p w14:paraId="7B3EDCDC" w14:textId="77777777"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Knowledge Transfer/ System Appreciation</w:t>
      </w:r>
    </w:p>
    <w:p w14:paraId="35ABEB78" w14:textId="77777777"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Build and Maintain process repository</w:t>
      </w:r>
    </w:p>
    <w:p w14:paraId="1F7524B3" w14:textId="77777777" w:rsidR="003A576F" w:rsidRDefault="00697F53" w:rsidP="003A576F">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Training</w:t>
      </w:r>
      <w:r w:rsidR="003A576F" w:rsidRPr="003A576F">
        <w:rPr>
          <w:rFonts w:asciiTheme="minorHAnsi" w:eastAsiaTheme="minorHAnsi" w:hAnsiTheme="minorHAnsi" w:cstheme="minorHAnsi"/>
          <w:color w:val="000000"/>
          <w:sz w:val="22"/>
          <w:szCs w:val="22"/>
          <w:lang w:val="en-GB"/>
        </w:rPr>
        <w:t xml:space="preserve"> </w:t>
      </w:r>
      <w:r w:rsidR="003A576F" w:rsidRPr="009C4629">
        <w:rPr>
          <w:rFonts w:asciiTheme="minorHAnsi" w:eastAsiaTheme="minorHAnsi" w:hAnsiTheme="minorHAnsi" w:cstheme="minorHAnsi"/>
          <w:color w:val="000000"/>
          <w:sz w:val="22"/>
          <w:szCs w:val="22"/>
          <w:lang w:val="en-GB"/>
        </w:rPr>
        <w:t>cross functional teams, functional and technical consultants, key business users to maintain deliverables as per SLAs as well as elevating service standards for business excellence</w:t>
      </w:r>
    </w:p>
    <w:p w14:paraId="6C0DB327" w14:textId="77777777" w:rsidR="00697F53" w:rsidRPr="003A576F" w:rsidRDefault="00697F53" w:rsidP="00697F53">
      <w:pPr>
        <w:pStyle w:val="ListParagraph"/>
        <w:numPr>
          <w:ilvl w:val="1"/>
          <w:numId w:val="18"/>
        </w:numPr>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Operations Support</w:t>
      </w:r>
    </w:p>
    <w:p w14:paraId="649ECDFC" w14:textId="77777777"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Problem Definition</w:t>
      </w:r>
    </w:p>
    <w:p w14:paraId="3B512F43" w14:textId="27DC6221" w:rsidR="00697F53" w:rsidRPr="003A576F" w:rsidRDefault="00487E36"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Diagnostic</w:t>
      </w:r>
      <w:r w:rsidR="00697F53" w:rsidRPr="003A576F">
        <w:rPr>
          <w:rFonts w:asciiTheme="minorHAnsi" w:eastAsiaTheme="minorHAnsi" w:hAnsiTheme="minorHAnsi" w:cstheme="minorHAnsi"/>
          <w:color w:val="000000"/>
          <w:sz w:val="22"/>
          <w:szCs w:val="22"/>
          <w:lang w:val="en-GB"/>
        </w:rPr>
        <w:t xml:space="preserve"> or recovery/Defect/Incident Triage</w:t>
      </w:r>
    </w:p>
    <w:p w14:paraId="348EFAB4" w14:textId="77777777"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Solution Evaluation and Recommendation</w:t>
      </w:r>
    </w:p>
    <w:p w14:paraId="6C348B4D" w14:textId="77777777"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Issue or Incident Resolution within SLA</w:t>
      </w:r>
    </w:p>
    <w:p w14:paraId="36D106DA" w14:textId="77777777" w:rsidR="00697F53" w:rsidRPr="003A576F" w:rsidRDefault="00697F53" w:rsidP="00697F53">
      <w:pPr>
        <w:pStyle w:val="ListParagraph"/>
        <w:numPr>
          <w:ilvl w:val="1"/>
          <w:numId w:val="18"/>
        </w:numPr>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Project management</w:t>
      </w:r>
    </w:p>
    <w:p w14:paraId="0C00B908" w14:textId="54121A08" w:rsidR="00697F53"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Project</w:t>
      </w:r>
      <w:r w:rsidR="00934F1E">
        <w:rPr>
          <w:rFonts w:asciiTheme="minorHAnsi" w:eastAsiaTheme="minorHAnsi" w:hAnsiTheme="minorHAnsi" w:cstheme="minorHAnsi"/>
          <w:color w:val="000000"/>
          <w:sz w:val="22"/>
          <w:szCs w:val="22"/>
          <w:lang w:val="en-GB"/>
        </w:rPr>
        <w:t xml:space="preserve"> </w:t>
      </w:r>
      <w:r w:rsidRPr="003A576F">
        <w:rPr>
          <w:rFonts w:asciiTheme="minorHAnsi" w:eastAsiaTheme="minorHAnsi" w:hAnsiTheme="minorHAnsi" w:cstheme="minorHAnsi"/>
          <w:color w:val="000000"/>
          <w:sz w:val="22"/>
          <w:szCs w:val="22"/>
          <w:lang w:val="en-GB"/>
        </w:rPr>
        <w:t>plan development and deployment</w:t>
      </w:r>
    </w:p>
    <w:p w14:paraId="557D833D" w14:textId="7CFADAF4" w:rsidR="00934F1E" w:rsidRDefault="00934F1E"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Project Charter creation</w:t>
      </w:r>
    </w:p>
    <w:p w14:paraId="3EAEB44F" w14:textId="0EE619EF" w:rsidR="000D382E" w:rsidRPr="003A576F" w:rsidRDefault="000D382E"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Pr>
          <w:rFonts w:asciiTheme="minorHAnsi" w:eastAsiaTheme="minorHAnsi" w:hAnsiTheme="minorHAnsi" w:cstheme="minorHAnsi"/>
          <w:color w:val="000000"/>
          <w:sz w:val="22"/>
          <w:szCs w:val="22"/>
          <w:lang w:val="en-GB"/>
        </w:rPr>
        <w:t>SOW creation</w:t>
      </w:r>
    </w:p>
    <w:p w14:paraId="12C72799" w14:textId="77777777"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Effort Estimation and Proposal Development</w:t>
      </w:r>
    </w:p>
    <w:p w14:paraId="7D46DB31" w14:textId="77777777"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Monitor progress as per plan</w:t>
      </w:r>
    </w:p>
    <w:p w14:paraId="2253D300" w14:textId="77777777"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Resource and task allocation</w:t>
      </w:r>
    </w:p>
    <w:p w14:paraId="04D26592" w14:textId="77777777"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Track project delivery</w:t>
      </w:r>
    </w:p>
    <w:p w14:paraId="168F38DB" w14:textId="2FAD2FC8"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 xml:space="preserve">Influence relevant stake holders </w:t>
      </w:r>
      <w:r w:rsidR="00487E36" w:rsidRPr="003A576F">
        <w:rPr>
          <w:rFonts w:asciiTheme="minorHAnsi" w:eastAsiaTheme="minorHAnsi" w:hAnsiTheme="minorHAnsi" w:cstheme="minorHAnsi"/>
          <w:color w:val="000000"/>
          <w:sz w:val="22"/>
          <w:szCs w:val="22"/>
          <w:lang w:val="en-GB"/>
        </w:rPr>
        <w:t>to</w:t>
      </w:r>
      <w:r w:rsidRPr="003A576F">
        <w:rPr>
          <w:rFonts w:asciiTheme="minorHAnsi" w:eastAsiaTheme="minorHAnsi" w:hAnsiTheme="minorHAnsi" w:cstheme="minorHAnsi"/>
          <w:color w:val="000000"/>
          <w:sz w:val="22"/>
          <w:szCs w:val="22"/>
          <w:lang w:val="en-GB"/>
        </w:rPr>
        <w:t xml:space="preserve"> ensure project delivery as planned</w:t>
      </w:r>
    </w:p>
    <w:p w14:paraId="0F84E07C" w14:textId="6DD60EA3" w:rsidR="00697F53" w:rsidRPr="003A576F" w:rsidRDefault="00697F53" w:rsidP="00697F53">
      <w:pPr>
        <w:pStyle w:val="ListParagraph"/>
        <w:numPr>
          <w:ilvl w:val="2"/>
          <w:numId w:val="18"/>
        </w:numPr>
        <w:spacing w:before="80" w:after="80"/>
        <w:jc w:val="both"/>
        <w:rPr>
          <w:rFonts w:asciiTheme="minorHAnsi" w:eastAsiaTheme="minorHAnsi" w:hAnsiTheme="minorHAnsi" w:cstheme="minorHAnsi"/>
          <w:color w:val="000000"/>
          <w:sz w:val="22"/>
          <w:szCs w:val="22"/>
          <w:lang w:val="en-GB"/>
        </w:rPr>
      </w:pPr>
      <w:r w:rsidRPr="003A576F">
        <w:rPr>
          <w:rFonts w:asciiTheme="minorHAnsi" w:eastAsiaTheme="minorHAnsi" w:hAnsiTheme="minorHAnsi" w:cstheme="minorHAnsi"/>
          <w:color w:val="000000"/>
          <w:sz w:val="22"/>
          <w:szCs w:val="22"/>
          <w:lang w:val="en-GB"/>
        </w:rPr>
        <w:t xml:space="preserve">Budget </w:t>
      </w:r>
      <w:r w:rsidR="00487E36" w:rsidRPr="003A576F">
        <w:rPr>
          <w:rFonts w:asciiTheme="minorHAnsi" w:eastAsiaTheme="minorHAnsi" w:hAnsiTheme="minorHAnsi" w:cstheme="minorHAnsi"/>
          <w:color w:val="000000"/>
          <w:sz w:val="22"/>
          <w:szCs w:val="22"/>
          <w:lang w:val="en-GB"/>
        </w:rPr>
        <w:t>submissions. invoicing, milestone,</w:t>
      </w:r>
      <w:r w:rsidRPr="003A576F">
        <w:rPr>
          <w:rFonts w:asciiTheme="minorHAnsi" w:eastAsiaTheme="minorHAnsi" w:hAnsiTheme="minorHAnsi" w:cstheme="minorHAnsi"/>
          <w:color w:val="000000"/>
          <w:sz w:val="22"/>
          <w:szCs w:val="22"/>
          <w:lang w:val="en-GB"/>
        </w:rPr>
        <w:t xml:space="preserve"> and closure report</w:t>
      </w:r>
    </w:p>
    <w:p w14:paraId="77A4ADFD" w14:textId="77777777" w:rsidR="00A235F6" w:rsidRPr="00697F53" w:rsidRDefault="00A235F6" w:rsidP="00697F53">
      <w:pPr>
        <w:pStyle w:val="ListParagraph"/>
        <w:spacing w:before="80" w:after="80"/>
        <w:ind w:left="1800"/>
        <w:jc w:val="both"/>
        <w:rPr>
          <w:rFonts w:ascii="Palatino Linotype" w:hAnsi="Palatino Linotype" w:cs="Tahoma"/>
          <w:sz w:val="20"/>
          <w:szCs w:val="20"/>
        </w:rPr>
      </w:pPr>
    </w:p>
    <w:p w14:paraId="03B3C4EA" w14:textId="61F0F683" w:rsidR="00F13292" w:rsidRPr="00934F1E" w:rsidRDefault="00A848FC" w:rsidP="00064975">
      <w:pPr>
        <w:pStyle w:val="ListParagraph"/>
        <w:numPr>
          <w:ilvl w:val="0"/>
          <w:numId w:val="18"/>
        </w:numPr>
        <w:rPr>
          <w:rFonts w:asciiTheme="minorHAnsi" w:hAnsiTheme="minorHAnsi" w:cstheme="minorHAnsi"/>
          <w:b/>
        </w:rPr>
      </w:pPr>
      <w:r w:rsidRPr="001278EB">
        <w:rPr>
          <w:rFonts w:asciiTheme="minorHAnsi" w:hAnsiTheme="minorHAnsi" w:cstheme="minorHAnsi"/>
          <w:b/>
        </w:rPr>
        <w:t xml:space="preserve">Products: </w:t>
      </w:r>
      <w:r w:rsidRPr="001278EB">
        <w:rPr>
          <w:rFonts w:ascii="Palatino Linotype" w:hAnsi="Palatino Linotype" w:cs="Tahoma"/>
          <w:sz w:val="20"/>
          <w:szCs w:val="20"/>
        </w:rPr>
        <w:t>Hotscan</w:t>
      </w:r>
      <w:r w:rsidR="00697F53">
        <w:rPr>
          <w:rFonts w:ascii="Palatino Linotype" w:hAnsi="Palatino Linotype" w:cs="Tahoma"/>
          <w:sz w:val="20"/>
          <w:szCs w:val="20"/>
        </w:rPr>
        <w:t>(Sanctions and Embargo)</w:t>
      </w:r>
      <w:r w:rsidRPr="001278EB">
        <w:rPr>
          <w:rFonts w:ascii="Palatino Linotype" w:hAnsi="Palatino Linotype" w:cs="Tahoma"/>
          <w:sz w:val="20"/>
          <w:szCs w:val="20"/>
        </w:rPr>
        <w:t>,Eurodebit</w:t>
      </w:r>
      <w:r w:rsidR="00697F53">
        <w:rPr>
          <w:rFonts w:ascii="Palatino Linotype" w:hAnsi="Palatino Linotype" w:cs="Tahoma"/>
          <w:sz w:val="20"/>
          <w:szCs w:val="20"/>
        </w:rPr>
        <w:t>(Direct debit engine)</w:t>
      </w:r>
      <w:r w:rsidR="00697F53">
        <w:rPr>
          <w:rFonts w:ascii="Palatino Linotype" w:hAnsi="Palatino Linotype" w:cs="Tahoma"/>
          <w:sz w:val="20"/>
          <w:szCs w:val="20"/>
        </w:rPr>
        <w:tab/>
      </w:r>
    </w:p>
    <w:p w14:paraId="2295FE2E" w14:textId="77777777" w:rsidR="00F66BC9" w:rsidRPr="00A848FC" w:rsidRDefault="00F66BC9" w:rsidP="00C34BA4">
      <w:pPr>
        <w:pStyle w:val="ListParagraph"/>
        <w:numPr>
          <w:ilvl w:val="0"/>
          <w:numId w:val="18"/>
        </w:numPr>
        <w:rPr>
          <w:rFonts w:asciiTheme="minorHAnsi" w:hAnsiTheme="minorHAnsi" w:cstheme="minorHAnsi"/>
          <w:b/>
        </w:rPr>
      </w:pPr>
      <w:r w:rsidRPr="00A848FC">
        <w:rPr>
          <w:rFonts w:ascii="Palatino Linotype" w:hAnsi="Palatino Linotype" w:cs="Tahoma"/>
          <w:b/>
          <w:sz w:val="20"/>
          <w:szCs w:val="20"/>
        </w:rPr>
        <w:t>Technical skills</w:t>
      </w:r>
      <w:r w:rsidR="00A848FC">
        <w:rPr>
          <w:rFonts w:ascii="Palatino Linotype" w:hAnsi="Palatino Linotype" w:cs="Tahoma"/>
          <w:sz w:val="20"/>
          <w:szCs w:val="20"/>
        </w:rPr>
        <w:t xml:space="preserve"> -  </w:t>
      </w:r>
      <w:proofErr w:type="spellStart"/>
      <w:r w:rsidR="00A848FC">
        <w:rPr>
          <w:rFonts w:ascii="Palatino Linotype" w:hAnsi="Palatino Linotype" w:cs="Tahoma"/>
          <w:sz w:val="20"/>
          <w:szCs w:val="20"/>
        </w:rPr>
        <w:t>SQl</w:t>
      </w:r>
      <w:proofErr w:type="spellEnd"/>
      <w:r w:rsidR="00A848FC">
        <w:rPr>
          <w:rFonts w:ascii="Palatino Linotype" w:hAnsi="Palatino Linotype" w:cs="Tahoma"/>
          <w:sz w:val="20"/>
          <w:szCs w:val="20"/>
        </w:rPr>
        <w:t>. Have</w:t>
      </w:r>
      <w:r>
        <w:rPr>
          <w:rFonts w:ascii="Palatino Linotype" w:hAnsi="Palatino Linotype" w:cs="Tahoma"/>
          <w:sz w:val="20"/>
          <w:szCs w:val="20"/>
        </w:rPr>
        <w:t xml:space="preserve"> previously worked on ma</w:t>
      </w:r>
      <w:r w:rsidR="00DA36A9">
        <w:rPr>
          <w:rFonts w:ascii="Palatino Linotype" w:hAnsi="Palatino Linotype" w:cs="Tahoma"/>
          <w:sz w:val="20"/>
          <w:szCs w:val="20"/>
        </w:rPr>
        <w:t>i</w:t>
      </w:r>
      <w:r>
        <w:rPr>
          <w:rFonts w:ascii="Palatino Linotype" w:hAnsi="Palatino Linotype" w:cs="Tahoma"/>
          <w:sz w:val="20"/>
          <w:szCs w:val="20"/>
        </w:rPr>
        <w:t>nframe</w:t>
      </w:r>
      <w:r w:rsidR="00DA36A9">
        <w:rPr>
          <w:rFonts w:ascii="Palatino Linotype" w:hAnsi="Palatino Linotype" w:cs="Tahoma"/>
          <w:sz w:val="20"/>
          <w:szCs w:val="20"/>
        </w:rPr>
        <w:t xml:space="preserve"> application</w:t>
      </w:r>
      <w:r>
        <w:rPr>
          <w:rFonts w:ascii="Palatino Linotype" w:hAnsi="Palatino Linotype" w:cs="Tahoma"/>
          <w:sz w:val="20"/>
          <w:szCs w:val="20"/>
        </w:rPr>
        <w:t>.</w:t>
      </w:r>
    </w:p>
    <w:p w14:paraId="6F44F4E3" w14:textId="77777777" w:rsidR="001278EB" w:rsidRPr="007E1461" w:rsidRDefault="00A848FC" w:rsidP="003F40F0">
      <w:pPr>
        <w:pStyle w:val="ListParagraph"/>
        <w:numPr>
          <w:ilvl w:val="0"/>
          <w:numId w:val="18"/>
        </w:numPr>
        <w:rPr>
          <w:rFonts w:asciiTheme="minorHAnsi" w:hAnsiTheme="minorHAnsi" w:cstheme="minorHAnsi"/>
          <w:b/>
        </w:rPr>
      </w:pPr>
      <w:r w:rsidRPr="001278EB">
        <w:rPr>
          <w:rFonts w:ascii="Palatino Linotype" w:hAnsi="Palatino Linotype" w:cs="Tahoma"/>
          <w:b/>
          <w:sz w:val="20"/>
          <w:szCs w:val="20"/>
        </w:rPr>
        <w:t>CSM Certified</w:t>
      </w:r>
    </w:p>
    <w:p w14:paraId="4373A1EC" w14:textId="20164642" w:rsidR="007E1461" w:rsidRPr="00934F1E" w:rsidRDefault="007E1461" w:rsidP="003F40F0">
      <w:pPr>
        <w:pStyle w:val="ListParagraph"/>
        <w:numPr>
          <w:ilvl w:val="0"/>
          <w:numId w:val="18"/>
        </w:numPr>
        <w:rPr>
          <w:rFonts w:asciiTheme="minorHAnsi" w:hAnsiTheme="minorHAnsi" w:cstheme="minorHAnsi"/>
          <w:b/>
        </w:rPr>
      </w:pPr>
      <w:r>
        <w:rPr>
          <w:rFonts w:ascii="Palatino Linotype" w:hAnsi="Palatino Linotype" w:cs="Tahoma"/>
          <w:b/>
          <w:sz w:val="20"/>
          <w:szCs w:val="20"/>
        </w:rPr>
        <w:t>CSPO Certified</w:t>
      </w:r>
    </w:p>
    <w:p w14:paraId="1192266D" w14:textId="36CD1C1E" w:rsidR="00934F1E" w:rsidRPr="001278EB" w:rsidRDefault="00934F1E" w:rsidP="003F40F0">
      <w:pPr>
        <w:pStyle w:val="ListParagraph"/>
        <w:numPr>
          <w:ilvl w:val="0"/>
          <w:numId w:val="18"/>
        </w:numPr>
        <w:rPr>
          <w:rFonts w:asciiTheme="minorHAnsi" w:hAnsiTheme="minorHAnsi" w:cstheme="minorHAnsi"/>
          <w:b/>
        </w:rPr>
      </w:pPr>
      <w:r>
        <w:rPr>
          <w:rFonts w:ascii="Palatino Linotype" w:hAnsi="Palatino Linotype" w:cs="Tahoma"/>
          <w:b/>
          <w:sz w:val="20"/>
          <w:szCs w:val="20"/>
        </w:rPr>
        <w:t xml:space="preserve">Tools: Visio,  Microsoft office, Microsoft power </w:t>
      </w:r>
      <w:proofErr w:type="spellStart"/>
      <w:r>
        <w:rPr>
          <w:rFonts w:ascii="Palatino Linotype" w:hAnsi="Palatino Linotype" w:cs="Tahoma"/>
          <w:b/>
          <w:sz w:val="20"/>
          <w:szCs w:val="20"/>
        </w:rPr>
        <w:t>point</w:t>
      </w:r>
      <w:r w:rsidR="004231E7">
        <w:rPr>
          <w:rFonts w:ascii="Palatino Linotype" w:hAnsi="Palatino Linotype" w:cs="Tahoma"/>
          <w:b/>
          <w:sz w:val="20"/>
          <w:szCs w:val="20"/>
        </w:rPr>
        <w:t>,Jira,Confluence</w:t>
      </w:r>
      <w:proofErr w:type="spellEnd"/>
    </w:p>
    <w:p w14:paraId="4617C582" w14:textId="77777777" w:rsidR="00881B64" w:rsidRDefault="00665A05" w:rsidP="008A7220">
      <w:pPr>
        <w:rPr>
          <w:rFonts w:asciiTheme="minorHAnsi" w:hAnsiTheme="minorHAnsi" w:cstheme="minorHAnsi"/>
          <w:b/>
        </w:rPr>
      </w:pPr>
      <w:r>
        <w:rPr>
          <w:rFonts w:ascii="Palatino Linotype" w:hAnsi="Palatino Linotype" w:cstheme="minorHAnsi"/>
          <w:sz w:val="20"/>
          <w:szCs w:val="20"/>
        </w:rPr>
        <w:tab/>
      </w:r>
    </w:p>
    <w:p w14:paraId="1900DFD9" w14:textId="77777777" w:rsidR="00B40336" w:rsidRPr="00DA138E" w:rsidRDefault="0090351B" w:rsidP="000C7CF3">
      <w:pPr>
        <w:shd w:val="clear" w:color="auto" w:fill="F2F2F2" w:themeFill="background1" w:themeFillShade="F2"/>
        <w:rPr>
          <w:rFonts w:asciiTheme="minorHAnsi" w:eastAsiaTheme="minorHAnsi" w:hAnsiTheme="minorHAnsi" w:cstheme="minorHAnsi"/>
          <w:b/>
          <w:bCs/>
          <w:color w:val="000000"/>
          <w:sz w:val="28"/>
          <w:szCs w:val="28"/>
          <w:lang w:val="en-GB"/>
        </w:rPr>
      </w:pPr>
      <w:r w:rsidRPr="00DA138E">
        <w:rPr>
          <w:rFonts w:asciiTheme="minorHAnsi" w:eastAsiaTheme="minorHAnsi" w:hAnsiTheme="minorHAnsi" w:cstheme="minorHAnsi"/>
          <w:b/>
          <w:bCs/>
          <w:color w:val="000000"/>
          <w:sz w:val="28"/>
          <w:szCs w:val="28"/>
          <w:lang w:val="en-GB"/>
        </w:rPr>
        <w:t>Professional Experience</w:t>
      </w:r>
    </w:p>
    <w:p w14:paraId="51985695" w14:textId="77777777" w:rsidR="000C7CF3" w:rsidRDefault="000C7CF3" w:rsidP="00DA138E">
      <w:pPr>
        <w:rPr>
          <w:b/>
        </w:rPr>
      </w:pPr>
    </w:p>
    <w:p w14:paraId="5C3E684C" w14:textId="77777777" w:rsidR="00DA138E" w:rsidRDefault="006E6981" w:rsidP="00DA138E">
      <w:pPr>
        <w:rPr>
          <w:rFonts w:asciiTheme="minorHAnsi" w:hAnsiTheme="minorHAnsi" w:cstheme="minorHAnsi"/>
          <w:b/>
        </w:rPr>
      </w:pPr>
      <w:r w:rsidRPr="004C6890">
        <w:rPr>
          <w:b/>
        </w:rPr>
        <w:t>Infosys Technologies Ltd</w:t>
      </w:r>
      <w:r>
        <w:rPr>
          <w:b/>
        </w:rPr>
        <w:t>,</w:t>
      </w:r>
      <w:r w:rsidR="00DA138E">
        <w:rPr>
          <w:rFonts w:asciiTheme="minorHAnsi" w:hAnsiTheme="minorHAnsi" w:cstheme="minorHAnsi"/>
          <w:b/>
        </w:rPr>
        <w:t xml:space="preserve"> Bangalore</w:t>
      </w:r>
      <w:r w:rsidR="00DA138E">
        <w:rPr>
          <w:rFonts w:asciiTheme="minorHAnsi" w:hAnsiTheme="minorHAnsi" w:cstheme="minorHAnsi"/>
          <w:b/>
        </w:rPr>
        <w:tab/>
      </w:r>
      <w:r w:rsidR="00DA138E">
        <w:rPr>
          <w:rFonts w:asciiTheme="minorHAnsi" w:hAnsiTheme="minorHAnsi" w:cstheme="minorHAnsi"/>
          <w:b/>
        </w:rPr>
        <w:tab/>
      </w:r>
      <w:r w:rsidR="00DA138E">
        <w:rPr>
          <w:rFonts w:asciiTheme="minorHAnsi" w:hAnsiTheme="minorHAnsi" w:cstheme="minorHAnsi"/>
          <w:b/>
        </w:rPr>
        <w:tab/>
      </w:r>
      <w:r w:rsidR="00DA138E">
        <w:rPr>
          <w:rFonts w:asciiTheme="minorHAnsi" w:hAnsiTheme="minorHAnsi" w:cstheme="minorHAnsi"/>
          <w:b/>
        </w:rPr>
        <w:tab/>
      </w:r>
      <w:r w:rsidR="00CE12F6">
        <w:rPr>
          <w:rFonts w:asciiTheme="minorHAnsi" w:hAnsiTheme="minorHAnsi" w:cstheme="minorHAnsi"/>
          <w:b/>
        </w:rPr>
        <w:t xml:space="preserve">         (Oct 2011 to till date)</w:t>
      </w:r>
      <w:r w:rsidR="00DA138E">
        <w:rPr>
          <w:rFonts w:asciiTheme="minorHAnsi" w:hAnsiTheme="minorHAnsi" w:cstheme="minorHAnsi"/>
          <w:b/>
        </w:rPr>
        <w:tab/>
      </w:r>
    </w:p>
    <w:p w14:paraId="6134011A" w14:textId="77777777" w:rsidR="006E6981" w:rsidRDefault="006E6981" w:rsidP="006E6981">
      <w:pPr>
        <w:rPr>
          <w:rFonts w:asciiTheme="minorHAnsi" w:hAnsiTheme="minorHAnsi" w:cstheme="minorHAnsi"/>
          <w:b/>
        </w:rPr>
      </w:pPr>
      <w:r>
        <w:rPr>
          <w:rFonts w:asciiTheme="minorHAnsi" w:hAnsiTheme="minorHAnsi" w:cstheme="minorHAnsi"/>
          <w:b/>
        </w:rPr>
        <w:t xml:space="preserve">Senior Consultant  , Financial Service Domain Consulting                          (July 2014 </w:t>
      </w:r>
      <w:r w:rsidR="00CE12F6">
        <w:rPr>
          <w:rFonts w:asciiTheme="minorHAnsi" w:hAnsiTheme="minorHAnsi" w:cstheme="minorHAnsi"/>
          <w:b/>
        </w:rPr>
        <w:t xml:space="preserve">to </w:t>
      </w:r>
      <w:r>
        <w:rPr>
          <w:rFonts w:asciiTheme="minorHAnsi" w:hAnsiTheme="minorHAnsi" w:cstheme="minorHAnsi"/>
          <w:b/>
        </w:rPr>
        <w:t xml:space="preserve">till date)   </w:t>
      </w:r>
    </w:p>
    <w:p w14:paraId="231B25F4" w14:textId="77777777" w:rsidR="005047B8" w:rsidRDefault="005047B8" w:rsidP="006E6981">
      <w:pPr>
        <w:rPr>
          <w:rFonts w:asciiTheme="minorHAnsi" w:hAnsiTheme="minorHAnsi" w:cstheme="minorHAnsi"/>
          <w:b/>
        </w:rPr>
      </w:pPr>
      <w:r>
        <w:rPr>
          <w:rFonts w:asciiTheme="minorHAnsi" w:hAnsiTheme="minorHAnsi" w:cstheme="minorHAnsi"/>
          <w:b/>
        </w:rPr>
        <w:t xml:space="preserve">Technology lead , </w:t>
      </w:r>
      <w:proofErr w:type="spellStart"/>
      <w:r>
        <w:rPr>
          <w:rFonts w:asciiTheme="minorHAnsi" w:hAnsiTheme="minorHAnsi" w:cstheme="minorHAnsi"/>
          <w:b/>
        </w:rPr>
        <w:t>Finacial</w:t>
      </w:r>
      <w:proofErr w:type="spellEnd"/>
      <w:r>
        <w:rPr>
          <w:rFonts w:asciiTheme="minorHAnsi" w:hAnsiTheme="minorHAnsi" w:cstheme="minorHAnsi"/>
          <w:b/>
        </w:rPr>
        <w:t xml:space="preserve"> Services                                                                  (Oct 2011 </w:t>
      </w:r>
      <w:r w:rsidR="00CE12F6">
        <w:rPr>
          <w:rFonts w:asciiTheme="minorHAnsi" w:hAnsiTheme="minorHAnsi" w:cstheme="minorHAnsi"/>
          <w:b/>
        </w:rPr>
        <w:t>to</w:t>
      </w:r>
      <w:r>
        <w:rPr>
          <w:rFonts w:asciiTheme="minorHAnsi" w:hAnsiTheme="minorHAnsi" w:cstheme="minorHAnsi"/>
          <w:b/>
        </w:rPr>
        <w:t xml:space="preserve"> June 2014)</w:t>
      </w:r>
      <w:r w:rsidR="006E6981">
        <w:rPr>
          <w:rFonts w:asciiTheme="minorHAnsi" w:hAnsiTheme="minorHAnsi" w:cstheme="minorHAnsi"/>
          <w:b/>
        </w:rPr>
        <w:t xml:space="preserve">  </w:t>
      </w:r>
    </w:p>
    <w:p w14:paraId="638BBD82" w14:textId="77777777" w:rsidR="006E6981" w:rsidRPr="006E6981" w:rsidRDefault="006E6981" w:rsidP="00964526">
      <w:pPr>
        <w:pStyle w:val="NoSpacing"/>
        <w:ind w:left="720"/>
        <w:rPr>
          <w:rFonts w:cstheme="minorHAnsi"/>
          <w:b/>
        </w:rPr>
      </w:pPr>
      <w:r>
        <w:rPr>
          <w:rFonts w:cstheme="minorHAnsi"/>
          <w:b/>
        </w:rPr>
        <w:t xml:space="preserve">                                        </w:t>
      </w:r>
    </w:p>
    <w:p w14:paraId="02F20317" w14:textId="77777777" w:rsidR="00CF09D2" w:rsidRDefault="00CF09D2" w:rsidP="001B72C5">
      <w:pPr>
        <w:jc w:val="both"/>
        <w:rPr>
          <w:rFonts w:ascii="Palatino Linotype" w:hAnsi="Palatino Linotype" w:cs="Tahoma"/>
          <w:b/>
          <w:bCs/>
          <w:sz w:val="20"/>
          <w:szCs w:val="20"/>
        </w:rPr>
      </w:pPr>
    </w:p>
    <w:p w14:paraId="196D3B2F" w14:textId="77777777" w:rsidR="00CF09D2" w:rsidRDefault="00CF09D2" w:rsidP="001B72C5">
      <w:pPr>
        <w:jc w:val="both"/>
        <w:rPr>
          <w:rFonts w:ascii="Palatino Linotype" w:hAnsi="Palatino Linotype" w:cs="Tahoma"/>
          <w:b/>
          <w:bCs/>
          <w:sz w:val="20"/>
          <w:szCs w:val="20"/>
        </w:rPr>
      </w:pPr>
    </w:p>
    <w:p w14:paraId="0E844BE7" w14:textId="77777777" w:rsidR="00CF09D2" w:rsidRDefault="00CF09D2" w:rsidP="001B72C5">
      <w:pPr>
        <w:jc w:val="both"/>
        <w:rPr>
          <w:rFonts w:ascii="Palatino Linotype" w:hAnsi="Palatino Linotype" w:cs="Tahoma"/>
          <w:b/>
          <w:bCs/>
          <w:sz w:val="20"/>
          <w:szCs w:val="20"/>
        </w:rPr>
      </w:pPr>
    </w:p>
    <w:p w14:paraId="04608E86" w14:textId="77777777" w:rsidR="00CF09D2" w:rsidRDefault="00CF09D2" w:rsidP="001B72C5">
      <w:pPr>
        <w:jc w:val="both"/>
        <w:rPr>
          <w:rFonts w:ascii="Palatino Linotype" w:hAnsi="Palatino Linotype" w:cs="Tahoma"/>
          <w:b/>
          <w:bCs/>
          <w:sz w:val="20"/>
          <w:szCs w:val="20"/>
        </w:rPr>
      </w:pPr>
    </w:p>
    <w:p w14:paraId="0748679A" w14:textId="77777777" w:rsidR="009140B2" w:rsidRDefault="001B72C5" w:rsidP="001B72C5">
      <w:pPr>
        <w:jc w:val="both"/>
        <w:rPr>
          <w:rFonts w:ascii="Palatino Linotype" w:hAnsi="Palatino Linotype" w:cs="Tahoma"/>
          <w:b/>
          <w:bCs/>
          <w:sz w:val="20"/>
          <w:szCs w:val="20"/>
        </w:rPr>
      </w:pPr>
      <w:r>
        <w:rPr>
          <w:rFonts w:ascii="Palatino Linotype" w:hAnsi="Palatino Linotype" w:cs="Tahoma"/>
          <w:b/>
          <w:bCs/>
          <w:sz w:val="20"/>
          <w:szCs w:val="20"/>
        </w:rPr>
        <w:t xml:space="preserve">Project Name :  </w:t>
      </w:r>
      <w:r w:rsidR="009140B2">
        <w:rPr>
          <w:rFonts w:ascii="Palatino Linotype" w:hAnsi="Palatino Linotype" w:cs="Tahoma"/>
          <w:b/>
          <w:bCs/>
          <w:sz w:val="20"/>
          <w:szCs w:val="20"/>
        </w:rPr>
        <w:t xml:space="preserve">Sanctions and </w:t>
      </w:r>
      <w:r>
        <w:rPr>
          <w:rFonts w:ascii="Palatino Linotype" w:hAnsi="Palatino Linotype" w:cs="Tahoma"/>
          <w:b/>
          <w:bCs/>
          <w:sz w:val="20"/>
          <w:szCs w:val="20"/>
        </w:rPr>
        <w:t xml:space="preserve">Embargo Filtering </w:t>
      </w:r>
    </w:p>
    <w:p w14:paraId="7FBB25E8" w14:textId="77777777" w:rsidR="00CF09D2" w:rsidRPr="00FE3FB0" w:rsidRDefault="00CF09D2" w:rsidP="00CF09D2">
      <w:pPr>
        <w:jc w:val="both"/>
        <w:rPr>
          <w:rFonts w:ascii="Palatino Linotype" w:hAnsi="Palatino Linotype" w:cs="Tahoma"/>
          <w:b/>
          <w:bCs/>
          <w:sz w:val="20"/>
          <w:szCs w:val="20"/>
        </w:rPr>
      </w:pPr>
      <w:proofErr w:type="spellStart"/>
      <w:r w:rsidRPr="00FE3FB0">
        <w:rPr>
          <w:rFonts w:ascii="Palatino Linotype" w:hAnsi="Palatino Linotype" w:cs="Tahoma"/>
          <w:b/>
          <w:bCs/>
          <w:sz w:val="20"/>
          <w:szCs w:val="20"/>
        </w:rPr>
        <w:t>Role:Scrum</w:t>
      </w:r>
      <w:proofErr w:type="spellEnd"/>
      <w:r w:rsidRPr="00FE3FB0">
        <w:rPr>
          <w:rFonts w:ascii="Palatino Linotype" w:hAnsi="Palatino Linotype" w:cs="Tahoma"/>
          <w:b/>
          <w:bCs/>
          <w:sz w:val="20"/>
          <w:szCs w:val="20"/>
        </w:rPr>
        <w:t xml:space="preserve"> Master</w:t>
      </w:r>
    </w:p>
    <w:p w14:paraId="49AA2081" w14:textId="0221FD0B" w:rsidR="00CF09D2" w:rsidRDefault="00CF09D2" w:rsidP="00CF09D2">
      <w:pPr>
        <w:jc w:val="both"/>
        <w:rPr>
          <w:rFonts w:ascii="Palatino Linotype" w:hAnsi="Palatino Linotype" w:cs="Tahoma"/>
          <w:bCs/>
          <w:sz w:val="20"/>
          <w:szCs w:val="20"/>
        </w:rPr>
      </w:pPr>
      <w:r>
        <w:rPr>
          <w:rFonts w:ascii="Palatino Linotype" w:hAnsi="Palatino Linotype" w:cs="Tahoma"/>
          <w:bCs/>
          <w:sz w:val="20"/>
          <w:szCs w:val="20"/>
        </w:rPr>
        <w:t xml:space="preserve">Scrum master for teams. Responsible for aligning the team to Agile </w:t>
      </w:r>
      <w:proofErr w:type="spellStart"/>
      <w:r>
        <w:rPr>
          <w:rFonts w:ascii="Palatino Linotype" w:hAnsi="Palatino Linotype" w:cs="Tahoma"/>
          <w:bCs/>
          <w:sz w:val="20"/>
          <w:szCs w:val="20"/>
        </w:rPr>
        <w:t>process.Helping</w:t>
      </w:r>
      <w:proofErr w:type="spellEnd"/>
      <w:r>
        <w:rPr>
          <w:rFonts w:ascii="Palatino Linotype" w:hAnsi="Palatino Linotype" w:cs="Tahoma"/>
          <w:bCs/>
          <w:sz w:val="20"/>
          <w:szCs w:val="20"/>
        </w:rPr>
        <w:t xml:space="preserve"> product owner in shaping story so that it’s ready for team to work on. Helping team to break stories into features for deliverin</w:t>
      </w:r>
      <w:r w:rsidR="001C5828">
        <w:rPr>
          <w:rFonts w:ascii="Palatino Linotype" w:hAnsi="Palatino Linotype" w:cs="Tahoma"/>
          <w:bCs/>
          <w:sz w:val="20"/>
          <w:szCs w:val="20"/>
        </w:rPr>
        <w:t>g</w:t>
      </w:r>
      <w:r>
        <w:rPr>
          <w:rFonts w:ascii="Palatino Linotype" w:hAnsi="Palatino Linotype" w:cs="Tahoma"/>
          <w:bCs/>
          <w:sz w:val="20"/>
          <w:szCs w:val="20"/>
        </w:rPr>
        <w:t xml:space="preserve"> top priority work. Working on </w:t>
      </w:r>
      <w:r w:rsidR="00487E36">
        <w:rPr>
          <w:rFonts w:ascii="Palatino Linotype" w:hAnsi="Palatino Linotype" w:cs="Tahoma"/>
          <w:bCs/>
          <w:sz w:val="20"/>
          <w:szCs w:val="20"/>
        </w:rPr>
        <w:t>impediments</w:t>
      </w:r>
      <w:r>
        <w:rPr>
          <w:rFonts w:ascii="Palatino Linotype" w:hAnsi="Palatino Linotype" w:cs="Tahoma"/>
          <w:bCs/>
          <w:sz w:val="20"/>
          <w:szCs w:val="20"/>
        </w:rPr>
        <w:t xml:space="preserve"> and challenges faced by team</w:t>
      </w:r>
    </w:p>
    <w:p w14:paraId="1EADCC02" w14:textId="77777777" w:rsidR="00CF09D2" w:rsidRDefault="00CF09D2" w:rsidP="001B72C5">
      <w:pPr>
        <w:jc w:val="both"/>
        <w:rPr>
          <w:rFonts w:ascii="Palatino Linotype" w:hAnsi="Palatino Linotype" w:cs="Tahoma"/>
          <w:b/>
          <w:bCs/>
          <w:sz w:val="20"/>
          <w:szCs w:val="20"/>
        </w:rPr>
      </w:pPr>
    </w:p>
    <w:p w14:paraId="0C7825B9" w14:textId="17515BF5" w:rsidR="00155AEB" w:rsidRDefault="00487E36" w:rsidP="001B72C5">
      <w:pPr>
        <w:jc w:val="both"/>
        <w:rPr>
          <w:rFonts w:ascii="Palatino Linotype" w:hAnsi="Palatino Linotype" w:cs="Tahoma"/>
          <w:bCs/>
          <w:sz w:val="20"/>
          <w:szCs w:val="20"/>
        </w:rPr>
      </w:pPr>
      <w:r>
        <w:rPr>
          <w:rFonts w:ascii="Palatino Linotype" w:hAnsi="Palatino Linotype" w:cs="Tahoma"/>
          <w:b/>
          <w:bCs/>
          <w:sz w:val="20"/>
          <w:szCs w:val="20"/>
        </w:rPr>
        <w:t>Role: Senior</w:t>
      </w:r>
      <w:r w:rsidR="00155AEB">
        <w:rPr>
          <w:rFonts w:ascii="Palatino Linotype" w:hAnsi="Palatino Linotype" w:cs="Tahoma"/>
          <w:b/>
          <w:bCs/>
          <w:sz w:val="20"/>
          <w:szCs w:val="20"/>
        </w:rPr>
        <w:t xml:space="preserve"> Business Analyst</w:t>
      </w:r>
    </w:p>
    <w:p w14:paraId="784BD823" w14:textId="2871645E" w:rsidR="00155AEB" w:rsidRDefault="009140B2" w:rsidP="00155AEB">
      <w:pPr>
        <w:jc w:val="both"/>
        <w:rPr>
          <w:rFonts w:ascii="Palatino Linotype" w:hAnsi="Palatino Linotype" w:cs="Tahoma"/>
          <w:bCs/>
          <w:sz w:val="20"/>
          <w:szCs w:val="20"/>
        </w:rPr>
      </w:pPr>
      <w:r>
        <w:rPr>
          <w:rFonts w:ascii="Palatino Linotype" w:hAnsi="Palatino Linotype" w:cs="Tahoma"/>
          <w:bCs/>
          <w:sz w:val="20"/>
          <w:szCs w:val="20"/>
        </w:rPr>
        <w:t xml:space="preserve">The </w:t>
      </w:r>
      <w:r w:rsidR="00487E36">
        <w:rPr>
          <w:rFonts w:ascii="Palatino Linotype" w:hAnsi="Palatino Linotype" w:cs="Tahoma"/>
          <w:bCs/>
          <w:sz w:val="20"/>
          <w:szCs w:val="20"/>
        </w:rPr>
        <w:t>project</w:t>
      </w:r>
      <w:r>
        <w:rPr>
          <w:rFonts w:ascii="Palatino Linotype" w:hAnsi="Palatino Linotype" w:cs="Tahoma"/>
          <w:bCs/>
          <w:sz w:val="20"/>
          <w:szCs w:val="20"/>
        </w:rPr>
        <w:t xml:space="preserve"> involves applying Embargo filtering and screening </w:t>
      </w:r>
      <w:r w:rsidR="00487E36">
        <w:rPr>
          <w:rFonts w:ascii="Palatino Linotype" w:hAnsi="Palatino Linotype" w:cs="Tahoma"/>
          <w:bCs/>
          <w:sz w:val="20"/>
          <w:szCs w:val="20"/>
        </w:rPr>
        <w:t>of incoming</w:t>
      </w:r>
      <w:r>
        <w:rPr>
          <w:rFonts w:ascii="Palatino Linotype" w:hAnsi="Palatino Linotype" w:cs="Tahoma"/>
          <w:bCs/>
          <w:sz w:val="20"/>
          <w:szCs w:val="20"/>
        </w:rPr>
        <w:t xml:space="preserve"> and outgoing transactions of </w:t>
      </w:r>
      <w:r w:rsidR="00E66B95">
        <w:rPr>
          <w:rFonts w:ascii="Palatino Linotype" w:hAnsi="Palatino Linotype" w:cs="Tahoma"/>
          <w:bCs/>
          <w:sz w:val="20"/>
          <w:szCs w:val="20"/>
        </w:rPr>
        <w:t xml:space="preserve">the </w:t>
      </w:r>
      <w:r>
        <w:rPr>
          <w:rFonts w:ascii="Palatino Linotype" w:hAnsi="Palatino Linotype" w:cs="Tahoma"/>
          <w:bCs/>
          <w:sz w:val="20"/>
          <w:szCs w:val="20"/>
        </w:rPr>
        <w:t>bank.</w:t>
      </w:r>
      <w:r w:rsidR="001B72C5">
        <w:rPr>
          <w:rFonts w:ascii="Palatino Linotype" w:hAnsi="Palatino Linotype" w:cs="Tahoma"/>
          <w:bCs/>
          <w:sz w:val="20"/>
          <w:szCs w:val="20"/>
        </w:rPr>
        <w:t xml:space="preserve"> </w:t>
      </w:r>
      <w:r w:rsidR="00155AEB">
        <w:rPr>
          <w:rFonts w:ascii="Palatino Linotype" w:hAnsi="Palatino Linotype" w:cs="Tahoma"/>
          <w:bCs/>
          <w:sz w:val="20"/>
          <w:szCs w:val="20"/>
        </w:rPr>
        <w:t xml:space="preserve">The product does the scanning and filtering of payment </w:t>
      </w:r>
      <w:r w:rsidR="00487E36">
        <w:rPr>
          <w:rFonts w:ascii="Palatino Linotype" w:hAnsi="Palatino Linotype" w:cs="Tahoma"/>
          <w:bCs/>
          <w:sz w:val="20"/>
          <w:szCs w:val="20"/>
        </w:rPr>
        <w:t>messages. The</w:t>
      </w:r>
      <w:r w:rsidR="007E1461">
        <w:rPr>
          <w:rFonts w:ascii="Palatino Linotype" w:hAnsi="Palatino Linotype" w:cs="Tahoma"/>
          <w:bCs/>
          <w:sz w:val="20"/>
          <w:szCs w:val="20"/>
        </w:rPr>
        <w:t xml:space="preserve"> messages are in SWIFT and ISO formats</w:t>
      </w:r>
    </w:p>
    <w:p w14:paraId="10AF9DD2" w14:textId="1306A45E" w:rsidR="009140B2" w:rsidRDefault="00155AEB" w:rsidP="001B72C5">
      <w:pPr>
        <w:jc w:val="both"/>
        <w:rPr>
          <w:rFonts w:ascii="Palatino Linotype" w:hAnsi="Palatino Linotype" w:cs="Tahoma"/>
          <w:bCs/>
          <w:sz w:val="20"/>
          <w:szCs w:val="20"/>
        </w:rPr>
      </w:pPr>
      <w:r>
        <w:rPr>
          <w:rFonts w:ascii="Palatino Linotype" w:hAnsi="Palatino Linotype" w:cs="Tahoma"/>
          <w:bCs/>
          <w:sz w:val="20"/>
          <w:szCs w:val="20"/>
        </w:rPr>
        <w:t xml:space="preserve">The program follows Agile </w:t>
      </w:r>
      <w:r w:rsidR="00487E36">
        <w:rPr>
          <w:rFonts w:ascii="Palatino Linotype" w:hAnsi="Palatino Linotype" w:cs="Tahoma"/>
          <w:bCs/>
          <w:sz w:val="20"/>
          <w:szCs w:val="20"/>
        </w:rPr>
        <w:t>Methodology. Involved</w:t>
      </w:r>
      <w:r w:rsidR="00B22E1D">
        <w:rPr>
          <w:rFonts w:ascii="Palatino Linotype" w:hAnsi="Palatino Linotype" w:cs="Tahoma"/>
          <w:bCs/>
          <w:sz w:val="20"/>
          <w:szCs w:val="20"/>
        </w:rPr>
        <w:t xml:space="preserve"> in</w:t>
      </w:r>
      <w:r w:rsidR="001B72C5">
        <w:rPr>
          <w:rFonts w:ascii="Palatino Linotype" w:hAnsi="Palatino Linotype" w:cs="Tahoma"/>
          <w:bCs/>
          <w:sz w:val="20"/>
          <w:szCs w:val="20"/>
        </w:rPr>
        <w:t xml:space="preserve"> solution implementation process</w:t>
      </w:r>
      <w:r w:rsidR="00E66B95">
        <w:rPr>
          <w:rFonts w:ascii="Palatino Linotype" w:hAnsi="Palatino Linotype" w:cs="Tahoma"/>
          <w:bCs/>
          <w:sz w:val="20"/>
          <w:szCs w:val="20"/>
        </w:rPr>
        <w:t xml:space="preserve"> </w:t>
      </w:r>
      <w:r w:rsidR="00487E36">
        <w:rPr>
          <w:rFonts w:ascii="Palatino Linotype" w:hAnsi="Palatino Linotype" w:cs="Tahoma"/>
          <w:bCs/>
          <w:sz w:val="20"/>
          <w:szCs w:val="20"/>
        </w:rPr>
        <w:t>which requires</w:t>
      </w:r>
      <w:r w:rsidR="001B72C5">
        <w:rPr>
          <w:rFonts w:ascii="Palatino Linotype" w:hAnsi="Palatino Linotype" w:cs="Tahoma"/>
          <w:bCs/>
          <w:sz w:val="20"/>
          <w:szCs w:val="20"/>
        </w:rPr>
        <w:t xml:space="preserve"> </w:t>
      </w:r>
      <w:r w:rsidR="00E66B95">
        <w:rPr>
          <w:rFonts w:ascii="Palatino Linotype" w:hAnsi="Palatino Linotype" w:cs="Tahoma"/>
          <w:bCs/>
          <w:sz w:val="20"/>
          <w:szCs w:val="20"/>
        </w:rPr>
        <w:t xml:space="preserve">gathering requirements from stakeholders, </w:t>
      </w:r>
      <w:r>
        <w:rPr>
          <w:rFonts w:ascii="Palatino Linotype" w:hAnsi="Palatino Linotype" w:cs="Tahoma"/>
          <w:bCs/>
          <w:sz w:val="20"/>
          <w:szCs w:val="20"/>
        </w:rPr>
        <w:t xml:space="preserve">doing gap </w:t>
      </w:r>
      <w:r w:rsidR="00487E36">
        <w:rPr>
          <w:rFonts w:ascii="Palatino Linotype" w:hAnsi="Palatino Linotype" w:cs="Tahoma"/>
          <w:bCs/>
          <w:sz w:val="20"/>
          <w:szCs w:val="20"/>
        </w:rPr>
        <w:t>analysis, understanding</w:t>
      </w:r>
      <w:r>
        <w:rPr>
          <w:rFonts w:ascii="Palatino Linotype" w:hAnsi="Palatino Linotype" w:cs="Tahoma"/>
          <w:bCs/>
          <w:sz w:val="20"/>
          <w:szCs w:val="20"/>
        </w:rPr>
        <w:t xml:space="preserve"> the regulatory impact</w:t>
      </w:r>
      <w:r w:rsidR="001B72C5">
        <w:rPr>
          <w:rFonts w:ascii="Palatino Linotype" w:hAnsi="Palatino Linotype" w:cs="Tahoma"/>
          <w:bCs/>
          <w:sz w:val="20"/>
          <w:szCs w:val="20"/>
        </w:rPr>
        <w:t xml:space="preserve">, tracking progress on Jira </w:t>
      </w:r>
      <w:r w:rsidR="00487E36">
        <w:rPr>
          <w:rFonts w:ascii="Palatino Linotype" w:hAnsi="Palatino Linotype" w:cs="Tahoma"/>
          <w:bCs/>
          <w:sz w:val="20"/>
          <w:szCs w:val="20"/>
        </w:rPr>
        <w:t>application,</w:t>
      </w:r>
      <w:r w:rsidR="009140B2">
        <w:rPr>
          <w:rFonts w:ascii="Palatino Linotype" w:hAnsi="Palatino Linotype" w:cs="Tahoma"/>
          <w:bCs/>
          <w:sz w:val="20"/>
          <w:szCs w:val="20"/>
        </w:rPr>
        <w:t xml:space="preserve"> and delivering tangible solutions in sprints.</w:t>
      </w:r>
      <w:r w:rsidR="00586F8C">
        <w:rPr>
          <w:rFonts w:ascii="Palatino Linotype" w:hAnsi="Palatino Linotype" w:cs="Tahoma"/>
          <w:bCs/>
          <w:sz w:val="20"/>
          <w:szCs w:val="20"/>
        </w:rPr>
        <w:t xml:space="preserve"> </w:t>
      </w:r>
    </w:p>
    <w:p w14:paraId="3C46325E" w14:textId="77777777" w:rsidR="00155AEB" w:rsidRDefault="00155AEB" w:rsidP="001B72C5">
      <w:pPr>
        <w:jc w:val="both"/>
        <w:rPr>
          <w:rFonts w:ascii="Palatino Linotype" w:hAnsi="Palatino Linotype" w:cs="Tahoma"/>
          <w:bCs/>
          <w:sz w:val="20"/>
          <w:szCs w:val="20"/>
        </w:rPr>
      </w:pPr>
    </w:p>
    <w:p w14:paraId="6C071903" w14:textId="77777777" w:rsidR="008867EF" w:rsidRDefault="008867EF" w:rsidP="001B72C5">
      <w:pPr>
        <w:jc w:val="both"/>
        <w:rPr>
          <w:rFonts w:ascii="Palatino Linotype" w:hAnsi="Palatino Linotype" w:cs="Tahoma"/>
          <w:bCs/>
          <w:sz w:val="20"/>
          <w:szCs w:val="20"/>
        </w:rPr>
      </w:pPr>
    </w:p>
    <w:p w14:paraId="67577243" w14:textId="77777777" w:rsidR="008867EF" w:rsidRDefault="008867EF" w:rsidP="001B72C5">
      <w:pPr>
        <w:jc w:val="both"/>
        <w:rPr>
          <w:rFonts w:ascii="Palatino Linotype" w:hAnsi="Palatino Linotype" w:cs="Tahoma"/>
          <w:bCs/>
          <w:sz w:val="20"/>
          <w:szCs w:val="20"/>
        </w:rPr>
      </w:pPr>
    </w:p>
    <w:p w14:paraId="20C75D04" w14:textId="7CDD8A44" w:rsidR="009140B2" w:rsidRDefault="009140B2" w:rsidP="001B72C5">
      <w:pPr>
        <w:jc w:val="both"/>
        <w:rPr>
          <w:rFonts w:ascii="Palatino Linotype" w:hAnsi="Palatino Linotype" w:cs="Tahoma"/>
          <w:b/>
          <w:bCs/>
          <w:sz w:val="20"/>
          <w:szCs w:val="20"/>
        </w:rPr>
      </w:pPr>
      <w:r w:rsidRPr="0084168B">
        <w:rPr>
          <w:rFonts w:ascii="Palatino Linotype" w:hAnsi="Palatino Linotype" w:cs="Tahoma"/>
          <w:b/>
          <w:bCs/>
          <w:sz w:val="20"/>
          <w:szCs w:val="20"/>
        </w:rPr>
        <w:t xml:space="preserve">Project Name: </w:t>
      </w:r>
      <w:r w:rsidR="0084168B" w:rsidRPr="0084168B">
        <w:rPr>
          <w:rFonts w:ascii="Palatino Linotype" w:hAnsi="Palatino Linotype" w:cs="Tahoma"/>
          <w:b/>
          <w:bCs/>
          <w:sz w:val="20"/>
          <w:szCs w:val="20"/>
        </w:rPr>
        <w:t xml:space="preserve">GTB </w:t>
      </w:r>
      <w:r w:rsidR="00487E36" w:rsidRPr="0084168B">
        <w:rPr>
          <w:rFonts w:ascii="Palatino Linotype" w:hAnsi="Palatino Linotype" w:cs="Tahoma"/>
          <w:b/>
          <w:bCs/>
          <w:sz w:val="20"/>
          <w:szCs w:val="20"/>
        </w:rPr>
        <w:t>Pricin</w:t>
      </w:r>
      <w:r w:rsidR="00487E36">
        <w:rPr>
          <w:rFonts w:ascii="Palatino Linotype" w:hAnsi="Palatino Linotype" w:cs="Tahoma"/>
          <w:b/>
          <w:bCs/>
          <w:sz w:val="20"/>
          <w:szCs w:val="20"/>
        </w:rPr>
        <w:t>g, charging</w:t>
      </w:r>
      <w:r w:rsidR="0084168B" w:rsidRPr="0084168B">
        <w:rPr>
          <w:rFonts w:ascii="Palatino Linotype" w:hAnsi="Palatino Linotype" w:cs="Tahoma"/>
          <w:b/>
          <w:bCs/>
          <w:sz w:val="20"/>
          <w:szCs w:val="20"/>
        </w:rPr>
        <w:t xml:space="preserve"> and Billing </w:t>
      </w:r>
      <w:r w:rsidR="00582AD9">
        <w:rPr>
          <w:rFonts w:ascii="Palatino Linotype" w:hAnsi="Palatino Linotype" w:cs="Tahoma"/>
          <w:b/>
          <w:bCs/>
          <w:sz w:val="20"/>
          <w:szCs w:val="20"/>
        </w:rPr>
        <w:t>Transformation</w:t>
      </w:r>
    </w:p>
    <w:p w14:paraId="1B4832C7" w14:textId="77777777" w:rsidR="00155AEB" w:rsidRDefault="00155AEB" w:rsidP="001B72C5">
      <w:pPr>
        <w:jc w:val="both"/>
        <w:rPr>
          <w:rFonts w:ascii="Palatino Linotype" w:hAnsi="Palatino Linotype" w:cs="Tahoma"/>
          <w:b/>
          <w:bCs/>
          <w:sz w:val="20"/>
          <w:szCs w:val="20"/>
        </w:rPr>
      </w:pPr>
      <w:r>
        <w:rPr>
          <w:rFonts w:ascii="Palatino Linotype" w:hAnsi="Palatino Linotype" w:cs="Tahoma"/>
          <w:b/>
          <w:bCs/>
          <w:sz w:val="20"/>
          <w:szCs w:val="20"/>
        </w:rPr>
        <w:t>Role: Senior Business Analyst</w:t>
      </w:r>
    </w:p>
    <w:p w14:paraId="3BD0CB58" w14:textId="15C10796" w:rsidR="0084168B" w:rsidRPr="00582AD9" w:rsidRDefault="00CB18CD" w:rsidP="001B72C5">
      <w:pPr>
        <w:jc w:val="both"/>
        <w:rPr>
          <w:rFonts w:ascii="Palatino Linotype" w:hAnsi="Palatino Linotype" w:cs="Tahoma"/>
          <w:bCs/>
          <w:sz w:val="20"/>
          <w:szCs w:val="20"/>
        </w:rPr>
      </w:pPr>
      <w:r w:rsidRPr="00582AD9">
        <w:rPr>
          <w:rFonts w:ascii="Palatino Linotype" w:hAnsi="Palatino Linotype" w:cs="Tahoma"/>
          <w:bCs/>
          <w:sz w:val="20"/>
          <w:szCs w:val="20"/>
        </w:rPr>
        <w:t xml:space="preserve">The Business scope of the project was </w:t>
      </w:r>
      <w:r w:rsidR="00582AD9">
        <w:rPr>
          <w:rFonts w:ascii="Palatino Linotype" w:hAnsi="Palatino Linotype" w:cs="Tahoma"/>
          <w:bCs/>
          <w:sz w:val="20"/>
          <w:szCs w:val="20"/>
        </w:rPr>
        <w:t xml:space="preserve">global roll out of strategic Pricing,charging and Billing solution.Business processes and framework had to be set up for implementation across multiple locations in phases.This was a migration </w:t>
      </w:r>
      <w:r w:rsidR="00B50466">
        <w:rPr>
          <w:rFonts w:ascii="Palatino Linotype" w:hAnsi="Palatino Linotype" w:cs="Tahoma"/>
          <w:bCs/>
          <w:sz w:val="20"/>
          <w:szCs w:val="20"/>
        </w:rPr>
        <w:t xml:space="preserve">of billing </w:t>
      </w:r>
      <w:r w:rsidR="00582AD9">
        <w:rPr>
          <w:rFonts w:ascii="Palatino Linotype" w:hAnsi="Palatino Linotype" w:cs="Tahoma"/>
          <w:bCs/>
          <w:sz w:val="20"/>
          <w:szCs w:val="20"/>
        </w:rPr>
        <w:t xml:space="preserve">from </w:t>
      </w:r>
      <w:r w:rsidR="00B50466">
        <w:rPr>
          <w:rFonts w:ascii="Palatino Linotype" w:hAnsi="Palatino Linotype" w:cs="Tahoma"/>
          <w:bCs/>
          <w:sz w:val="20"/>
          <w:szCs w:val="20"/>
        </w:rPr>
        <w:t>legac</w:t>
      </w:r>
      <w:r w:rsidR="00D01956">
        <w:rPr>
          <w:rFonts w:ascii="Palatino Linotype" w:hAnsi="Palatino Linotype" w:cs="Tahoma"/>
          <w:bCs/>
          <w:sz w:val="20"/>
          <w:szCs w:val="20"/>
        </w:rPr>
        <w:t>y</w:t>
      </w:r>
      <w:r w:rsidR="00B50466">
        <w:rPr>
          <w:rFonts w:ascii="Palatino Linotype" w:hAnsi="Palatino Linotype" w:cs="Tahoma"/>
          <w:bCs/>
          <w:sz w:val="20"/>
          <w:szCs w:val="20"/>
        </w:rPr>
        <w:t xml:space="preserve"> application </w:t>
      </w:r>
      <w:r w:rsidR="00D01956">
        <w:rPr>
          <w:rFonts w:ascii="Palatino Linotype" w:hAnsi="Palatino Linotype" w:cs="Tahoma"/>
          <w:bCs/>
          <w:sz w:val="20"/>
          <w:szCs w:val="20"/>
        </w:rPr>
        <w:t>to new platform- ORMB using ETL</w:t>
      </w:r>
      <w:r w:rsidR="00B50466">
        <w:rPr>
          <w:rFonts w:ascii="Palatino Linotype" w:hAnsi="Palatino Linotype" w:cs="Tahoma"/>
          <w:bCs/>
          <w:sz w:val="20"/>
          <w:szCs w:val="20"/>
        </w:rPr>
        <w:t xml:space="preserve"> </w:t>
      </w:r>
      <w:r w:rsidR="00487E36">
        <w:rPr>
          <w:rFonts w:ascii="Palatino Linotype" w:hAnsi="Palatino Linotype" w:cs="Tahoma"/>
          <w:bCs/>
          <w:sz w:val="20"/>
          <w:szCs w:val="20"/>
        </w:rPr>
        <w:t>tools. Worked</w:t>
      </w:r>
      <w:r w:rsidR="00582AD9">
        <w:rPr>
          <w:rFonts w:ascii="Palatino Linotype" w:hAnsi="Palatino Linotype" w:cs="Tahoma"/>
          <w:bCs/>
          <w:sz w:val="20"/>
          <w:szCs w:val="20"/>
        </w:rPr>
        <w:t xml:space="preserve"> along with client team and was responsible for business process </w:t>
      </w:r>
      <w:r w:rsidR="00487E36">
        <w:rPr>
          <w:rFonts w:ascii="Palatino Linotype" w:hAnsi="Palatino Linotype" w:cs="Tahoma"/>
          <w:bCs/>
          <w:sz w:val="20"/>
          <w:szCs w:val="20"/>
        </w:rPr>
        <w:t>analysis, E</w:t>
      </w:r>
      <w:r w:rsidR="00582AD9">
        <w:rPr>
          <w:rFonts w:ascii="Palatino Linotype" w:hAnsi="Palatino Linotype" w:cs="Tahoma"/>
          <w:bCs/>
          <w:sz w:val="20"/>
          <w:szCs w:val="20"/>
        </w:rPr>
        <w:t>2E solution requirements creating use cases.</w:t>
      </w:r>
    </w:p>
    <w:p w14:paraId="5415BAA5" w14:textId="77777777" w:rsidR="0084168B" w:rsidRDefault="0084168B" w:rsidP="00274175">
      <w:pPr>
        <w:jc w:val="both"/>
        <w:rPr>
          <w:rFonts w:ascii="Palatino Linotype" w:hAnsi="Palatino Linotype" w:cs="Tahoma"/>
          <w:b/>
          <w:bCs/>
          <w:sz w:val="20"/>
          <w:szCs w:val="20"/>
        </w:rPr>
      </w:pPr>
    </w:p>
    <w:p w14:paraId="60A63750" w14:textId="4296F4A0" w:rsidR="0084168B" w:rsidRDefault="0084168B" w:rsidP="00274175">
      <w:pPr>
        <w:jc w:val="both"/>
        <w:rPr>
          <w:rFonts w:ascii="Palatino Linotype" w:hAnsi="Palatino Linotype" w:cs="Tahoma"/>
          <w:b/>
          <w:bCs/>
          <w:sz w:val="20"/>
          <w:szCs w:val="20"/>
        </w:rPr>
      </w:pPr>
      <w:r>
        <w:rPr>
          <w:rFonts w:ascii="Palatino Linotype" w:hAnsi="Palatino Linotype" w:cs="Tahoma"/>
          <w:b/>
          <w:bCs/>
          <w:sz w:val="20"/>
          <w:szCs w:val="20"/>
        </w:rPr>
        <w:t>Project Name: SEPA Direct Debit</w:t>
      </w:r>
      <w:r w:rsidR="00C54DC2">
        <w:rPr>
          <w:rFonts w:ascii="Palatino Linotype" w:hAnsi="Palatino Linotype" w:cs="Tahoma"/>
          <w:b/>
          <w:bCs/>
          <w:sz w:val="20"/>
          <w:szCs w:val="20"/>
        </w:rPr>
        <w:t xml:space="preserve"> and Credit</w:t>
      </w:r>
    </w:p>
    <w:p w14:paraId="63A4DD10" w14:textId="77777777" w:rsidR="0084168B" w:rsidRDefault="0084168B" w:rsidP="00274175">
      <w:pPr>
        <w:jc w:val="both"/>
        <w:rPr>
          <w:rFonts w:ascii="Palatino Linotype" w:hAnsi="Palatino Linotype" w:cs="Tahoma"/>
          <w:b/>
          <w:bCs/>
          <w:sz w:val="20"/>
          <w:szCs w:val="20"/>
        </w:rPr>
      </w:pPr>
      <w:r>
        <w:rPr>
          <w:rFonts w:ascii="Palatino Linotype" w:hAnsi="Palatino Linotype" w:cs="Tahoma"/>
          <w:b/>
          <w:bCs/>
          <w:sz w:val="20"/>
          <w:szCs w:val="20"/>
        </w:rPr>
        <w:t>Client: RBS</w:t>
      </w:r>
    </w:p>
    <w:p w14:paraId="46C1A952" w14:textId="20C5414A" w:rsidR="00155AEB" w:rsidRDefault="00487E36" w:rsidP="00274175">
      <w:pPr>
        <w:jc w:val="both"/>
        <w:rPr>
          <w:rFonts w:ascii="Palatino Linotype" w:hAnsi="Palatino Linotype" w:cs="Tahoma"/>
          <w:b/>
          <w:bCs/>
          <w:sz w:val="20"/>
          <w:szCs w:val="20"/>
        </w:rPr>
      </w:pPr>
      <w:r>
        <w:rPr>
          <w:rFonts w:ascii="Palatino Linotype" w:hAnsi="Palatino Linotype" w:cs="Tahoma"/>
          <w:b/>
          <w:bCs/>
          <w:sz w:val="20"/>
          <w:szCs w:val="20"/>
        </w:rPr>
        <w:t>Role: Senior</w:t>
      </w:r>
      <w:r w:rsidR="00155AEB">
        <w:rPr>
          <w:rFonts w:ascii="Palatino Linotype" w:hAnsi="Palatino Linotype" w:cs="Tahoma"/>
          <w:b/>
          <w:bCs/>
          <w:sz w:val="20"/>
          <w:szCs w:val="20"/>
        </w:rPr>
        <w:t xml:space="preserve"> Business Analyst</w:t>
      </w:r>
    </w:p>
    <w:p w14:paraId="0E8987F5" w14:textId="58B362CF" w:rsidR="00B50466" w:rsidRDefault="003D614B" w:rsidP="00274175">
      <w:pPr>
        <w:jc w:val="both"/>
        <w:rPr>
          <w:rFonts w:ascii="Palatino Linotype" w:hAnsi="Palatino Linotype" w:cs="Tahoma"/>
          <w:b/>
          <w:bCs/>
          <w:sz w:val="20"/>
          <w:szCs w:val="20"/>
        </w:rPr>
      </w:pPr>
      <w:r>
        <w:rPr>
          <w:rFonts w:ascii="Palatino Linotype" w:hAnsi="Palatino Linotype" w:cs="Tahoma"/>
          <w:bCs/>
          <w:sz w:val="20"/>
          <w:szCs w:val="20"/>
        </w:rPr>
        <w:t xml:space="preserve">Lead a team of payment consultant. </w:t>
      </w:r>
      <w:r w:rsidR="00582AD9" w:rsidRPr="00B50466">
        <w:rPr>
          <w:rFonts w:ascii="Palatino Linotype" w:hAnsi="Palatino Linotype" w:cs="Tahoma"/>
          <w:bCs/>
          <w:sz w:val="20"/>
          <w:szCs w:val="20"/>
        </w:rPr>
        <w:t xml:space="preserve">This was a </w:t>
      </w:r>
      <w:r w:rsidR="00487E36" w:rsidRPr="00B50466">
        <w:rPr>
          <w:rFonts w:ascii="Palatino Linotype" w:hAnsi="Palatino Linotype" w:cs="Tahoma"/>
          <w:bCs/>
          <w:sz w:val="20"/>
          <w:szCs w:val="20"/>
        </w:rPr>
        <w:t>long-term</w:t>
      </w:r>
      <w:r w:rsidR="00582AD9" w:rsidRPr="00B50466">
        <w:rPr>
          <w:rFonts w:ascii="Palatino Linotype" w:hAnsi="Palatino Linotype" w:cs="Tahoma"/>
          <w:bCs/>
          <w:sz w:val="20"/>
          <w:szCs w:val="20"/>
        </w:rPr>
        <w:t xml:space="preserve"> program </w:t>
      </w:r>
      <w:r w:rsidR="00B50466" w:rsidRPr="00B50466">
        <w:rPr>
          <w:rFonts w:ascii="Palatino Linotype" w:hAnsi="Palatino Linotype" w:cs="Tahoma"/>
          <w:bCs/>
          <w:sz w:val="20"/>
          <w:szCs w:val="20"/>
        </w:rPr>
        <w:t>which was on SEPA Direct Debit</w:t>
      </w:r>
      <w:r w:rsidR="00C54DC2">
        <w:rPr>
          <w:rFonts w:ascii="Palatino Linotype" w:hAnsi="Palatino Linotype" w:cs="Tahoma"/>
          <w:bCs/>
          <w:sz w:val="20"/>
          <w:szCs w:val="20"/>
        </w:rPr>
        <w:t xml:space="preserve"> and </w:t>
      </w:r>
      <w:proofErr w:type="spellStart"/>
      <w:r w:rsidR="00C54DC2">
        <w:rPr>
          <w:rFonts w:ascii="Palatino Linotype" w:hAnsi="Palatino Linotype" w:cs="Tahoma"/>
          <w:bCs/>
          <w:sz w:val="20"/>
          <w:szCs w:val="20"/>
        </w:rPr>
        <w:t>Credt</w:t>
      </w:r>
      <w:proofErr w:type="spellEnd"/>
      <w:r w:rsidR="00B50466" w:rsidRPr="00B50466">
        <w:rPr>
          <w:rFonts w:ascii="Palatino Linotype" w:hAnsi="Palatino Linotype" w:cs="Tahoma"/>
          <w:bCs/>
          <w:sz w:val="20"/>
          <w:szCs w:val="20"/>
        </w:rPr>
        <w:t xml:space="preserve">. The scope of the project was to implement SEPA related changes on </w:t>
      </w:r>
      <w:r w:rsidR="00487E36" w:rsidRPr="00B50466">
        <w:rPr>
          <w:rFonts w:ascii="Palatino Linotype" w:hAnsi="Palatino Linotype" w:cs="Tahoma"/>
          <w:bCs/>
          <w:sz w:val="20"/>
          <w:szCs w:val="20"/>
        </w:rPr>
        <w:t>Euro debit</w:t>
      </w:r>
      <w:r w:rsidR="00B50466">
        <w:rPr>
          <w:rFonts w:ascii="Palatino Linotype" w:hAnsi="Palatino Linotype" w:cs="Tahoma"/>
          <w:bCs/>
          <w:sz w:val="20"/>
          <w:szCs w:val="20"/>
        </w:rPr>
        <w:t xml:space="preserve"> applications </w:t>
      </w:r>
      <w:r w:rsidR="00B50466" w:rsidRPr="00B50466">
        <w:rPr>
          <w:rFonts w:ascii="Palatino Linotype" w:hAnsi="Palatino Linotype" w:cs="Tahoma"/>
          <w:bCs/>
          <w:sz w:val="20"/>
          <w:szCs w:val="20"/>
        </w:rPr>
        <w:t xml:space="preserve">which was the payment engine </w:t>
      </w:r>
      <w:r w:rsidR="00B50466">
        <w:rPr>
          <w:rFonts w:ascii="Palatino Linotype" w:hAnsi="Palatino Linotype" w:cs="Tahoma"/>
          <w:bCs/>
          <w:sz w:val="20"/>
          <w:szCs w:val="20"/>
        </w:rPr>
        <w:t>and its related</w:t>
      </w:r>
      <w:r w:rsidR="00A64A4E">
        <w:rPr>
          <w:rFonts w:ascii="Palatino Linotype" w:hAnsi="Palatino Linotype" w:cs="Tahoma"/>
          <w:bCs/>
          <w:sz w:val="20"/>
          <w:szCs w:val="20"/>
        </w:rPr>
        <w:t xml:space="preserve"> applications like Payment Adaptor, Pay</w:t>
      </w:r>
      <w:r w:rsidR="00C2240A">
        <w:rPr>
          <w:rFonts w:ascii="Palatino Linotype" w:hAnsi="Palatino Linotype" w:cs="Tahoma"/>
          <w:bCs/>
          <w:sz w:val="20"/>
          <w:szCs w:val="20"/>
        </w:rPr>
        <w:t xml:space="preserve">ment Engine Ledger </w:t>
      </w:r>
      <w:r w:rsidR="00487E36">
        <w:rPr>
          <w:rFonts w:ascii="Palatino Linotype" w:hAnsi="Palatino Linotype" w:cs="Tahoma"/>
          <w:bCs/>
          <w:sz w:val="20"/>
          <w:szCs w:val="20"/>
        </w:rPr>
        <w:t xml:space="preserve">Integration, </w:t>
      </w:r>
      <w:proofErr w:type="gramStart"/>
      <w:r w:rsidR="00487E36">
        <w:rPr>
          <w:rFonts w:ascii="Palatino Linotype" w:hAnsi="Palatino Linotype" w:cs="Tahoma"/>
          <w:bCs/>
          <w:sz w:val="20"/>
          <w:szCs w:val="20"/>
        </w:rPr>
        <w:t>Score</w:t>
      </w:r>
      <w:proofErr w:type="gramEnd"/>
      <w:r w:rsidR="00B50466" w:rsidRPr="00B50466">
        <w:rPr>
          <w:rFonts w:ascii="Palatino Linotype" w:hAnsi="Palatino Linotype" w:cs="Tahoma"/>
          <w:bCs/>
          <w:sz w:val="20"/>
          <w:szCs w:val="20"/>
        </w:rPr>
        <w:t xml:space="preserve"> so that it adheres to EPC rules and guidelines. There have been several small to large implementations during the span of three </w:t>
      </w:r>
      <w:r w:rsidR="00487E36" w:rsidRPr="00B50466">
        <w:rPr>
          <w:rFonts w:ascii="Palatino Linotype" w:hAnsi="Palatino Linotype" w:cs="Tahoma"/>
          <w:bCs/>
          <w:sz w:val="20"/>
          <w:szCs w:val="20"/>
        </w:rPr>
        <w:t>years. It</w:t>
      </w:r>
      <w:r w:rsidR="00B50466" w:rsidRPr="00B50466">
        <w:rPr>
          <w:rFonts w:ascii="Palatino Linotype" w:hAnsi="Palatino Linotype" w:cs="Tahoma"/>
          <w:bCs/>
          <w:sz w:val="20"/>
          <w:szCs w:val="20"/>
        </w:rPr>
        <w:t xml:space="preserve"> also involved doing d</w:t>
      </w:r>
      <w:r w:rsidR="0080725C">
        <w:rPr>
          <w:rFonts w:ascii="Palatino Linotype" w:hAnsi="Palatino Linotype" w:cs="Tahoma"/>
          <w:bCs/>
          <w:sz w:val="20"/>
          <w:szCs w:val="20"/>
        </w:rPr>
        <w:t>e</w:t>
      </w:r>
      <w:r w:rsidR="00B50466" w:rsidRPr="00B50466">
        <w:rPr>
          <w:rFonts w:ascii="Palatino Linotype" w:hAnsi="Palatino Linotype" w:cs="Tahoma"/>
          <w:bCs/>
          <w:sz w:val="20"/>
          <w:szCs w:val="20"/>
        </w:rPr>
        <w:t>fect triage and proposing defect fixes.</w:t>
      </w:r>
      <w:r w:rsidR="00B50466">
        <w:rPr>
          <w:rFonts w:ascii="Palatino Linotype" w:hAnsi="Palatino Linotype" w:cs="Tahoma"/>
          <w:bCs/>
          <w:sz w:val="20"/>
          <w:szCs w:val="20"/>
        </w:rPr>
        <w:t xml:space="preserve"> It involved, coordination with multiple teams from different applications which were connected to Eurodebit for implementation of requiremen</w:t>
      </w:r>
      <w:r w:rsidR="00902249">
        <w:rPr>
          <w:rFonts w:ascii="Palatino Linotype" w:hAnsi="Palatino Linotype" w:cs="Tahoma"/>
          <w:bCs/>
          <w:sz w:val="20"/>
          <w:szCs w:val="20"/>
        </w:rPr>
        <w:t xml:space="preserve">t. </w:t>
      </w:r>
      <w:r w:rsidR="00487E36">
        <w:rPr>
          <w:rFonts w:ascii="Palatino Linotype" w:hAnsi="Palatino Linotype" w:cs="Tahoma"/>
          <w:bCs/>
          <w:sz w:val="20"/>
          <w:szCs w:val="20"/>
        </w:rPr>
        <w:t>Comprehending</w:t>
      </w:r>
      <w:r w:rsidR="00902249">
        <w:rPr>
          <w:rFonts w:ascii="Palatino Linotype" w:hAnsi="Palatino Linotype" w:cs="Tahoma"/>
          <w:bCs/>
          <w:sz w:val="20"/>
          <w:szCs w:val="20"/>
        </w:rPr>
        <w:t xml:space="preserve"> the different SEPA messages and the related tags.</w:t>
      </w:r>
    </w:p>
    <w:p w14:paraId="4D317B53" w14:textId="3EFC9B4B" w:rsidR="001209AB" w:rsidRDefault="001209AB" w:rsidP="00274175">
      <w:pPr>
        <w:jc w:val="both"/>
        <w:rPr>
          <w:rFonts w:ascii="Palatino Linotype" w:hAnsi="Palatino Linotype" w:cs="Tahoma"/>
          <w:b/>
          <w:bCs/>
          <w:sz w:val="20"/>
          <w:szCs w:val="20"/>
        </w:rPr>
      </w:pPr>
    </w:p>
    <w:p w14:paraId="7BDE724C" w14:textId="08F6ABB0" w:rsidR="00445BCE" w:rsidRDefault="00445BCE" w:rsidP="00274175">
      <w:pPr>
        <w:jc w:val="both"/>
        <w:rPr>
          <w:rFonts w:ascii="Palatino Linotype" w:hAnsi="Palatino Linotype" w:cs="Tahoma"/>
          <w:b/>
          <w:bCs/>
          <w:sz w:val="20"/>
          <w:szCs w:val="20"/>
        </w:rPr>
      </w:pPr>
      <w:r>
        <w:rPr>
          <w:rFonts w:ascii="Palatino Linotype" w:hAnsi="Palatino Linotype" w:cs="Tahoma"/>
          <w:b/>
          <w:bCs/>
          <w:sz w:val="20"/>
          <w:szCs w:val="20"/>
        </w:rPr>
        <w:t>Project: Customer onboarding and KYC</w:t>
      </w:r>
    </w:p>
    <w:p w14:paraId="7E54F744" w14:textId="0CFC7DF0" w:rsidR="00C753F5" w:rsidRDefault="00445BCE" w:rsidP="00274175">
      <w:pPr>
        <w:jc w:val="both"/>
        <w:rPr>
          <w:rFonts w:ascii="Palatino Linotype" w:hAnsi="Palatino Linotype" w:cs="Tahoma"/>
          <w:b/>
          <w:bCs/>
          <w:sz w:val="20"/>
          <w:szCs w:val="20"/>
        </w:rPr>
      </w:pPr>
      <w:r>
        <w:rPr>
          <w:rFonts w:ascii="Palatino Linotype" w:hAnsi="Palatino Linotype" w:cs="Tahoma"/>
          <w:bCs/>
          <w:sz w:val="20"/>
          <w:szCs w:val="20"/>
        </w:rPr>
        <w:t xml:space="preserve">Provide a </w:t>
      </w:r>
      <w:r w:rsidR="00487E36">
        <w:rPr>
          <w:rFonts w:ascii="Palatino Linotype" w:hAnsi="Palatino Linotype" w:cs="Tahoma"/>
          <w:bCs/>
          <w:sz w:val="20"/>
          <w:szCs w:val="20"/>
        </w:rPr>
        <w:t>customer</w:t>
      </w:r>
      <w:r>
        <w:rPr>
          <w:rFonts w:ascii="Palatino Linotype" w:hAnsi="Palatino Linotype" w:cs="Tahoma"/>
          <w:bCs/>
          <w:sz w:val="20"/>
          <w:szCs w:val="20"/>
        </w:rPr>
        <w:t xml:space="preserve"> onboarding solution that simplifies KYC </w:t>
      </w:r>
      <w:r w:rsidR="00487E36">
        <w:rPr>
          <w:rFonts w:ascii="Palatino Linotype" w:hAnsi="Palatino Linotype" w:cs="Tahoma"/>
          <w:bCs/>
          <w:sz w:val="20"/>
          <w:szCs w:val="20"/>
        </w:rPr>
        <w:t>process and</w:t>
      </w:r>
      <w:r>
        <w:rPr>
          <w:rFonts w:ascii="Palatino Linotype" w:hAnsi="Palatino Linotype" w:cs="Tahoma"/>
          <w:bCs/>
          <w:sz w:val="20"/>
          <w:szCs w:val="20"/>
        </w:rPr>
        <w:t xml:space="preserve"> digitize end to end onboarding for Banks as well as end </w:t>
      </w:r>
      <w:r w:rsidR="00487E36">
        <w:rPr>
          <w:rFonts w:ascii="Palatino Linotype" w:hAnsi="Palatino Linotype" w:cs="Tahoma"/>
          <w:bCs/>
          <w:sz w:val="20"/>
          <w:szCs w:val="20"/>
        </w:rPr>
        <w:t>customers.</w:t>
      </w:r>
      <w:r>
        <w:rPr>
          <w:rFonts w:ascii="Palatino Linotype" w:hAnsi="Palatino Linotype" w:cs="Tahoma"/>
          <w:bCs/>
          <w:sz w:val="20"/>
          <w:szCs w:val="20"/>
        </w:rPr>
        <w:t xml:space="preserve"> A</w:t>
      </w:r>
      <w:r w:rsidR="00DE211F">
        <w:rPr>
          <w:rFonts w:ascii="Palatino Linotype" w:hAnsi="Palatino Linotype" w:cs="Tahoma"/>
          <w:bCs/>
          <w:sz w:val="20"/>
          <w:szCs w:val="20"/>
        </w:rPr>
        <w:t xml:space="preserve">nalyze the KYC </w:t>
      </w:r>
      <w:r w:rsidR="00487E36">
        <w:rPr>
          <w:rFonts w:ascii="Palatino Linotype" w:hAnsi="Palatino Linotype" w:cs="Tahoma"/>
          <w:bCs/>
          <w:sz w:val="20"/>
          <w:szCs w:val="20"/>
        </w:rPr>
        <w:t>framework, understand</w:t>
      </w:r>
      <w:r w:rsidR="00DE211F">
        <w:rPr>
          <w:rFonts w:ascii="Palatino Linotype" w:hAnsi="Palatino Linotype" w:cs="Tahoma"/>
          <w:bCs/>
          <w:sz w:val="20"/>
          <w:szCs w:val="20"/>
        </w:rPr>
        <w:t xml:space="preserve"> the customer onboarding process such as customer information </w:t>
      </w:r>
      <w:r w:rsidR="00487E36">
        <w:rPr>
          <w:rFonts w:ascii="Palatino Linotype" w:hAnsi="Palatino Linotype" w:cs="Tahoma"/>
          <w:bCs/>
          <w:sz w:val="20"/>
          <w:szCs w:val="20"/>
        </w:rPr>
        <w:t>acquisition, risk</w:t>
      </w:r>
      <w:r w:rsidR="00DE211F">
        <w:rPr>
          <w:rFonts w:ascii="Palatino Linotype" w:hAnsi="Palatino Linotype" w:cs="Tahoma"/>
          <w:bCs/>
          <w:sz w:val="20"/>
          <w:szCs w:val="20"/>
        </w:rPr>
        <w:t xml:space="preserve"> profiling </w:t>
      </w:r>
      <w:r w:rsidR="00487E36">
        <w:rPr>
          <w:rFonts w:ascii="Palatino Linotype" w:hAnsi="Palatino Linotype" w:cs="Tahoma"/>
          <w:bCs/>
          <w:sz w:val="20"/>
          <w:szCs w:val="20"/>
        </w:rPr>
        <w:t>etc.</w:t>
      </w:r>
      <w:r w:rsidR="00DE211F">
        <w:rPr>
          <w:rFonts w:ascii="Palatino Linotype" w:hAnsi="Palatino Linotype" w:cs="Tahoma"/>
          <w:bCs/>
          <w:sz w:val="20"/>
          <w:szCs w:val="20"/>
        </w:rPr>
        <w:t xml:space="preserve">, </w:t>
      </w:r>
      <w:r w:rsidR="00B0165B">
        <w:rPr>
          <w:rFonts w:ascii="Palatino Linotype" w:hAnsi="Palatino Linotype" w:cs="Tahoma"/>
          <w:bCs/>
          <w:sz w:val="20"/>
          <w:szCs w:val="20"/>
        </w:rPr>
        <w:t xml:space="preserve">the </w:t>
      </w:r>
      <w:r w:rsidR="00487E36">
        <w:rPr>
          <w:rFonts w:ascii="Palatino Linotype" w:hAnsi="Palatino Linotype" w:cs="Tahoma"/>
          <w:bCs/>
          <w:sz w:val="20"/>
          <w:szCs w:val="20"/>
        </w:rPr>
        <w:t>KYC workflow</w:t>
      </w:r>
      <w:r w:rsidR="00B0165B">
        <w:rPr>
          <w:rFonts w:ascii="Palatino Linotype" w:hAnsi="Palatino Linotype" w:cs="Tahoma"/>
          <w:bCs/>
          <w:sz w:val="20"/>
          <w:szCs w:val="20"/>
        </w:rPr>
        <w:t xml:space="preserve"> involving </w:t>
      </w:r>
      <w:r w:rsidR="00DE211F">
        <w:rPr>
          <w:rFonts w:ascii="Palatino Linotype" w:hAnsi="Palatino Linotype" w:cs="Tahoma"/>
          <w:bCs/>
          <w:sz w:val="20"/>
          <w:szCs w:val="20"/>
        </w:rPr>
        <w:t xml:space="preserve">the different </w:t>
      </w:r>
      <w:r w:rsidR="00487E36">
        <w:rPr>
          <w:rFonts w:ascii="Palatino Linotype" w:hAnsi="Palatino Linotype" w:cs="Tahoma"/>
          <w:bCs/>
          <w:sz w:val="20"/>
          <w:szCs w:val="20"/>
        </w:rPr>
        <w:t>Customer</w:t>
      </w:r>
      <w:r w:rsidR="00DE211F">
        <w:rPr>
          <w:rFonts w:ascii="Palatino Linotype" w:hAnsi="Palatino Linotype" w:cs="Tahoma"/>
          <w:bCs/>
          <w:sz w:val="20"/>
          <w:szCs w:val="20"/>
        </w:rPr>
        <w:t xml:space="preserve"> due </w:t>
      </w:r>
      <w:r w:rsidR="00487E36">
        <w:rPr>
          <w:rFonts w:ascii="Palatino Linotype" w:hAnsi="Palatino Linotype" w:cs="Tahoma"/>
          <w:bCs/>
          <w:sz w:val="20"/>
          <w:szCs w:val="20"/>
        </w:rPr>
        <w:t>diligence</w:t>
      </w:r>
      <w:r w:rsidR="00DE211F">
        <w:rPr>
          <w:rFonts w:ascii="Palatino Linotype" w:hAnsi="Palatino Linotype" w:cs="Tahoma"/>
          <w:bCs/>
          <w:sz w:val="20"/>
          <w:szCs w:val="20"/>
        </w:rPr>
        <w:t xml:space="preserve"> standards </w:t>
      </w:r>
      <w:r w:rsidR="00487E36">
        <w:rPr>
          <w:rFonts w:ascii="Palatino Linotype" w:hAnsi="Palatino Linotype" w:cs="Tahoma"/>
          <w:bCs/>
          <w:sz w:val="20"/>
          <w:szCs w:val="20"/>
        </w:rPr>
        <w:t>applicable, watch</w:t>
      </w:r>
      <w:r w:rsidR="00B0165B">
        <w:rPr>
          <w:rFonts w:ascii="Palatino Linotype" w:hAnsi="Palatino Linotype" w:cs="Tahoma"/>
          <w:bCs/>
          <w:sz w:val="20"/>
          <w:szCs w:val="20"/>
        </w:rPr>
        <w:t xml:space="preserve"> list filtering</w:t>
      </w:r>
      <w:r w:rsidR="00DE211F">
        <w:rPr>
          <w:rFonts w:ascii="Palatino Linotype" w:hAnsi="Palatino Linotype" w:cs="Tahoma"/>
          <w:bCs/>
          <w:sz w:val="20"/>
          <w:szCs w:val="20"/>
        </w:rPr>
        <w:t>.</w:t>
      </w:r>
      <w:r w:rsidR="001209AB">
        <w:rPr>
          <w:rFonts w:ascii="Palatino Linotype" w:hAnsi="Palatino Linotype" w:cs="Tahoma"/>
          <w:bCs/>
          <w:sz w:val="20"/>
          <w:szCs w:val="20"/>
        </w:rPr>
        <w:t xml:space="preserve"> </w:t>
      </w:r>
    </w:p>
    <w:p w14:paraId="1C9EDCEC" w14:textId="77777777" w:rsidR="00C753F5" w:rsidRDefault="00C753F5" w:rsidP="00274175">
      <w:pPr>
        <w:jc w:val="both"/>
        <w:rPr>
          <w:rFonts w:ascii="Palatino Linotype" w:hAnsi="Palatino Linotype" w:cs="Tahoma"/>
          <w:b/>
          <w:bCs/>
          <w:sz w:val="20"/>
          <w:szCs w:val="20"/>
        </w:rPr>
      </w:pPr>
    </w:p>
    <w:p w14:paraId="158E0EE5" w14:textId="77777777" w:rsidR="0084168B" w:rsidRDefault="0084168B" w:rsidP="00274175">
      <w:pPr>
        <w:jc w:val="both"/>
        <w:rPr>
          <w:rFonts w:ascii="Palatino Linotype" w:hAnsi="Palatino Linotype" w:cs="Tahoma"/>
          <w:b/>
          <w:bCs/>
          <w:sz w:val="20"/>
          <w:szCs w:val="20"/>
        </w:rPr>
      </w:pPr>
      <w:r>
        <w:rPr>
          <w:rFonts w:ascii="Palatino Linotype" w:hAnsi="Palatino Linotype" w:cs="Tahoma"/>
          <w:b/>
          <w:bCs/>
          <w:sz w:val="20"/>
          <w:szCs w:val="20"/>
        </w:rPr>
        <w:t>Project Name: DLF</w:t>
      </w:r>
    </w:p>
    <w:p w14:paraId="05DE33C6" w14:textId="5A99012D" w:rsidR="00155AEB" w:rsidRDefault="00487E36" w:rsidP="00274175">
      <w:pPr>
        <w:jc w:val="both"/>
        <w:rPr>
          <w:rFonts w:ascii="Palatino Linotype" w:hAnsi="Palatino Linotype" w:cs="Tahoma"/>
          <w:b/>
          <w:bCs/>
          <w:sz w:val="20"/>
          <w:szCs w:val="20"/>
        </w:rPr>
      </w:pPr>
      <w:r>
        <w:rPr>
          <w:rFonts w:ascii="Palatino Linotype" w:hAnsi="Palatino Linotype" w:cs="Tahoma"/>
          <w:b/>
          <w:bCs/>
          <w:sz w:val="20"/>
          <w:szCs w:val="20"/>
        </w:rPr>
        <w:t>Role: Senior</w:t>
      </w:r>
      <w:r w:rsidR="00155AEB">
        <w:rPr>
          <w:rFonts w:ascii="Palatino Linotype" w:hAnsi="Palatino Linotype" w:cs="Tahoma"/>
          <w:b/>
          <w:bCs/>
          <w:sz w:val="20"/>
          <w:szCs w:val="20"/>
        </w:rPr>
        <w:t xml:space="preserve"> Business Analyst</w:t>
      </w:r>
    </w:p>
    <w:p w14:paraId="3874D878" w14:textId="77777777" w:rsidR="0084168B" w:rsidRPr="00E845A3" w:rsidRDefault="00B50466" w:rsidP="00274175">
      <w:pPr>
        <w:jc w:val="both"/>
        <w:rPr>
          <w:rFonts w:ascii="Palatino Linotype" w:hAnsi="Palatino Linotype" w:cs="Tahoma"/>
          <w:bCs/>
          <w:sz w:val="20"/>
          <w:szCs w:val="20"/>
        </w:rPr>
      </w:pPr>
      <w:r w:rsidRPr="00E845A3">
        <w:rPr>
          <w:rFonts w:ascii="Palatino Linotype" w:hAnsi="Palatino Linotype" w:cs="Tahoma"/>
          <w:bCs/>
          <w:sz w:val="20"/>
          <w:szCs w:val="20"/>
        </w:rPr>
        <w:t xml:space="preserve">The scope of the project was to </w:t>
      </w:r>
      <w:r w:rsidR="0080725C" w:rsidRPr="00E845A3">
        <w:rPr>
          <w:rFonts w:ascii="Palatino Linotype" w:hAnsi="Palatino Linotype" w:cs="Tahoma"/>
          <w:bCs/>
          <w:sz w:val="20"/>
          <w:szCs w:val="20"/>
        </w:rPr>
        <w:t xml:space="preserve">implement </w:t>
      </w:r>
      <w:r w:rsidR="008E00A1">
        <w:rPr>
          <w:rFonts w:ascii="Palatino Linotype" w:hAnsi="Palatino Linotype" w:cs="Tahoma"/>
          <w:bCs/>
          <w:sz w:val="20"/>
          <w:szCs w:val="20"/>
        </w:rPr>
        <w:t xml:space="preserve">DLF changes on </w:t>
      </w:r>
      <w:r w:rsidR="00280B3A">
        <w:rPr>
          <w:rFonts w:ascii="Palatino Linotype" w:hAnsi="Palatino Linotype" w:cs="Tahoma"/>
          <w:bCs/>
          <w:sz w:val="20"/>
          <w:szCs w:val="20"/>
        </w:rPr>
        <w:t xml:space="preserve">RBS applications. Worked shortly in this project and scope of work was to do Gap analysis and gathering requirements by working in coordination with </w:t>
      </w:r>
      <w:r w:rsidR="00EA5D2A">
        <w:rPr>
          <w:rFonts w:ascii="Palatino Linotype" w:hAnsi="Palatino Linotype" w:cs="Tahoma"/>
          <w:bCs/>
          <w:sz w:val="20"/>
          <w:szCs w:val="20"/>
        </w:rPr>
        <w:t>client</w:t>
      </w:r>
    </w:p>
    <w:p w14:paraId="75A14D81" w14:textId="77777777" w:rsidR="00C753F5" w:rsidRDefault="00C753F5" w:rsidP="00274175">
      <w:pPr>
        <w:jc w:val="both"/>
        <w:rPr>
          <w:rFonts w:ascii="Palatino Linotype" w:hAnsi="Palatino Linotype" w:cs="Tahoma"/>
          <w:b/>
          <w:bCs/>
          <w:sz w:val="20"/>
          <w:szCs w:val="20"/>
        </w:rPr>
      </w:pPr>
    </w:p>
    <w:p w14:paraId="48274CDE" w14:textId="33D9FEFE" w:rsidR="0084168B" w:rsidRDefault="0084168B" w:rsidP="00274175">
      <w:pPr>
        <w:jc w:val="both"/>
        <w:rPr>
          <w:rFonts w:ascii="Palatino Linotype" w:hAnsi="Palatino Linotype" w:cs="Tahoma"/>
          <w:b/>
          <w:bCs/>
          <w:sz w:val="20"/>
          <w:szCs w:val="20"/>
        </w:rPr>
      </w:pPr>
      <w:r>
        <w:rPr>
          <w:rFonts w:ascii="Palatino Linotype" w:hAnsi="Palatino Linotype" w:cs="Tahoma"/>
          <w:b/>
          <w:bCs/>
          <w:sz w:val="20"/>
          <w:szCs w:val="20"/>
        </w:rPr>
        <w:t xml:space="preserve">Project </w:t>
      </w:r>
      <w:r w:rsidR="00487E36">
        <w:rPr>
          <w:rFonts w:ascii="Palatino Linotype" w:hAnsi="Palatino Linotype" w:cs="Tahoma"/>
          <w:b/>
          <w:bCs/>
          <w:sz w:val="20"/>
          <w:szCs w:val="20"/>
        </w:rPr>
        <w:t>Name:</w:t>
      </w:r>
      <w:r>
        <w:rPr>
          <w:rFonts w:ascii="Palatino Linotype" w:hAnsi="Palatino Linotype" w:cs="Tahoma"/>
          <w:b/>
          <w:bCs/>
          <w:sz w:val="20"/>
          <w:szCs w:val="20"/>
        </w:rPr>
        <w:t xml:space="preserve"> Account Analysis</w:t>
      </w:r>
    </w:p>
    <w:p w14:paraId="26BCB5FE" w14:textId="77777777" w:rsidR="0084168B" w:rsidRDefault="00155AEB" w:rsidP="00274175">
      <w:pPr>
        <w:jc w:val="both"/>
        <w:rPr>
          <w:rFonts w:ascii="Palatino Linotype" w:hAnsi="Palatino Linotype" w:cs="Tahoma"/>
          <w:b/>
          <w:bCs/>
          <w:sz w:val="20"/>
          <w:szCs w:val="20"/>
        </w:rPr>
      </w:pPr>
      <w:r>
        <w:rPr>
          <w:rFonts w:ascii="Palatino Linotype" w:hAnsi="Palatino Linotype" w:cs="Tahoma"/>
          <w:b/>
          <w:bCs/>
          <w:sz w:val="20"/>
          <w:szCs w:val="20"/>
        </w:rPr>
        <w:t>Role: Technology lead</w:t>
      </w:r>
    </w:p>
    <w:p w14:paraId="309EA6D8" w14:textId="77777777" w:rsidR="006E5DBE" w:rsidRPr="006E5DBE" w:rsidRDefault="003D614B" w:rsidP="006E5DBE">
      <w:pPr>
        <w:jc w:val="both"/>
        <w:rPr>
          <w:rFonts w:ascii="Palatino Linotype" w:hAnsi="Palatino Linotype" w:cs="Tahoma"/>
          <w:bCs/>
          <w:sz w:val="20"/>
          <w:szCs w:val="20"/>
        </w:rPr>
      </w:pPr>
      <w:r>
        <w:rPr>
          <w:rFonts w:ascii="Palatino Linotype" w:hAnsi="Palatino Linotype" w:cs="Tahoma"/>
          <w:bCs/>
          <w:sz w:val="20"/>
          <w:szCs w:val="20"/>
        </w:rPr>
        <w:t>Lead three cross functional teams and doing a m</w:t>
      </w:r>
      <w:r w:rsidR="00280B3A" w:rsidRPr="00F66BC9">
        <w:rPr>
          <w:rFonts w:ascii="Palatino Linotype" w:hAnsi="Palatino Linotype" w:cs="Tahoma"/>
          <w:bCs/>
          <w:sz w:val="20"/>
          <w:szCs w:val="20"/>
        </w:rPr>
        <w:t xml:space="preserve">ajor deliverable CAPS. </w:t>
      </w:r>
      <w:r w:rsidR="006E5DBE" w:rsidRPr="006E5DBE">
        <w:rPr>
          <w:rFonts w:ascii="Palatino Linotype" w:hAnsi="Palatino Linotype" w:cs="Tahoma"/>
          <w:bCs/>
          <w:sz w:val="20"/>
          <w:szCs w:val="20"/>
        </w:rPr>
        <w:t>Supported the self-assessment with a structured approach for CAPS</w:t>
      </w:r>
    </w:p>
    <w:p w14:paraId="51737094" w14:textId="4C493497" w:rsidR="006E5DBE" w:rsidRPr="006E5DBE" w:rsidRDefault="006E5DBE" w:rsidP="006E5DBE">
      <w:pPr>
        <w:jc w:val="both"/>
        <w:rPr>
          <w:rFonts w:ascii="Palatino Linotype" w:hAnsi="Palatino Linotype" w:cs="Tahoma"/>
          <w:bCs/>
          <w:sz w:val="20"/>
          <w:szCs w:val="20"/>
        </w:rPr>
      </w:pPr>
      <w:r w:rsidRPr="006E5DBE">
        <w:rPr>
          <w:rFonts w:ascii="Palatino Linotype" w:hAnsi="Palatino Linotype" w:cs="Tahoma"/>
          <w:bCs/>
          <w:sz w:val="20"/>
          <w:szCs w:val="20"/>
        </w:rPr>
        <w:t xml:space="preserve">Involved in requirement </w:t>
      </w:r>
      <w:r w:rsidR="00487E36" w:rsidRPr="006E5DBE">
        <w:rPr>
          <w:rFonts w:ascii="Palatino Linotype" w:hAnsi="Palatino Linotype" w:cs="Tahoma"/>
          <w:bCs/>
          <w:sz w:val="20"/>
          <w:szCs w:val="20"/>
        </w:rPr>
        <w:t>validation,</w:t>
      </w:r>
      <w:r w:rsidRPr="006E5DBE">
        <w:rPr>
          <w:rFonts w:ascii="Palatino Linotype" w:hAnsi="Palatino Linotype" w:cs="Tahoma"/>
          <w:bCs/>
          <w:sz w:val="20"/>
          <w:szCs w:val="20"/>
        </w:rPr>
        <w:t xml:space="preserve"> writing functional specification and </w:t>
      </w:r>
      <w:r w:rsidR="00487E36" w:rsidRPr="006E5DBE">
        <w:rPr>
          <w:rFonts w:ascii="Palatino Linotype" w:hAnsi="Palatino Linotype" w:cs="Tahoma"/>
          <w:bCs/>
          <w:sz w:val="20"/>
          <w:szCs w:val="20"/>
        </w:rPr>
        <w:t>high-level</w:t>
      </w:r>
      <w:r w:rsidRPr="006E5DBE">
        <w:rPr>
          <w:rFonts w:ascii="Palatino Linotype" w:hAnsi="Palatino Linotype" w:cs="Tahoma"/>
          <w:bCs/>
          <w:sz w:val="20"/>
          <w:szCs w:val="20"/>
        </w:rPr>
        <w:t xml:space="preserve"> design.</w:t>
      </w:r>
    </w:p>
    <w:p w14:paraId="54B2BBE0" w14:textId="77777777" w:rsidR="003D614B" w:rsidRDefault="006E5DBE" w:rsidP="006E5DBE">
      <w:pPr>
        <w:jc w:val="both"/>
        <w:rPr>
          <w:rFonts w:ascii="Palatino Linotype" w:hAnsi="Palatino Linotype" w:cs="Tahoma"/>
          <w:bCs/>
          <w:sz w:val="20"/>
          <w:szCs w:val="20"/>
        </w:rPr>
      </w:pPr>
      <w:r w:rsidRPr="006E5DBE">
        <w:rPr>
          <w:rFonts w:ascii="Palatino Linotype" w:hAnsi="Palatino Linotype" w:cs="Tahoma"/>
          <w:bCs/>
          <w:sz w:val="20"/>
          <w:szCs w:val="20"/>
        </w:rPr>
        <w:t xml:space="preserve">Provided UAT and SIT support </w:t>
      </w:r>
    </w:p>
    <w:p w14:paraId="67DE5F9B" w14:textId="4558F407" w:rsidR="00964526" w:rsidRPr="006E5DBE" w:rsidRDefault="00964526" w:rsidP="006E5DBE">
      <w:pPr>
        <w:jc w:val="both"/>
        <w:rPr>
          <w:rFonts w:ascii="Palatino Linotype" w:hAnsi="Palatino Linotype" w:cs="Tahoma"/>
          <w:bCs/>
          <w:sz w:val="20"/>
          <w:szCs w:val="20"/>
        </w:rPr>
      </w:pPr>
      <w:r>
        <w:rPr>
          <w:rFonts w:ascii="Palatino Linotype" w:hAnsi="Palatino Linotype" w:cs="Tahoma"/>
          <w:bCs/>
          <w:sz w:val="20"/>
          <w:szCs w:val="20"/>
        </w:rPr>
        <w:t xml:space="preserve">Creating project plans for different </w:t>
      </w:r>
      <w:r w:rsidR="00487E36">
        <w:rPr>
          <w:rFonts w:ascii="Palatino Linotype" w:hAnsi="Palatino Linotype" w:cs="Tahoma"/>
          <w:bCs/>
          <w:sz w:val="20"/>
          <w:szCs w:val="20"/>
        </w:rPr>
        <w:t>projects,</w:t>
      </w:r>
      <w:r>
        <w:rPr>
          <w:rFonts w:ascii="Palatino Linotype" w:hAnsi="Palatino Linotype" w:cs="Tahoma"/>
          <w:bCs/>
          <w:sz w:val="20"/>
          <w:szCs w:val="20"/>
        </w:rPr>
        <w:t xml:space="preserve"> maintaining delivery </w:t>
      </w:r>
      <w:r w:rsidR="00487E36">
        <w:rPr>
          <w:rFonts w:ascii="Palatino Linotype" w:hAnsi="Palatino Linotype" w:cs="Tahoma"/>
          <w:bCs/>
          <w:sz w:val="20"/>
          <w:szCs w:val="20"/>
        </w:rPr>
        <w:t>timelines,</w:t>
      </w:r>
      <w:r>
        <w:rPr>
          <w:rFonts w:ascii="Palatino Linotype" w:hAnsi="Palatino Linotype" w:cs="Tahoma"/>
          <w:bCs/>
          <w:sz w:val="20"/>
          <w:szCs w:val="20"/>
        </w:rPr>
        <w:t xml:space="preserve"> and tracking till Implementation</w:t>
      </w:r>
    </w:p>
    <w:p w14:paraId="5906B857" w14:textId="77777777" w:rsidR="00280B3A" w:rsidRPr="00F66BC9" w:rsidRDefault="00280B3A" w:rsidP="00274175">
      <w:pPr>
        <w:jc w:val="both"/>
        <w:rPr>
          <w:rFonts w:ascii="Palatino Linotype" w:hAnsi="Palatino Linotype" w:cs="Tahoma"/>
          <w:bCs/>
          <w:sz w:val="20"/>
          <w:szCs w:val="20"/>
        </w:rPr>
      </w:pPr>
    </w:p>
    <w:p w14:paraId="71DAC52F" w14:textId="77777777" w:rsidR="004E17E5" w:rsidRDefault="004E17E5" w:rsidP="004E17E5">
      <w:pPr>
        <w:autoSpaceDE w:val="0"/>
        <w:autoSpaceDN w:val="0"/>
        <w:adjustRightInd w:val="0"/>
        <w:rPr>
          <w:rFonts w:ascii="Palatino Linotype" w:hAnsi="Palatino Linotype" w:cs="Tahoma"/>
          <w:bCs/>
          <w:sz w:val="20"/>
          <w:szCs w:val="20"/>
        </w:rPr>
      </w:pPr>
    </w:p>
    <w:p w14:paraId="70CB8545" w14:textId="77777777" w:rsidR="0084168B" w:rsidRPr="0084168B" w:rsidRDefault="0084168B" w:rsidP="004E17E5">
      <w:pPr>
        <w:autoSpaceDE w:val="0"/>
        <w:autoSpaceDN w:val="0"/>
        <w:adjustRightInd w:val="0"/>
        <w:rPr>
          <w:rFonts w:ascii="Palatino Linotype" w:hAnsi="Palatino Linotype" w:cs="Tahoma"/>
          <w:b/>
          <w:bCs/>
          <w:sz w:val="20"/>
          <w:szCs w:val="20"/>
        </w:rPr>
      </w:pPr>
      <w:r w:rsidRPr="0084168B">
        <w:rPr>
          <w:rFonts w:ascii="Palatino Linotype" w:hAnsi="Palatino Linotype" w:cs="Tahoma"/>
          <w:b/>
          <w:bCs/>
          <w:sz w:val="20"/>
          <w:szCs w:val="20"/>
        </w:rPr>
        <w:t xml:space="preserve">IBM India Pvt Ltd </w:t>
      </w:r>
    </w:p>
    <w:p w14:paraId="4AC4A92B" w14:textId="77777777" w:rsidR="0084168B" w:rsidRDefault="0084168B" w:rsidP="004E17E5">
      <w:pPr>
        <w:autoSpaceDE w:val="0"/>
        <w:autoSpaceDN w:val="0"/>
        <w:adjustRightInd w:val="0"/>
        <w:rPr>
          <w:rFonts w:ascii="Palatino Linotype" w:hAnsi="Palatino Linotype" w:cs="Tahoma"/>
          <w:b/>
          <w:bCs/>
          <w:sz w:val="20"/>
          <w:szCs w:val="20"/>
        </w:rPr>
      </w:pPr>
      <w:r w:rsidRPr="0084168B">
        <w:rPr>
          <w:rFonts w:ascii="Palatino Linotype" w:hAnsi="Palatino Linotype" w:cs="Tahoma"/>
          <w:b/>
          <w:bCs/>
          <w:sz w:val="20"/>
          <w:szCs w:val="20"/>
        </w:rPr>
        <w:t>Application Developer                                                                                                       (Jan 2007 till May 2011)</w:t>
      </w:r>
    </w:p>
    <w:p w14:paraId="759AAF42" w14:textId="306DAA07" w:rsidR="0084168B" w:rsidRPr="0084168B" w:rsidRDefault="0084168B" w:rsidP="0084168B">
      <w:pPr>
        <w:pStyle w:val="ListParagraph"/>
        <w:numPr>
          <w:ilvl w:val="0"/>
          <w:numId w:val="28"/>
        </w:numPr>
        <w:autoSpaceDE w:val="0"/>
        <w:autoSpaceDN w:val="0"/>
        <w:adjustRightInd w:val="0"/>
        <w:rPr>
          <w:rFonts w:ascii="Palatino Linotype" w:hAnsi="Palatino Linotype" w:cs="Tahoma"/>
          <w:bCs/>
          <w:sz w:val="20"/>
          <w:szCs w:val="20"/>
        </w:rPr>
      </w:pPr>
      <w:r w:rsidRPr="0084168B">
        <w:rPr>
          <w:rFonts w:ascii="Palatino Linotype" w:hAnsi="Palatino Linotype" w:cs="Tahoma"/>
          <w:bCs/>
          <w:sz w:val="20"/>
          <w:szCs w:val="20"/>
        </w:rPr>
        <w:t xml:space="preserve">Worked as a Mainframe </w:t>
      </w:r>
      <w:r w:rsidR="00487E36" w:rsidRPr="0084168B">
        <w:rPr>
          <w:rFonts w:ascii="Palatino Linotype" w:hAnsi="Palatino Linotype" w:cs="Tahoma"/>
          <w:bCs/>
          <w:sz w:val="20"/>
          <w:szCs w:val="20"/>
        </w:rPr>
        <w:t>application</w:t>
      </w:r>
      <w:r w:rsidRPr="0084168B">
        <w:rPr>
          <w:rFonts w:ascii="Palatino Linotype" w:hAnsi="Palatino Linotype" w:cs="Tahoma"/>
          <w:bCs/>
          <w:sz w:val="20"/>
          <w:szCs w:val="20"/>
        </w:rPr>
        <w:t xml:space="preserve"> </w:t>
      </w:r>
      <w:r w:rsidR="00487E36" w:rsidRPr="0084168B">
        <w:rPr>
          <w:rFonts w:ascii="Palatino Linotype" w:hAnsi="Palatino Linotype" w:cs="Tahoma"/>
          <w:bCs/>
          <w:sz w:val="20"/>
          <w:szCs w:val="20"/>
        </w:rPr>
        <w:t>developer.</w:t>
      </w:r>
    </w:p>
    <w:p w14:paraId="4A42729C" w14:textId="0810E35B" w:rsidR="0084168B" w:rsidRDefault="0084168B" w:rsidP="0084168B">
      <w:pPr>
        <w:pStyle w:val="Header"/>
        <w:numPr>
          <w:ilvl w:val="0"/>
          <w:numId w:val="28"/>
        </w:numPr>
        <w:spacing w:before="20" w:after="20"/>
        <w:rPr>
          <w:rFonts w:ascii="Palatino Linotype" w:hAnsi="Palatino Linotype" w:cs="Tahoma"/>
          <w:bCs/>
          <w:sz w:val="20"/>
          <w:szCs w:val="20"/>
        </w:rPr>
      </w:pPr>
      <w:r w:rsidRPr="0084168B">
        <w:rPr>
          <w:rFonts w:ascii="Palatino Linotype" w:hAnsi="Palatino Linotype" w:cs="Tahoma"/>
          <w:bCs/>
          <w:sz w:val="20"/>
          <w:szCs w:val="20"/>
        </w:rPr>
        <w:t xml:space="preserve">Have been part of projects Sustainment </w:t>
      </w:r>
      <w:r w:rsidR="00487E36" w:rsidRPr="0084168B">
        <w:rPr>
          <w:rFonts w:ascii="Palatino Linotype" w:hAnsi="Palatino Linotype" w:cs="Tahoma"/>
          <w:bCs/>
          <w:sz w:val="20"/>
          <w:szCs w:val="20"/>
        </w:rPr>
        <w:t>Request, Help</w:t>
      </w:r>
      <w:r w:rsidRPr="0084168B">
        <w:rPr>
          <w:rFonts w:ascii="Palatino Linotype" w:hAnsi="Palatino Linotype" w:cs="Tahoma"/>
          <w:bCs/>
          <w:sz w:val="20"/>
          <w:szCs w:val="20"/>
        </w:rPr>
        <w:t xml:space="preserve"> Desk cases and Production support and Enhanced clinical </w:t>
      </w:r>
      <w:r w:rsidR="00487E36" w:rsidRPr="0084168B">
        <w:rPr>
          <w:rFonts w:ascii="Palatino Linotype" w:hAnsi="Palatino Linotype" w:cs="Tahoma"/>
          <w:bCs/>
          <w:sz w:val="20"/>
          <w:szCs w:val="20"/>
        </w:rPr>
        <w:t>editing</w:t>
      </w:r>
      <w:r w:rsidRPr="0084168B">
        <w:rPr>
          <w:rFonts w:ascii="Palatino Linotype" w:hAnsi="Palatino Linotype" w:cs="Tahoma"/>
          <w:bCs/>
          <w:sz w:val="20"/>
          <w:szCs w:val="20"/>
        </w:rPr>
        <w:t xml:space="preserve"> for Regence and RSS project for siemens</w:t>
      </w:r>
    </w:p>
    <w:p w14:paraId="7233996B" w14:textId="0652B251" w:rsidR="00CE12F6" w:rsidRDefault="00CE12F6" w:rsidP="0084168B">
      <w:pPr>
        <w:pStyle w:val="Header"/>
        <w:numPr>
          <w:ilvl w:val="0"/>
          <w:numId w:val="28"/>
        </w:numPr>
        <w:spacing w:before="20" w:after="20"/>
        <w:rPr>
          <w:rFonts w:ascii="Palatino Linotype" w:hAnsi="Palatino Linotype" w:cs="Tahoma"/>
          <w:bCs/>
          <w:sz w:val="20"/>
          <w:szCs w:val="20"/>
        </w:rPr>
      </w:pPr>
      <w:r>
        <w:rPr>
          <w:rFonts w:ascii="Palatino Linotype" w:hAnsi="Palatino Linotype" w:cs="Tahoma"/>
          <w:bCs/>
          <w:sz w:val="20"/>
          <w:szCs w:val="20"/>
        </w:rPr>
        <w:t xml:space="preserve">Creating High level and </w:t>
      </w:r>
      <w:r w:rsidR="00487E36">
        <w:rPr>
          <w:rFonts w:ascii="Palatino Linotype" w:hAnsi="Palatino Linotype" w:cs="Tahoma"/>
          <w:bCs/>
          <w:sz w:val="20"/>
          <w:szCs w:val="20"/>
        </w:rPr>
        <w:t>low-level</w:t>
      </w:r>
      <w:r>
        <w:rPr>
          <w:rFonts w:ascii="Palatino Linotype" w:hAnsi="Palatino Linotype" w:cs="Tahoma"/>
          <w:bCs/>
          <w:sz w:val="20"/>
          <w:szCs w:val="20"/>
        </w:rPr>
        <w:t xml:space="preserve"> design documents.</w:t>
      </w:r>
    </w:p>
    <w:p w14:paraId="40919A67" w14:textId="77777777" w:rsidR="00CE12F6" w:rsidRPr="0084168B" w:rsidRDefault="00CE12F6" w:rsidP="0084168B">
      <w:pPr>
        <w:pStyle w:val="Header"/>
        <w:numPr>
          <w:ilvl w:val="0"/>
          <w:numId w:val="28"/>
        </w:numPr>
        <w:spacing w:before="20" w:after="20"/>
        <w:rPr>
          <w:rFonts w:ascii="Palatino Linotype" w:hAnsi="Palatino Linotype" w:cs="Tahoma"/>
          <w:bCs/>
          <w:sz w:val="20"/>
          <w:szCs w:val="20"/>
        </w:rPr>
      </w:pPr>
      <w:r>
        <w:rPr>
          <w:rFonts w:ascii="Palatino Linotype" w:hAnsi="Palatino Linotype" w:cs="Tahoma"/>
          <w:bCs/>
          <w:sz w:val="20"/>
          <w:szCs w:val="20"/>
        </w:rPr>
        <w:t xml:space="preserve">Preparing estimation </w:t>
      </w:r>
    </w:p>
    <w:p w14:paraId="2CDD3710" w14:textId="77777777" w:rsidR="00CE12F6" w:rsidRPr="00CE12F6" w:rsidRDefault="00CE12F6" w:rsidP="00CE12F6">
      <w:pPr>
        <w:pStyle w:val="ListParagraph"/>
        <w:widowControl w:val="0"/>
        <w:numPr>
          <w:ilvl w:val="0"/>
          <w:numId w:val="28"/>
        </w:numPr>
        <w:tabs>
          <w:tab w:val="left" w:pos="900"/>
        </w:tabs>
        <w:autoSpaceDE w:val="0"/>
        <w:autoSpaceDN w:val="0"/>
        <w:adjustRightInd w:val="0"/>
        <w:jc w:val="both"/>
        <w:rPr>
          <w:rFonts w:ascii="Palatino Linotype" w:hAnsi="Palatino Linotype" w:cs="Tahoma"/>
          <w:bCs/>
          <w:sz w:val="20"/>
          <w:szCs w:val="20"/>
        </w:rPr>
      </w:pPr>
      <w:r w:rsidRPr="00CE12F6">
        <w:rPr>
          <w:rFonts w:ascii="Palatino Linotype" w:hAnsi="Palatino Linotype" w:cs="Tahoma"/>
          <w:bCs/>
          <w:sz w:val="20"/>
          <w:szCs w:val="20"/>
        </w:rPr>
        <w:t>Program analysis, modification and review Preparation of test plans and test data Unit testing.</w:t>
      </w:r>
    </w:p>
    <w:p w14:paraId="3D962BE4" w14:textId="77777777" w:rsidR="00CE12F6" w:rsidRPr="00CE12F6" w:rsidRDefault="00CE12F6" w:rsidP="00CE12F6">
      <w:pPr>
        <w:pStyle w:val="DefaultText"/>
        <w:numPr>
          <w:ilvl w:val="0"/>
          <w:numId w:val="28"/>
        </w:numPr>
        <w:rPr>
          <w:rFonts w:ascii="Palatino Linotype" w:hAnsi="Palatino Linotype" w:cs="Tahoma"/>
          <w:bCs/>
          <w:sz w:val="20"/>
          <w:szCs w:val="20"/>
        </w:rPr>
      </w:pPr>
      <w:r w:rsidRPr="00CE12F6">
        <w:rPr>
          <w:rFonts w:ascii="Palatino Linotype" w:hAnsi="Palatino Linotype" w:cs="Tahoma"/>
          <w:bCs/>
          <w:sz w:val="20"/>
          <w:szCs w:val="20"/>
        </w:rPr>
        <w:t>Programing of codes from scratch. Both batch and online programs.</w:t>
      </w:r>
    </w:p>
    <w:p w14:paraId="451EA3D1" w14:textId="77777777" w:rsidR="00CE12F6" w:rsidRPr="00CE12F6" w:rsidRDefault="00CE12F6" w:rsidP="00CE12F6">
      <w:pPr>
        <w:pStyle w:val="DefaultText"/>
        <w:numPr>
          <w:ilvl w:val="0"/>
          <w:numId w:val="28"/>
        </w:numPr>
        <w:rPr>
          <w:rFonts w:ascii="Palatino Linotype" w:hAnsi="Palatino Linotype" w:cs="Tahoma"/>
          <w:bCs/>
          <w:sz w:val="20"/>
          <w:szCs w:val="20"/>
        </w:rPr>
      </w:pPr>
      <w:r w:rsidRPr="00CE12F6">
        <w:rPr>
          <w:rFonts w:ascii="Palatino Linotype" w:hAnsi="Palatino Linotype" w:cs="Tahoma"/>
          <w:bCs/>
          <w:sz w:val="20"/>
          <w:szCs w:val="20"/>
        </w:rPr>
        <w:t>Preparing test cases and test logs and Reviewing unit test cases and test results</w:t>
      </w:r>
    </w:p>
    <w:p w14:paraId="437F6889" w14:textId="763D11E9" w:rsidR="00CE12F6" w:rsidRPr="00CE12F6" w:rsidRDefault="00CE12F6" w:rsidP="00CE12F6">
      <w:pPr>
        <w:pStyle w:val="DefaultText"/>
        <w:numPr>
          <w:ilvl w:val="0"/>
          <w:numId w:val="28"/>
        </w:numPr>
        <w:rPr>
          <w:rFonts w:ascii="Palatino Linotype" w:hAnsi="Palatino Linotype" w:cs="Tahoma"/>
          <w:bCs/>
          <w:sz w:val="20"/>
          <w:szCs w:val="20"/>
        </w:rPr>
      </w:pPr>
      <w:r w:rsidRPr="00CE12F6">
        <w:rPr>
          <w:rFonts w:ascii="Palatino Linotype" w:hAnsi="Palatino Linotype" w:cs="Tahoma"/>
          <w:bCs/>
          <w:sz w:val="20"/>
          <w:szCs w:val="20"/>
        </w:rPr>
        <w:t xml:space="preserve">To do a review of the written/modified code and related test cases of </w:t>
      </w:r>
      <w:r w:rsidR="00487E36" w:rsidRPr="00CE12F6">
        <w:rPr>
          <w:rFonts w:ascii="Palatino Linotype" w:hAnsi="Palatino Linotype" w:cs="Tahoma"/>
          <w:bCs/>
          <w:sz w:val="20"/>
          <w:szCs w:val="20"/>
        </w:rPr>
        <w:t>another</w:t>
      </w:r>
      <w:r w:rsidRPr="00CE12F6">
        <w:rPr>
          <w:rFonts w:ascii="Palatino Linotype" w:hAnsi="Palatino Linotype" w:cs="Tahoma"/>
          <w:bCs/>
          <w:sz w:val="20"/>
          <w:szCs w:val="20"/>
        </w:rPr>
        <w:t xml:space="preserve"> team </w:t>
      </w:r>
    </w:p>
    <w:p w14:paraId="09DA20EC" w14:textId="77777777" w:rsidR="00CE12F6" w:rsidRPr="00CE12F6" w:rsidRDefault="00CE12F6" w:rsidP="00CE12F6">
      <w:pPr>
        <w:pStyle w:val="DefaultText"/>
        <w:tabs>
          <w:tab w:val="left" w:pos="900"/>
        </w:tabs>
        <w:ind w:hanging="180"/>
        <w:rPr>
          <w:rFonts w:ascii="Palatino Linotype" w:hAnsi="Palatino Linotype" w:cs="Tahoma"/>
          <w:bCs/>
          <w:sz w:val="20"/>
          <w:szCs w:val="20"/>
        </w:rPr>
      </w:pPr>
      <w:r w:rsidRPr="00CE12F6">
        <w:rPr>
          <w:rFonts w:ascii="Palatino Linotype" w:hAnsi="Palatino Linotype" w:cs="Tahoma"/>
          <w:bCs/>
          <w:sz w:val="20"/>
          <w:szCs w:val="20"/>
        </w:rPr>
        <w:tab/>
        <w:t xml:space="preserve">             Members. </w:t>
      </w:r>
    </w:p>
    <w:p w14:paraId="102DA659" w14:textId="77777777" w:rsidR="0084168B" w:rsidRPr="00CE12F6" w:rsidRDefault="00CE12F6" w:rsidP="00CE12F6">
      <w:pPr>
        <w:pStyle w:val="DefaultText"/>
        <w:numPr>
          <w:ilvl w:val="0"/>
          <w:numId w:val="28"/>
        </w:numPr>
        <w:rPr>
          <w:rFonts w:ascii="Palatino Linotype" w:hAnsi="Palatino Linotype" w:cs="Tahoma"/>
          <w:bCs/>
          <w:sz w:val="20"/>
          <w:szCs w:val="20"/>
        </w:rPr>
      </w:pPr>
      <w:r w:rsidRPr="00CE12F6">
        <w:rPr>
          <w:rFonts w:ascii="Palatino Linotype" w:hAnsi="Palatino Linotype" w:cs="Tahoma"/>
          <w:bCs/>
          <w:sz w:val="20"/>
          <w:szCs w:val="20"/>
        </w:rPr>
        <w:t>Creating Implementation document and doing change management</w:t>
      </w:r>
    </w:p>
    <w:p w14:paraId="4253690B" w14:textId="77777777" w:rsidR="0084168B" w:rsidRPr="0084168B" w:rsidRDefault="0084168B" w:rsidP="00CE12F6">
      <w:pPr>
        <w:pStyle w:val="ListParagraph"/>
        <w:autoSpaceDE w:val="0"/>
        <w:autoSpaceDN w:val="0"/>
        <w:adjustRightInd w:val="0"/>
        <w:rPr>
          <w:rFonts w:ascii="Palatino Linotype" w:hAnsi="Palatino Linotype" w:cs="Tahoma"/>
          <w:b/>
          <w:bCs/>
          <w:sz w:val="20"/>
          <w:szCs w:val="20"/>
        </w:rPr>
      </w:pPr>
    </w:p>
    <w:p w14:paraId="14F19421" w14:textId="77777777" w:rsidR="004E17E5" w:rsidRDefault="004E17E5" w:rsidP="004E17E5">
      <w:pPr>
        <w:rPr>
          <w:rFonts w:asciiTheme="minorHAnsi" w:hAnsiTheme="minorHAnsi" w:cstheme="minorHAnsi"/>
          <w:b/>
        </w:rPr>
      </w:pPr>
      <w:r>
        <w:rPr>
          <w:rFonts w:asciiTheme="minorHAnsi" w:hAnsiTheme="minorHAnsi" w:cstheme="minorHAnsi"/>
          <w:b/>
        </w:rPr>
        <w:t>Tech Mahindra, Pune/Mumbai/Bangalore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(Aug 2005 to </w:t>
      </w:r>
      <w:r w:rsidR="00CE12F6">
        <w:rPr>
          <w:rFonts w:asciiTheme="minorHAnsi" w:hAnsiTheme="minorHAnsi" w:cstheme="minorHAnsi"/>
          <w:b/>
        </w:rPr>
        <w:t>Dec 2006</w:t>
      </w:r>
      <w:r>
        <w:rPr>
          <w:rFonts w:asciiTheme="minorHAnsi" w:hAnsiTheme="minorHAnsi" w:cstheme="minorHAnsi"/>
          <w:b/>
        </w:rPr>
        <w:t>)</w:t>
      </w:r>
    </w:p>
    <w:p w14:paraId="12CC7442" w14:textId="77777777" w:rsidR="004E17E5" w:rsidRPr="004E17E5" w:rsidRDefault="004E17E5" w:rsidP="00274175">
      <w:pPr>
        <w:autoSpaceDE w:val="0"/>
        <w:autoSpaceDN w:val="0"/>
        <w:adjustRightInd w:val="0"/>
        <w:jc w:val="both"/>
        <w:rPr>
          <w:rFonts w:ascii="Palatino Linotype" w:hAnsi="Palatino Linotype" w:cs="Tahoma"/>
          <w:bCs/>
          <w:sz w:val="20"/>
          <w:szCs w:val="20"/>
        </w:rPr>
      </w:pPr>
      <w:r w:rsidRPr="00AF21BB">
        <w:rPr>
          <w:rFonts w:ascii="Palatino Linotype" w:hAnsi="Palatino Linotype" w:cs="Tahoma"/>
          <w:b/>
          <w:bCs/>
          <w:sz w:val="20"/>
          <w:szCs w:val="20"/>
        </w:rPr>
        <w:t>Technical Associate</w:t>
      </w:r>
      <w:r>
        <w:rPr>
          <w:rFonts w:ascii="Palatino Linotype" w:hAnsi="Palatino Linotype" w:cs="Tahoma"/>
          <w:bCs/>
          <w:sz w:val="20"/>
          <w:szCs w:val="20"/>
        </w:rPr>
        <w:t xml:space="preserve"> – I have worke</w:t>
      </w:r>
      <w:r w:rsidR="00AF21BB">
        <w:rPr>
          <w:rFonts w:ascii="Palatino Linotype" w:hAnsi="Palatino Linotype" w:cs="Tahoma"/>
          <w:bCs/>
          <w:sz w:val="20"/>
          <w:szCs w:val="20"/>
        </w:rPr>
        <w:t>d as a developer and tester in a team of 6</w:t>
      </w:r>
      <w:r w:rsidR="00824948">
        <w:rPr>
          <w:rFonts w:ascii="Palatino Linotype" w:hAnsi="Palatino Linotype" w:cs="Tahoma"/>
          <w:bCs/>
          <w:sz w:val="20"/>
          <w:szCs w:val="20"/>
        </w:rPr>
        <w:t xml:space="preserve"> - 10</w:t>
      </w:r>
      <w:r w:rsidR="00AF21BB">
        <w:rPr>
          <w:rFonts w:ascii="Palatino Linotype" w:hAnsi="Palatino Linotype" w:cs="Tahoma"/>
          <w:bCs/>
          <w:sz w:val="20"/>
          <w:szCs w:val="20"/>
        </w:rPr>
        <w:t xml:space="preserve"> members.</w:t>
      </w:r>
    </w:p>
    <w:p w14:paraId="4894B947" w14:textId="33662ADB" w:rsidR="004E17E5" w:rsidRPr="00AF21BB" w:rsidRDefault="00AF21BB" w:rsidP="00274175">
      <w:pPr>
        <w:pStyle w:val="ListParagraph"/>
        <w:numPr>
          <w:ilvl w:val="0"/>
          <w:numId w:val="14"/>
        </w:numPr>
        <w:autoSpaceDE w:val="0"/>
        <w:autoSpaceDN w:val="0"/>
        <w:adjustRightInd w:val="0"/>
        <w:jc w:val="both"/>
        <w:rPr>
          <w:rFonts w:ascii="Palatino Linotype" w:hAnsi="Palatino Linotype" w:cs="Tahoma"/>
          <w:bCs/>
          <w:sz w:val="20"/>
          <w:szCs w:val="20"/>
        </w:rPr>
      </w:pPr>
      <w:r w:rsidRPr="00AF21BB">
        <w:rPr>
          <w:rFonts w:ascii="Palatino Linotype" w:hAnsi="Palatino Linotype" w:cs="Tahoma"/>
          <w:bCs/>
          <w:sz w:val="20"/>
          <w:szCs w:val="20"/>
        </w:rPr>
        <w:t>Involved in preparation of</w:t>
      </w:r>
      <w:r w:rsidR="004E17E5" w:rsidRPr="00AF21BB">
        <w:rPr>
          <w:rFonts w:ascii="Palatino Linotype" w:hAnsi="Palatino Linotype" w:cs="Tahoma"/>
          <w:bCs/>
          <w:sz w:val="20"/>
          <w:szCs w:val="20"/>
        </w:rPr>
        <w:t xml:space="preserve"> </w:t>
      </w:r>
      <w:r w:rsidR="00487E36" w:rsidRPr="00AF21BB">
        <w:rPr>
          <w:rFonts w:ascii="Palatino Linotype" w:hAnsi="Palatino Linotype" w:cs="Tahoma"/>
          <w:bCs/>
          <w:sz w:val="20"/>
          <w:szCs w:val="20"/>
        </w:rPr>
        <w:t>low-level</w:t>
      </w:r>
      <w:r w:rsidR="004E17E5" w:rsidRPr="00AF21BB">
        <w:rPr>
          <w:rFonts w:ascii="Palatino Linotype" w:hAnsi="Palatino Linotype" w:cs="Tahoma"/>
          <w:bCs/>
          <w:sz w:val="20"/>
          <w:szCs w:val="20"/>
        </w:rPr>
        <w:t xml:space="preserve"> design</w:t>
      </w:r>
      <w:r w:rsidRPr="00AF21BB">
        <w:rPr>
          <w:rFonts w:ascii="Palatino Linotype" w:hAnsi="Palatino Linotype" w:cs="Tahoma"/>
          <w:bCs/>
          <w:sz w:val="20"/>
          <w:szCs w:val="20"/>
        </w:rPr>
        <w:t xml:space="preserve"> documents</w:t>
      </w:r>
      <w:r w:rsidR="00824948">
        <w:rPr>
          <w:rFonts w:ascii="Palatino Linotype" w:hAnsi="Palatino Linotype" w:cs="Tahoma"/>
          <w:bCs/>
          <w:sz w:val="20"/>
          <w:szCs w:val="20"/>
        </w:rPr>
        <w:t xml:space="preserve">, development (enhancements) of </w:t>
      </w:r>
      <w:r w:rsidR="004E17E5" w:rsidRPr="00AF21BB">
        <w:rPr>
          <w:rFonts w:ascii="Palatino Linotype" w:hAnsi="Palatino Linotype" w:cs="Tahoma"/>
          <w:bCs/>
          <w:sz w:val="20"/>
          <w:szCs w:val="20"/>
        </w:rPr>
        <w:t>applications.</w:t>
      </w:r>
    </w:p>
    <w:p w14:paraId="0C94C691" w14:textId="77777777" w:rsidR="004E17E5" w:rsidRPr="00AF21BB" w:rsidRDefault="004E17E5" w:rsidP="00274175">
      <w:pPr>
        <w:pStyle w:val="ListParagraph"/>
        <w:numPr>
          <w:ilvl w:val="0"/>
          <w:numId w:val="14"/>
        </w:numPr>
        <w:autoSpaceDE w:val="0"/>
        <w:autoSpaceDN w:val="0"/>
        <w:adjustRightInd w:val="0"/>
        <w:jc w:val="both"/>
        <w:rPr>
          <w:rFonts w:ascii="Palatino Linotype" w:hAnsi="Palatino Linotype" w:cs="Tahoma"/>
          <w:bCs/>
          <w:sz w:val="20"/>
          <w:szCs w:val="20"/>
        </w:rPr>
      </w:pPr>
      <w:r w:rsidRPr="00AF21BB">
        <w:rPr>
          <w:rFonts w:ascii="Palatino Linotype" w:hAnsi="Palatino Linotype" w:cs="Tahoma"/>
          <w:bCs/>
          <w:sz w:val="20"/>
          <w:szCs w:val="20"/>
        </w:rPr>
        <w:t>Test planning and execut</w:t>
      </w:r>
      <w:r w:rsidR="00AF21BB" w:rsidRPr="00AF21BB">
        <w:rPr>
          <w:rFonts w:ascii="Palatino Linotype" w:hAnsi="Palatino Linotype" w:cs="Tahoma"/>
          <w:bCs/>
          <w:sz w:val="20"/>
          <w:szCs w:val="20"/>
        </w:rPr>
        <w:t>ion of test cases</w:t>
      </w:r>
    </w:p>
    <w:p w14:paraId="4292601F" w14:textId="77777777" w:rsidR="004E17E5" w:rsidRPr="00AF21BB" w:rsidRDefault="004E17E5" w:rsidP="00274175">
      <w:pPr>
        <w:pStyle w:val="ListParagraph"/>
        <w:numPr>
          <w:ilvl w:val="0"/>
          <w:numId w:val="14"/>
        </w:numPr>
        <w:autoSpaceDE w:val="0"/>
        <w:autoSpaceDN w:val="0"/>
        <w:adjustRightInd w:val="0"/>
        <w:jc w:val="both"/>
        <w:rPr>
          <w:rFonts w:ascii="Palatino Linotype" w:hAnsi="Palatino Linotype" w:cs="Tahoma"/>
          <w:bCs/>
          <w:sz w:val="20"/>
          <w:szCs w:val="20"/>
        </w:rPr>
      </w:pPr>
      <w:r w:rsidRPr="00AF21BB">
        <w:rPr>
          <w:rFonts w:ascii="Palatino Linotype" w:hAnsi="Palatino Linotype" w:cs="Tahoma"/>
          <w:bCs/>
          <w:sz w:val="20"/>
          <w:szCs w:val="20"/>
        </w:rPr>
        <w:t xml:space="preserve"> Involved in code reviews as well as design docume</w:t>
      </w:r>
      <w:r w:rsidR="00AF21BB">
        <w:rPr>
          <w:rFonts w:ascii="Palatino Linotype" w:hAnsi="Palatino Linotype" w:cs="Tahoma"/>
          <w:bCs/>
          <w:sz w:val="20"/>
          <w:szCs w:val="20"/>
        </w:rPr>
        <w:t>nt reviews</w:t>
      </w:r>
    </w:p>
    <w:p w14:paraId="047E6EFD" w14:textId="77777777" w:rsidR="004E17E5" w:rsidRPr="00AF21BB" w:rsidRDefault="004E17E5" w:rsidP="00274175">
      <w:pPr>
        <w:pStyle w:val="ListParagraph"/>
        <w:numPr>
          <w:ilvl w:val="0"/>
          <w:numId w:val="14"/>
        </w:numPr>
        <w:autoSpaceDE w:val="0"/>
        <w:autoSpaceDN w:val="0"/>
        <w:adjustRightInd w:val="0"/>
        <w:jc w:val="both"/>
        <w:rPr>
          <w:rFonts w:ascii="Palatino Linotype" w:hAnsi="Palatino Linotype" w:cs="Tahoma"/>
          <w:bCs/>
          <w:sz w:val="20"/>
          <w:szCs w:val="20"/>
        </w:rPr>
      </w:pPr>
      <w:r w:rsidRPr="00AF21BB">
        <w:rPr>
          <w:rFonts w:ascii="Palatino Linotype" w:hAnsi="Palatino Linotype" w:cs="Tahoma"/>
          <w:bCs/>
          <w:sz w:val="20"/>
          <w:szCs w:val="20"/>
        </w:rPr>
        <w:t xml:space="preserve"> Preparation of m</w:t>
      </w:r>
      <w:r w:rsidR="00AF21BB">
        <w:rPr>
          <w:rFonts w:ascii="Palatino Linotype" w:hAnsi="Palatino Linotype" w:cs="Tahoma"/>
          <w:bCs/>
          <w:sz w:val="20"/>
          <w:szCs w:val="20"/>
        </w:rPr>
        <w:t>onthly project Highlight report</w:t>
      </w:r>
    </w:p>
    <w:p w14:paraId="01749EB4" w14:textId="77777777" w:rsidR="00957DE8" w:rsidRDefault="00957DE8" w:rsidP="00B40336">
      <w:pPr>
        <w:rPr>
          <w:rFonts w:asciiTheme="minorHAnsi" w:hAnsiTheme="minorHAnsi" w:cstheme="minorHAnsi"/>
          <w:b/>
        </w:rPr>
      </w:pPr>
    </w:p>
    <w:p w14:paraId="71F91B1B" w14:textId="77777777" w:rsidR="0080725C" w:rsidRDefault="0080725C" w:rsidP="0080725C">
      <w:pPr>
        <w:rPr>
          <w:rFonts w:asciiTheme="minorHAnsi" w:hAnsiTheme="minorHAnsi" w:cstheme="minorHAnsi"/>
          <w:b/>
        </w:rPr>
      </w:pPr>
    </w:p>
    <w:p w14:paraId="7C91D218" w14:textId="77777777" w:rsidR="0080725C" w:rsidRDefault="0080725C" w:rsidP="0080725C">
      <w:pPr>
        <w:pStyle w:val="Default"/>
        <w:shd w:val="clear" w:color="auto" w:fill="F2F2F2" w:themeFill="background1" w:themeFillShade="F2"/>
        <w:rPr>
          <w:sz w:val="28"/>
          <w:szCs w:val="28"/>
        </w:rPr>
      </w:pPr>
      <w:r>
        <w:rPr>
          <w:b/>
          <w:bCs/>
          <w:sz w:val="28"/>
          <w:szCs w:val="28"/>
        </w:rPr>
        <w:t>Experience in Industry Research</w:t>
      </w:r>
    </w:p>
    <w:p w14:paraId="0135CEB2" w14:textId="77777777" w:rsidR="0080725C" w:rsidRDefault="0080725C" w:rsidP="00B40336">
      <w:pPr>
        <w:rPr>
          <w:rFonts w:asciiTheme="minorHAnsi" w:hAnsiTheme="minorHAnsi" w:cstheme="minorHAnsi"/>
          <w:b/>
        </w:rPr>
      </w:pPr>
    </w:p>
    <w:p w14:paraId="08472C67" w14:textId="77777777" w:rsidR="0080725C" w:rsidRPr="00BC190F" w:rsidRDefault="00BC190F" w:rsidP="00A30BDA">
      <w:pPr>
        <w:pStyle w:val="ListParagraph"/>
        <w:numPr>
          <w:ilvl w:val="0"/>
          <w:numId w:val="30"/>
        </w:numPr>
        <w:rPr>
          <w:rFonts w:asciiTheme="minorHAnsi" w:hAnsiTheme="minorHAnsi" w:cstheme="minorHAnsi"/>
          <w:b/>
        </w:rPr>
      </w:pPr>
      <w:r>
        <w:t xml:space="preserve">Track Lead for 3 consecutive year in charge of managing a team of 7-10 analysts for evaluation and rating of banks as part of Global Finance Survey, an annual initiative of Global Finance Magazine, partnering with Infosys to identify the Best Internet Bank in the World. </w:t>
      </w:r>
    </w:p>
    <w:p w14:paraId="2D7F2591" w14:textId="5DE9EF45" w:rsidR="00BC190F" w:rsidRPr="00100A99" w:rsidRDefault="00487E36" w:rsidP="00A30BDA">
      <w:pPr>
        <w:pStyle w:val="ListParagraph"/>
        <w:numPr>
          <w:ilvl w:val="0"/>
          <w:numId w:val="30"/>
        </w:numPr>
        <w:rPr>
          <w:rFonts w:asciiTheme="minorHAnsi" w:hAnsiTheme="minorHAnsi" w:cstheme="minorHAnsi"/>
          <w:b/>
        </w:rPr>
      </w:pPr>
      <w:r>
        <w:t>Co-authored</w:t>
      </w:r>
      <w:r w:rsidR="00BC190F">
        <w:t xml:space="preserve"> POV based on the results from GFS evaluation depicting current and future trends in banking.</w:t>
      </w:r>
    </w:p>
    <w:p w14:paraId="01D0E8DC" w14:textId="2BDDB346" w:rsidR="00100A99" w:rsidRPr="00BC190F" w:rsidRDefault="00487E36" w:rsidP="00100A99">
      <w:pPr>
        <w:pStyle w:val="ListParagraph"/>
        <w:numPr>
          <w:ilvl w:val="0"/>
          <w:numId w:val="30"/>
        </w:numPr>
        <w:spacing w:before="240"/>
        <w:rPr>
          <w:rFonts w:asciiTheme="minorHAnsi" w:hAnsiTheme="minorHAnsi" w:cstheme="minorHAnsi"/>
          <w:b/>
        </w:rPr>
      </w:pPr>
      <w:r>
        <w:rPr>
          <w:rFonts w:asciiTheme="minorHAnsi" w:hAnsiTheme="minorHAnsi" w:cstheme="minorHAnsi"/>
        </w:rPr>
        <w:t>Co-authored</w:t>
      </w:r>
      <w:r w:rsidR="00100A99">
        <w:rPr>
          <w:rFonts w:asciiTheme="minorHAnsi" w:hAnsiTheme="minorHAnsi" w:cstheme="minorHAnsi"/>
        </w:rPr>
        <w:t xml:space="preserve"> a POV on Real Time payments.</w:t>
      </w:r>
    </w:p>
    <w:p w14:paraId="4681EC18" w14:textId="77777777" w:rsidR="00BC190F" w:rsidRDefault="00BC190F" w:rsidP="00A30BDA">
      <w:pPr>
        <w:pStyle w:val="ListParagraph"/>
        <w:numPr>
          <w:ilvl w:val="0"/>
          <w:numId w:val="30"/>
        </w:numPr>
      </w:pPr>
      <w:r w:rsidRPr="00BC190F">
        <w:t>Have worked on proposals related to payments</w:t>
      </w:r>
      <w:r>
        <w:t>, providing Infosys expertise and contribution in the area solutions, estimations on period of completion and staffing.</w:t>
      </w:r>
    </w:p>
    <w:p w14:paraId="014B1E58" w14:textId="15274991" w:rsidR="00BC190F" w:rsidRDefault="00CF2176" w:rsidP="00CF2176">
      <w:pPr>
        <w:pStyle w:val="ListParagraph"/>
        <w:numPr>
          <w:ilvl w:val="0"/>
          <w:numId w:val="30"/>
        </w:numPr>
      </w:pPr>
      <w:r>
        <w:t xml:space="preserve">Core group member </w:t>
      </w:r>
      <w:r w:rsidR="00487E36">
        <w:t>of Domain</w:t>
      </w:r>
      <w:r>
        <w:t xml:space="preserve"> consulting group also managing different RFP’s that the group receives.</w:t>
      </w:r>
    </w:p>
    <w:p w14:paraId="39D7B896" w14:textId="77777777" w:rsidR="00CF2176" w:rsidRPr="00BC190F" w:rsidRDefault="00CF2176" w:rsidP="00CF2176">
      <w:pPr>
        <w:pStyle w:val="ListParagraph"/>
      </w:pPr>
    </w:p>
    <w:p w14:paraId="23D12930" w14:textId="77777777" w:rsidR="0080725C" w:rsidRDefault="0080725C" w:rsidP="0080725C">
      <w:pPr>
        <w:rPr>
          <w:rFonts w:asciiTheme="minorHAnsi" w:hAnsiTheme="minorHAnsi" w:cstheme="minorHAnsi"/>
          <w:b/>
        </w:rPr>
      </w:pPr>
    </w:p>
    <w:p w14:paraId="2A25DB73" w14:textId="77777777" w:rsidR="0080725C" w:rsidRDefault="0080725C" w:rsidP="0080725C">
      <w:pPr>
        <w:pStyle w:val="Default"/>
        <w:shd w:val="clear" w:color="auto" w:fill="F2F2F2" w:themeFill="background1" w:themeFillShade="F2"/>
        <w:rPr>
          <w:sz w:val="28"/>
          <w:szCs w:val="28"/>
        </w:rPr>
      </w:pPr>
      <w:r>
        <w:rPr>
          <w:b/>
          <w:bCs/>
          <w:sz w:val="28"/>
          <w:szCs w:val="28"/>
        </w:rPr>
        <w:t>Publication</w:t>
      </w:r>
    </w:p>
    <w:p w14:paraId="0960896C" w14:textId="77777777" w:rsidR="0080725C" w:rsidRDefault="0080725C" w:rsidP="00B40336">
      <w:pPr>
        <w:rPr>
          <w:rFonts w:asciiTheme="minorHAnsi" w:hAnsiTheme="minorHAnsi" w:cstheme="minorHAnsi"/>
          <w:b/>
        </w:rPr>
      </w:pPr>
    </w:p>
    <w:p w14:paraId="23F14633" w14:textId="4D829882" w:rsidR="00D11903" w:rsidRDefault="00D11903" w:rsidP="0080725C">
      <w:pPr>
        <w:rPr>
          <w:rFonts w:asciiTheme="minorHAnsi" w:hAnsiTheme="minorHAnsi" w:cstheme="minorHAnsi"/>
          <w:b/>
        </w:rPr>
      </w:pPr>
      <w:r>
        <w:rPr>
          <w:rFonts w:asciiTheme="minorHAnsi" w:hAnsiTheme="minorHAnsi" w:cstheme="minorHAnsi"/>
          <w:b/>
        </w:rPr>
        <w:t xml:space="preserve">Real Time Payments – </w:t>
      </w:r>
      <w:r w:rsidRPr="00D11903">
        <w:rPr>
          <w:color w:val="000000" w:themeColor="text1"/>
        </w:rPr>
        <w:t>Coauthored this POV on Real Time payments processin</w:t>
      </w:r>
      <w:r>
        <w:rPr>
          <w:color w:val="000000" w:themeColor="text1"/>
        </w:rPr>
        <w:t xml:space="preserve">g where we </w:t>
      </w:r>
      <w:r w:rsidRPr="008C671E">
        <w:t>discuss a point of view about the real-time payments systems with a brief background on payments, changing customer needs, functioning of the real-time payments systems in general, and a perspective on the future.</w:t>
      </w:r>
    </w:p>
    <w:p w14:paraId="5784A204" w14:textId="21FDBECE" w:rsidR="00957DE8" w:rsidRDefault="0080725C" w:rsidP="0080725C">
      <w:pPr>
        <w:rPr>
          <w:color w:val="000000" w:themeColor="text1"/>
        </w:rPr>
      </w:pPr>
      <w:r>
        <w:rPr>
          <w:rFonts w:asciiTheme="minorHAnsi" w:hAnsiTheme="minorHAnsi" w:cstheme="minorHAnsi"/>
          <w:b/>
        </w:rPr>
        <w:t xml:space="preserve">Revolutionizing Data security </w:t>
      </w:r>
      <w:r w:rsidR="00CF2176">
        <w:rPr>
          <w:rFonts w:asciiTheme="minorHAnsi" w:hAnsiTheme="minorHAnsi" w:cstheme="minorHAnsi"/>
          <w:b/>
        </w:rPr>
        <w:t>–</w:t>
      </w:r>
      <w:r>
        <w:rPr>
          <w:rFonts w:asciiTheme="minorHAnsi" w:hAnsiTheme="minorHAnsi" w:cstheme="minorHAnsi"/>
          <w:b/>
        </w:rPr>
        <w:t xml:space="preserve"> </w:t>
      </w:r>
      <w:r w:rsidR="00CF2176" w:rsidRPr="00CF2176">
        <w:rPr>
          <w:color w:val="000000" w:themeColor="text1"/>
        </w:rPr>
        <w:t>Coauthored t</w:t>
      </w:r>
      <w:r>
        <w:rPr>
          <w:color w:val="000000" w:themeColor="text1"/>
        </w:rPr>
        <w:t xml:space="preserve">his POV </w:t>
      </w:r>
      <w:r w:rsidR="00487E36">
        <w:rPr>
          <w:color w:val="000000" w:themeColor="text1"/>
        </w:rPr>
        <w:t>on GDPR</w:t>
      </w:r>
      <w:r>
        <w:rPr>
          <w:color w:val="000000" w:themeColor="text1"/>
        </w:rPr>
        <w:t xml:space="preserve"> regulation, its impact on Banks and how they need to gear up for new changes with respect to governance, processing, transparency, </w:t>
      </w:r>
      <w:r w:rsidR="00487E36">
        <w:rPr>
          <w:color w:val="000000" w:themeColor="text1"/>
        </w:rPr>
        <w:t>Security,</w:t>
      </w:r>
      <w:r>
        <w:rPr>
          <w:color w:val="000000" w:themeColor="text1"/>
        </w:rPr>
        <w:t xml:space="preserve"> and retention of data.</w:t>
      </w:r>
    </w:p>
    <w:p w14:paraId="16484C9F" w14:textId="77777777" w:rsidR="00CF2176" w:rsidRDefault="00CF2176" w:rsidP="0080725C">
      <w:pPr>
        <w:rPr>
          <w:color w:val="000000" w:themeColor="text1"/>
        </w:rPr>
      </w:pPr>
      <w:r w:rsidRPr="00CF2176">
        <w:rPr>
          <w:rFonts w:asciiTheme="minorHAnsi" w:hAnsiTheme="minorHAnsi" w:cstheme="minorHAnsi"/>
          <w:b/>
        </w:rPr>
        <w:t xml:space="preserve">Payment Service Directive-2 </w:t>
      </w:r>
      <w:r>
        <w:rPr>
          <w:rFonts w:asciiTheme="minorHAnsi" w:hAnsiTheme="minorHAnsi" w:cstheme="minorHAnsi"/>
          <w:b/>
        </w:rPr>
        <w:t xml:space="preserve">– </w:t>
      </w:r>
      <w:r w:rsidRPr="00CF2176">
        <w:rPr>
          <w:color w:val="000000" w:themeColor="text1"/>
        </w:rPr>
        <w:t>C</w:t>
      </w:r>
      <w:r>
        <w:rPr>
          <w:color w:val="000000" w:themeColor="text1"/>
        </w:rPr>
        <w:t>oauthored a POV on Payment Service Directive 2.</w:t>
      </w:r>
    </w:p>
    <w:p w14:paraId="6EB02914" w14:textId="77777777" w:rsidR="00CF2176" w:rsidRDefault="00CF2176" w:rsidP="0080725C">
      <w:pPr>
        <w:rPr>
          <w:color w:val="000000" w:themeColor="text1"/>
        </w:rPr>
      </w:pPr>
      <w:r w:rsidRPr="00CF2176">
        <w:rPr>
          <w:b/>
          <w:color w:val="000000" w:themeColor="text1"/>
        </w:rPr>
        <w:t>Defect Triage process</w:t>
      </w:r>
      <w:r>
        <w:rPr>
          <w:color w:val="000000" w:themeColor="text1"/>
        </w:rPr>
        <w:t>- Authored a book of knowledge on how to do defect triage and best practices of triage process.</w:t>
      </w:r>
    </w:p>
    <w:p w14:paraId="7724E2BE" w14:textId="77777777" w:rsidR="0080725C" w:rsidRDefault="0080725C" w:rsidP="0080725C">
      <w:pPr>
        <w:rPr>
          <w:rFonts w:asciiTheme="minorHAnsi" w:hAnsiTheme="minorHAnsi" w:cstheme="minorHAnsi"/>
          <w:b/>
        </w:rPr>
      </w:pPr>
    </w:p>
    <w:p w14:paraId="5D1B843D" w14:textId="77777777" w:rsidR="00665A05" w:rsidRDefault="00665A05" w:rsidP="00CF2176">
      <w:pPr>
        <w:pStyle w:val="Default"/>
        <w:shd w:val="clear" w:color="auto" w:fill="F2F2F2" w:themeFill="background1" w:themeFillShade="F2"/>
        <w:rPr>
          <w:sz w:val="28"/>
          <w:szCs w:val="28"/>
        </w:rPr>
      </w:pPr>
      <w:r>
        <w:rPr>
          <w:b/>
          <w:bCs/>
          <w:sz w:val="28"/>
          <w:szCs w:val="28"/>
        </w:rPr>
        <w:t>Education</w:t>
      </w:r>
    </w:p>
    <w:p w14:paraId="03AD03B0" w14:textId="3C5AA13B" w:rsidR="00665A05" w:rsidRPr="00E44219" w:rsidRDefault="00665A05" w:rsidP="00665A05">
      <w:pPr>
        <w:numPr>
          <w:ilvl w:val="0"/>
          <w:numId w:val="8"/>
        </w:numPr>
        <w:jc w:val="both"/>
        <w:rPr>
          <w:rFonts w:ascii="Palatino Linotype" w:hAnsi="Palatino Linotype" w:cs="Tahoma"/>
          <w:sz w:val="20"/>
          <w:szCs w:val="20"/>
        </w:rPr>
      </w:pPr>
      <w:r>
        <w:rPr>
          <w:rFonts w:ascii="Palatino Linotype" w:hAnsi="Palatino Linotype" w:cs="Tahoma"/>
          <w:b/>
          <w:sz w:val="20"/>
          <w:szCs w:val="20"/>
        </w:rPr>
        <w:t>B.E. (</w:t>
      </w:r>
      <w:r w:rsidR="00D01956">
        <w:rPr>
          <w:rFonts w:ascii="Palatino Linotype" w:hAnsi="Palatino Linotype" w:cs="Tahoma"/>
          <w:b/>
          <w:sz w:val="20"/>
          <w:szCs w:val="20"/>
        </w:rPr>
        <w:t>Electrical and Electronics</w:t>
      </w:r>
      <w:r w:rsidRPr="00E44219">
        <w:rPr>
          <w:rFonts w:ascii="Palatino Linotype" w:hAnsi="Palatino Linotype" w:cs="Tahoma"/>
          <w:b/>
          <w:sz w:val="20"/>
          <w:szCs w:val="20"/>
        </w:rPr>
        <w:t>)</w:t>
      </w:r>
      <w:r w:rsidRPr="00E44219">
        <w:rPr>
          <w:rFonts w:ascii="Palatino Linotype" w:hAnsi="Palatino Linotype" w:cs="Tahoma"/>
          <w:sz w:val="20"/>
          <w:szCs w:val="20"/>
        </w:rPr>
        <w:t xml:space="preserve"> from </w:t>
      </w:r>
      <w:r w:rsidR="00D01956">
        <w:rPr>
          <w:rFonts w:ascii="Palatino Linotype" w:hAnsi="Palatino Linotype" w:cs="Tahoma"/>
          <w:sz w:val="20"/>
          <w:szCs w:val="20"/>
        </w:rPr>
        <w:t xml:space="preserve">Golden valley institute of </w:t>
      </w:r>
      <w:r w:rsidR="00487E36">
        <w:rPr>
          <w:rFonts w:ascii="Palatino Linotype" w:hAnsi="Palatino Linotype" w:cs="Tahoma"/>
          <w:sz w:val="20"/>
          <w:szCs w:val="20"/>
        </w:rPr>
        <w:t>Technology,</w:t>
      </w:r>
      <w:r w:rsidRPr="00E44219">
        <w:rPr>
          <w:rFonts w:ascii="Palatino Linotype" w:hAnsi="Palatino Linotype" w:cs="Tahoma"/>
          <w:sz w:val="20"/>
          <w:szCs w:val="20"/>
        </w:rPr>
        <w:t xml:space="preserve"> VTU, </w:t>
      </w:r>
      <w:r w:rsidR="00D01956">
        <w:rPr>
          <w:rFonts w:ascii="Palatino Linotype" w:hAnsi="Palatino Linotype" w:cs="Tahoma"/>
          <w:sz w:val="20"/>
          <w:szCs w:val="20"/>
        </w:rPr>
        <w:t>KGF</w:t>
      </w:r>
      <w:r w:rsidRPr="00E44219">
        <w:rPr>
          <w:rFonts w:ascii="Palatino Linotype" w:hAnsi="Palatino Linotype" w:cs="Tahoma"/>
          <w:sz w:val="20"/>
          <w:szCs w:val="20"/>
        </w:rPr>
        <w:t xml:space="preserve"> with </w:t>
      </w:r>
      <w:r w:rsidR="00E845A3">
        <w:rPr>
          <w:rFonts w:ascii="Palatino Linotype" w:hAnsi="Palatino Linotype" w:cs="Tahoma"/>
          <w:sz w:val="20"/>
          <w:szCs w:val="20"/>
        </w:rPr>
        <w:t>71%</w:t>
      </w:r>
      <w:r w:rsidRPr="00E44219">
        <w:rPr>
          <w:rFonts w:ascii="Palatino Linotype" w:hAnsi="Palatino Linotype" w:cs="Tahoma"/>
          <w:sz w:val="20"/>
          <w:szCs w:val="20"/>
        </w:rPr>
        <w:t xml:space="preserve"> marks in 2005.</w:t>
      </w:r>
    </w:p>
    <w:p w14:paraId="1F731D27" w14:textId="77777777" w:rsidR="00957DE8" w:rsidRDefault="00957DE8" w:rsidP="00B40336">
      <w:pPr>
        <w:rPr>
          <w:rFonts w:asciiTheme="minorHAnsi" w:hAnsiTheme="minorHAnsi" w:cstheme="minorHAnsi"/>
          <w:b/>
        </w:rPr>
      </w:pPr>
    </w:p>
    <w:sectPr w:rsidR="00957DE8" w:rsidSect="005F36C0">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E8471" w14:textId="77777777" w:rsidR="005E0672" w:rsidRDefault="005E0672" w:rsidP="006D6FA6">
      <w:r>
        <w:separator/>
      </w:r>
    </w:p>
  </w:endnote>
  <w:endnote w:type="continuationSeparator" w:id="0">
    <w:p w14:paraId="3B4B8379" w14:textId="77777777" w:rsidR="005E0672" w:rsidRDefault="005E0672" w:rsidP="006D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8652" w14:textId="77777777" w:rsidR="007E1461" w:rsidRDefault="007E1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AE6B" w14:textId="77777777" w:rsidR="007E1461" w:rsidRDefault="007E1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72BD6" w14:textId="77777777" w:rsidR="007E1461" w:rsidRDefault="007E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625E5" w14:textId="77777777" w:rsidR="005E0672" w:rsidRDefault="005E0672" w:rsidP="006D6FA6">
      <w:r>
        <w:separator/>
      </w:r>
    </w:p>
  </w:footnote>
  <w:footnote w:type="continuationSeparator" w:id="0">
    <w:p w14:paraId="3F2C5B84" w14:textId="77777777" w:rsidR="005E0672" w:rsidRDefault="005E0672" w:rsidP="006D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3E38F" w14:textId="77777777" w:rsidR="007E1461" w:rsidRDefault="007E1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70F8" w14:textId="77777777" w:rsidR="006D6FA6" w:rsidRPr="006D6FA6" w:rsidRDefault="009C4629" w:rsidP="006D6FA6">
    <w:pPr>
      <w:pStyle w:val="Header"/>
      <w:pBdr>
        <w:bottom w:val="single" w:sz="4" w:space="1" w:color="D9D9D9" w:themeColor="background1" w:themeShade="D9"/>
      </w:pBdr>
      <w:rPr>
        <w:sz w:val="18"/>
      </w:rPr>
    </w:pPr>
    <w:r>
      <w:rPr>
        <w:noProof/>
      </w:rPr>
      <mc:AlternateContent>
        <mc:Choice Requires="wps">
          <w:drawing>
            <wp:anchor distT="0" distB="0" distL="114300" distR="114300" simplePos="0" relativeHeight="251660288" behindDoc="0" locked="0" layoutInCell="0" allowOverlap="1" wp14:anchorId="4C853546" wp14:editId="2D598E01">
              <wp:simplePos x="0" y="0"/>
              <wp:positionH relativeFrom="margin">
                <wp:posOffset>5962650</wp:posOffset>
              </wp:positionH>
              <wp:positionV relativeFrom="topMargin">
                <wp:posOffset>386080</wp:posOffset>
              </wp:positionV>
              <wp:extent cx="264160" cy="238125"/>
              <wp:effectExtent l="0" t="5080" r="2540" b="444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3812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A99274" w14:textId="77777777" w:rsidR="006D6FA6" w:rsidRPr="006D6FA6" w:rsidRDefault="00984D83">
                          <w:pPr>
                            <w:pStyle w:val="Footer"/>
                            <w:jc w:val="center"/>
                            <w:rPr>
                              <w:b/>
                              <w:color w:val="FFFFFF" w:themeColor="background1"/>
                              <w:sz w:val="14"/>
                              <w:szCs w:val="32"/>
                            </w:rPr>
                          </w:pPr>
                          <w:r w:rsidRPr="006D6FA6">
                            <w:rPr>
                              <w:sz w:val="6"/>
                            </w:rPr>
                            <w:fldChar w:fldCharType="begin"/>
                          </w:r>
                          <w:r w:rsidR="006D6FA6" w:rsidRPr="006D6FA6">
                            <w:rPr>
                              <w:sz w:val="6"/>
                            </w:rPr>
                            <w:instrText xml:space="preserve"> PAGE    \* MERGEFORMAT </w:instrText>
                          </w:r>
                          <w:r w:rsidRPr="006D6FA6">
                            <w:rPr>
                              <w:sz w:val="6"/>
                            </w:rPr>
                            <w:fldChar w:fldCharType="separate"/>
                          </w:r>
                          <w:r w:rsidR="004A6591" w:rsidRPr="004A6591">
                            <w:rPr>
                              <w:b/>
                              <w:noProof/>
                              <w:color w:val="FFFFFF" w:themeColor="background1"/>
                              <w:sz w:val="14"/>
                              <w:szCs w:val="32"/>
                            </w:rPr>
                            <w:t>1</w:t>
                          </w:r>
                          <w:r w:rsidRPr="006D6FA6">
                            <w:rPr>
                              <w:sz w:val="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853546" id="Oval 5" o:spid="_x0000_s1026" style="position:absolute;margin-left:469.5pt;margin-top:30.4pt;width:20.8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" o:allowincell="f" fillcolor="#365f91 [2404]" stroked="f">
              <v:textbox>
                <w:txbxContent>
                  <w:p w14:paraId="5FA99274" w14:textId="77777777" w:rsidR="006D6FA6" w:rsidRPr="006D6FA6" w:rsidRDefault="00984D83">
                    <w:pPr>
                      <w:pStyle w:val="Footer"/>
                      <w:jc w:val="center"/>
                      <w:rPr>
                        <w:b/>
                        <w:color w:val="FFFFFF" w:themeColor="background1"/>
                        <w:sz w:val="14"/>
                        <w:szCs w:val="32"/>
                      </w:rPr>
                    </w:pPr>
                    <w:r w:rsidRPr="006D6FA6">
                      <w:rPr>
                        <w:sz w:val="6"/>
                      </w:rPr>
                      <w:fldChar w:fldCharType="begin"/>
                    </w:r>
                    <w:r w:rsidR="006D6FA6" w:rsidRPr="006D6FA6">
                      <w:rPr>
                        <w:sz w:val="6"/>
                      </w:rPr>
                      <w:instrText xml:space="preserve"> PAGE    \* MERGEFORMAT </w:instrText>
                    </w:r>
                    <w:r w:rsidRPr="006D6FA6">
                      <w:rPr>
                        <w:sz w:val="6"/>
                      </w:rPr>
                      <w:fldChar w:fldCharType="separate"/>
                    </w:r>
                    <w:r w:rsidR="004A6591" w:rsidRPr="004A6591">
                      <w:rPr>
                        <w:b/>
                        <w:noProof/>
                        <w:color w:val="FFFFFF" w:themeColor="background1"/>
                        <w:sz w:val="14"/>
                        <w:szCs w:val="32"/>
                      </w:rPr>
                      <w:t>1</w:t>
                    </w:r>
                    <w:r w:rsidRPr="006D6FA6">
                      <w:rPr>
                        <w:sz w:val="6"/>
                      </w:rPr>
                      <w:fldChar w:fldCharType="end"/>
                    </w:r>
                  </w:p>
                </w:txbxContent>
              </v:textbox>
              <w10:wrap anchorx="margin" anchory="margin"/>
            </v:oval>
          </w:pict>
        </mc:Fallback>
      </mc:AlternateContent>
    </w:r>
    <w:r w:rsidR="00D01EEA">
      <w:rPr>
        <w:b/>
        <w:sz w:val="18"/>
      </w:rPr>
      <w:t>Shubharthee Das</w:t>
    </w:r>
    <w:r w:rsidR="006D6FA6">
      <w:rPr>
        <w:b/>
        <w:sz w:val="18"/>
      </w:rPr>
      <w:tab/>
    </w:r>
    <w:r w:rsidR="006D6FA6">
      <w:rPr>
        <w:b/>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23D2" w14:textId="77777777" w:rsidR="007E1461" w:rsidRDefault="007E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clip_image001"/>
      </v:shape>
    </w:pict>
  </w:numPicBullet>
  <w:abstractNum w:abstractNumId="0" w15:restartNumberingAfterBreak="0">
    <w:nsid w:val="05A11CDD"/>
    <w:multiLevelType w:val="hybridMultilevel"/>
    <w:tmpl w:val="2A546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659A6"/>
    <w:multiLevelType w:val="hybridMultilevel"/>
    <w:tmpl w:val="1A00F30A"/>
    <w:lvl w:ilvl="0" w:tplc="08090001">
      <w:start w:val="1"/>
      <w:numFmt w:val="bullet"/>
      <w:lvlText w:val=""/>
      <w:lvlJc w:val="left"/>
      <w:pPr>
        <w:tabs>
          <w:tab w:val="num" w:pos="288"/>
        </w:tabs>
        <w:ind w:left="288" w:hanging="288"/>
      </w:pPr>
      <w:rPr>
        <w:rFonts w:ascii="Symbol" w:hAnsi="Symbol" w:hint="default"/>
        <w:color w:val="000000"/>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63EF3"/>
    <w:multiLevelType w:val="hybridMultilevel"/>
    <w:tmpl w:val="C8C0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B226D"/>
    <w:multiLevelType w:val="hybridMultilevel"/>
    <w:tmpl w:val="B848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B2D0F"/>
    <w:multiLevelType w:val="hybridMultilevel"/>
    <w:tmpl w:val="93A2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B75D7"/>
    <w:multiLevelType w:val="hybridMultilevel"/>
    <w:tmpl w:val="03C4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856E3"/>
    <w:multiLevelType w:val="hybridMultilevel"/>
    <w:tmpl w:val="FC6EB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66841"/>
    <w:multiLevelType w:val="hybridMultilevel"/>
    <w:tmpl w:val="B03467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324BBE"/>
    <w:multiLevelType w:val="hybridMultilevel"/>
    <w:tmpl w:val="DD5CA5EA"/>
    <w:lvl w:ilvl="0" w:tplc="A49CA58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EC76C5"/>
    <w:multiLevelType w:val="hybridMultilevel"/>
    <w:tmpl w:val="6974E14A"/>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2DC669A"/>
    <w:multiLevelType w:val="hybridMultilevel"/>
    <w:tmpl w:val="D468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8467F"/>
    <w:multiLevelType w:val="hybridMultilevel"/>
    <w:tmpl w:val="8A9E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4195C"/>
    <w:multiLevelType w:val="hybridMultilevel"/>
    <w:tmpl w:val="1BC6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9473D"/>
    <w:multiLevelType w:val="hybridMultilevel"/>
    <w:tmpl w:val="F3803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624C3"/>
    <w:multiLevelType w:val="hybridMultilevel"/>
    <w:tmpl w:val="BB564EE2"/>
    <w:lvl w:ilvl="0" w:tplc="C0004FB8">
      <w:numFmt w:val="bullet"/>
      <w:lvlText w:val=""/>
      <w:lvlJc w:val="left"/>
      <w:pPr>
        <w:ind w:left="720" w:hanging="360"/>
      </w:pPr>
      <w:rPr>
        <w:rFonts w:ascii="Georgia" w:eastAsiaTheme="minorHAnsi"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670E5"/>
    <w:multiLevelType w:val="hybridMultilevel"/>
    <w:tmpl w:val="B2560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76DBD"/>
    <w:multiLevelType w:val="hybridMultilevel"/>
    <w:tmpl w:val="6944B29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5B159F0"/>
    <w:multiLevelType w:val="hybridMultilevel"/>
    <w:tmpl w:val="4C4A393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00020"/>
    <w:multiLevelType w:val="hybridMultilevel"/>
    <w:tmpl w:val="0F3E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777D8"/>
    <w:multiLevelType w:val="hybridMultilevel"/>
    <w:tmpl w:val="C7D8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E7613"/>
    <w:multiLevelType w:val="hybridMultilevel"/>
    <w:tmpl w:val="D2F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0502F"/>
    <w:multiLevelType w:val="hybridMultilevel"/>
    <w:tmpl w:val="D88C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84248"/>
    <w:multiLevelType w:val="multilevel"/>
    <w:tmpl w:val="2C669AE0"/>
    <w:lvl w:ilvl="0">
      <w:start w:val="1"/>
      <w:numFmt w:val="bullet"/>
      <w:lvlText w:val="●"/>
      <w:lvlJc w:val="left"/>
      <w:pPr>
        <w:ind w:left="360" w:firstLine="360"/>
      </w:pPr>
      <w:rPr>
        <w:rFonts w:ascii="Arial" w:eastAsia="Arial" w:hAnsi="Arial" w:cs="Arial"/>
        <w:sz w:val="20"/>
        <w:szCs w:val="20"/>
      </w:rPr>
    </w:lvl>
    <w:lvl w:ilvl="1">
      <w:start w:val="1"/>
      <w:numFmt w:val="bullet"/>
      <w:lvlText w:val="o"/>
      <w:lvlJc w:val="left"/>
      <w:pPr>
        <w:ind w:left="1080" w:firstLine="1080"/>
      </w:pPr>
      <w:rPr>
        <w:rFonts w:ascii="Arial" w:eastAsia="Arial" w:hAnsi="Arial" w:cs="Arial"/>
        <w:sz w:val="20"/>
        <w:szCs w:val="20"/>
      </w:rPr>
    </w:lvl>
    <w:lvl w:ilvl="2">
      <w:start w:val="1"/>
      <w:numFmt w:val="bullet"/>
      <w:lvlText w:val="▪"/>
      <w:lvlJc w:val="left"/>
      <w:pPr>
        <w:ind w:left="1800" w:firstLine="1800"/>
      </w:pPr>
      <w:rPr>
        <w:rFonts w:ascii="Arial" w:eastAsia="Arial" w:hAnsi="Arial" w:cs="Arial"/>
        <w:sz w:val="20"/>
        <w:szCs w:val="20"/>
      </w:rPr>
    </w:lvl>
    <w:lvl w:ilvl="3">
      <w:start w:val="1"/>
      <w:numFmt w:val="bullet"/>
      <w:lvlText w:val="▪"/>
      <w:lvlJc w:val="left"/>
      <w:pPr>
        <w:ind w:left="2520" w:firstLine="2520"/>
      </w:pPr>
      <w:rPr>
        <w:rFonts w:ascii="Arial" w:eastAsia="Arial" w:hAnsi="Arial" w:cs="Arial"/>
        <w:sz w:val="20"/>
        <w:szCs w:val="20"/>
      </w:rPr>
    </w:lvl>
    <w:lvl w:ilvl="4">
      <w:start w:val="1"/>
      <w:numFmt w:val="bullet"/>
      <w:lvlText w:val="▪"/>
      <w:lvlJc w:val="left"/>
      <w:pPr>
        <w:ind w:left="3240" w:firstLine="3240"/>
      </w:pPr>
      <w:rPr>
        <w:rFonts w:ascii="Arial" w:eastAsia="Arial" w:hAnsi="Arial" w:cs="Arial"/>
        <w:sz w:val="20"/>
        <w:szCs w:val="20"/>
      </w:rPr>
    </w:lvl>
    <w:lvl w:ilvl="5">
      <w:start w:val="1"/>
      <w:numFmt w:val="bullet"/>
      <w:lvlText w:val="▪"/>
      <w:lvlJc w:val="left"/>
      <w:pPr>
        <w:ind w:left="3960" w:firstLine="3960"/>
      </w:pPr>
      <w:rPr>
        <w:rFonts w:ascii="Arial" w:eastAsia="Arial" w:hAnsi="Arial" w:cs="Arial"/>
        <w:sz w:val="20"/>
        <w:szCs w:val="20"/>
      </w:rPr>
    </w:lvl>
    <w:lvl w:ilvl="6">
      <w:start w:val="1"/>
      <w:numFmt w:val="bullet"/>
      <w:lvlText w:val="▪"/>
      <w:lvlJc w:val="left"/>
      <w:pPr>
        <w:ind w:left="4680" w:firstLine="4680"/>
      </w:pPr>
      <w:rPr>
        <w:rFonts w:ascii="Arial" w:eastAsia="Arial" w:hAnsi="Arial" w:cs="Arial"/>
        <w:sz w:val="20"/>
        <w:szCs w:val="20"/>
      </w:rPr>
    </w:lvl>
    <w:lvl w:ilvl="7">
      <w:start w:val="1"/>
      <w:numFmt w:val="bullet"/>
      <w:lvlText w:val="▪"/>
      <w:lvlJc w:val="left"/>
      <w:pPr>
        <w:ind w:left="5400" w:firstLine="5400"/>
      </w:pPr>
      <w:rPr>
        <w:rFonts w:ascii="Arial" w:eastAsia="Arial" w:hAnsi="Arial" w:cs="Arial"/>
        <w:sz w:val="20"/>
        <w:szCs w:val="20"/>
      </w:rPr>
    </w:lvl>
    <w:lvl w:ilvl="8">
      <w:start w:val="1"/>
      <w:numFmt w:val="bullet"/>
      <w:lvlText w:val="▪"/>
      <w:lvlJc w:val="left"/>
      <w:pPr>
        <w:ind w:left="6120" w:firstLine="6120"/>
      </w:pPr>
      <w:rPr>
        <w:rFonts w:ascii="Arial" w:eastAsia="Arial" w:hAnsi="Arial" w:cs="Arial"/>
        <w:sz w:val="20"/>
        <w:szCs w:val="20"/>
      </w:rPr>
    </w:lvl>
  </w:abstractNum>
  <w:abstractNum w:abstractNumId="23" w15:restartNumberingAfterBreak="0">
    <w:nsid w:val="5D8B5CAF"/>
    <w:multiLevelType w:val="hybridMultilevel"/>
    <w:tmpl w:val="60CE25D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0043CB7"/>
    <w:multiLevelType w:val="hybridMultilevel"/>
    <w:tmpl w:val="F7AC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E38D6"/>
    <w:multiLevelType w:val="hybridMultilevel"/>
    <w:tmpl w:val="35E885A0"/>
    <w:lvl w:ilvl="0" w:tplc="08090001">
      <w:start w:val="1"/>
      <w:numFmt w:val="bullet"/>
      <w:lvlText w:val=""/>
      <w:lvlJc w:val="left"/>
      <w:pPr>
        <w:ind w:left="720" w:hanging="360"/>
      </w:pPr>
      <w:rPr>
        <w:rFonts w:ascii="Symbol" w:hAnsi="Symbol" w:hint="default"/>
      </w:rPr>
    </w:lvl>
    <w:lvl w:ilvl="1" w:tplc="ADE0F4DA">
      <w:numFmt w:val="bullet"/>
      <w:lvlText w:val="•"/>
      <w:lvlJc w:val="left"/>
      <w:pPr>
        <w:ind w:left="1440" w:hanging="360"/>
      </w:pPr>
      <w:rPr>
        <w:rFonts w:ascii="Palatino Linotype" w:eastAsia="Times New Roman" w:hAnsi="Palatino Linotype"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5159E"/>
    <w:multiLevelType w:val="hybridMultilevel"/>
    <w:tmpl w:val="E32A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92F2A"/>
    <w:multiLevelType w:val="hybridMultilevel"/>
    <w:tmpl w:val="22100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5559EB"/>
    <w:multiLevelType w:val="hybridMultilevel"/>
    <w:tmpl w:val="D15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F74C9"/>
    <w:multiLevelType w:val="hybridMultilevel"/>
    <w:tmpl w:val="0D00FD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5"/>
  </w:num>
  <w:num w:numId="4">
    <w:abstractNumId w:val="16"/>
  </w:num>
  <w:num w:numId="5">
    <w:abstractNumId w:val="27"/>
  </w:num>
  <w:num w:numId="6">
    <w:abstractNumId w:val="17"/>
  </w:num>
  <w:num w:numId="7">
    <w:abstractNumId w:val="6"/>
  </w:num>
  <w:num w:numId="8">
    <w:abstractNumId w:val="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9"/>
  </w:num>
  <w:num w:numId="12">
    <w:abstractNumId w:val="3"/>
  </w:num>
  <w:num w:numId="13">
    <w:abstractNumId w:val="19"/>
  </w:num>
  <w:num w:numId="14">
    <w:abstractNumId w:val="25"/>
  </w:num>
  <w:num w:numId="15">
    <w:abstractNumId w:val="11"/>
  </w:num>
  <w:num w:numId="16">
    <w:abstractNumId w:val="22"/>
  </w:num>
  <w:num w:numId="17">
    <w:abstractNumId w:val="5"/>
  </w:num>
  <w:num w:numId="18">
    <w:abstractNumId w:val="0"/>
  </w:num>
  <w:num w:numId="19">
    <w:abstractNumId w:val="13"/>
  </w:num>
  <w:num w:numId="20">
    <w:abstractNumId w:val="4"/>
  </w:num>
  <w:num w:numId="21">
    <w:abstractNumId w:val="24"/>
  </w:num>
  <w:num w:numId="22">
    <w:abstractNumId w:val="21"/>
  </w:num>
  <w:num w:numId="23">
    <w:abstractNumId w:val="12"/>
  </w:num>
  <w:num w:numId="24">
    <w:abstractNumId w:val="28"/>
  </w:num>
  <w:num w:numId="25">
    <w:abstractNumId w:val="18"/>
  </w:num>
  <w:num w:numId="26">
    <w:abstractNumId w:val="2"/>
  </w:num>
  <w:num w:numId="27">
    <w:abstractNumId w:val="10"/>
  </w:num>
  <w:num w:numId="28">
    <w:abstractNumId w:val="20"/>
  </w:num>
  <w:num w:numId="29">
    <w:abstractNumId w:val="7"/>
  </w:num>
  <w:num w:numId="30">
    <w:abstractNumId w:val="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7F"/>
    <w:rsid w:val="00017908"/>
    <w:rsid w:val="0003795B"/>
    <w:rsid w:val="00040FBF"/>
    <w:rsid w:val="00056B5E"/>
    <w:rsid w:val="00086401"/>
    <w:rsid w:val="000B2305"/>
    <w:rsid w:val="000C7CF3"/>
    <w:rsid w:val="000D382E"/>
    <w:rsid w:val="000F38AE"/>
    <w:rsid w:val="00100A99"/>
    <w:rsid w:val="001034B0"/>
    <w:rsid w:val="001105EA"/>
    <w:rsid w:val="001209AB"/>
    <w:rsid w:val="001278EB"/>
    <w:rsid w:val="00133C4D"/>
    <w:rsid w:val="00155AEB"/>
    <w:rsid w:val="00171571"/>
    <w:rsid w:val="00172F30"/>
    <w:rsid w:val="001747BC"/>
    <w:rsid w:val="00180DB0"/>
    <w:rsid w:val="0018579F"/>
    <w:rsid w:val="00187AD6"/>
    <w:rsid w:val="001B4933"/>
    <w:rsid w:val="001B72C5"/>
    <w:rsid w:val="001C5828"/>
    <w:rsid w:val="001E212A"/>
    <w:rsid w:val="001E4C32"/>
    <w:rsid w:val="001E5E8C"/>
    <w:rsid w:val="001F22D5"/>
    <w:rsid w:val="00207465"/>
    <w:rsid w:val="00231204"/>
    <w:rsid w:val="00274175"/>
    <w:rsid w:val="00280B3A"/>
    <w:rsid w:val="002963F9"/>
    <w:rsid w:val="002A7834"/>
    <w:rsid w:val="002B3A0B"/>
    <w:rsid w:val="0030536A"/>
    <w:rsid w:val="00340EF5"/>
    <w:rsid w:val="00395685"/>
    <w:rsid w:val="003A14C9"/>
    <w:rsid w:val="003A1A4F"/>
    <w:rsid w:val="003A1B32"/>
    <w:rsid w:val="003A576F"/>
    <w:rsid w:val="003C754F"/>
    <w:rsid w:val="003D614B"/>
    <w:rsid w:val="003E5A77"/>
    <w:rsid w:val="004231E7"/>
    <w:rsid w:val="00425EFB"/>
    <w:rsid w:val="00445BCE"/>
    <w:rsid w:val="00487E36"/>
    <w:rsid w:val="004A1DF3"/>
    <w:rsid w:val="004A6591"/>
    <w:rsid w:val="004B3DBB"/>
    <w:rsid w:val="004C4C92"/>
    <w:rsid w:val="004D1925"/>
    <w:rsid w:val="004D4B1F"/>
    <w:rsid w:val="004D6E5D"/>
    <w:rsid w:val="004E00FA"/>
    <w:rsid w:val="004E17E5"/>
    <w:rsid w:val="004E3E85"/>
    <w:rsid w:val="004F5A12"/>
    <w:rsid w:val="005047B8"/>
    <w:rsid w:val="00516887"/>
    <w:rsid w:val="00524F68"/>
    <w:rsid w:val="00535871"/>
    <w:rsid w:val="00567602"/>
    <w:rsid w:val="00571BE1"/>
    <w:rsid w:val="00582AD9"/>
    <w:rsid w:val="00586F8C"/>
    <w:rsid w:val="00594776"/>
    <w:rsid w:val="00596EB4"/>
    <w:rsid w:val="005A703C"/>
    <w:rsid w:val="005B1E12"/>
    <w:rsid w:val="005C20EA"/>
    <w:rsid w:val="005E0672"/>
    <w:rsid w:val="005F36C0"/>
    <w:rsid w:val="00607394"/>
    <w:rsid w:val="00613BB2"/>
    <w:rsid w:val="006147F0"/>
    <w:rsid w:val="00624719"/>
    <w:rsid w:val="00625F93"/>
    <w:rsid w:val="00647076"/>
    <w:rsid w:val="00657D81"/>
    <w:rsid w:val="00665A05"/>
    <w:rsid w:val="00697137"/>
    <w:rsid w:val="00697F53"/>
    <w:rsid w:val="006B70D7"/>
    <w:rsid w:val="006C22F3"/>
    <w:rsid w:val="006C6CA6"/>
    <w:rsid w:val="006D6FA6"/>
    <w:rsid w:val="006E5DBE"/>
    <w:rsid w:val="006E6981"/>
    <w:rsid w:val="0070055A"/>
    <w:rsid w:val="007365B8"/>
    <w:rsid w:val="007420E3"/>
    <w:rsid w:val="00743344"/>
    <w:rsid w:val="0075156F"/>
    <w:rsid w:val="00787920"/>
    <w:rsid w:val="0079078A"/>
    <w:rsid w:val="007A5CAD"/>
    <w:rsid w:val="007E1461"/>
    <w:rsid w:val="007E31CA"/>
    <w:rsid w:val="0080725C"/>
    <w:rsid w:val="00824948"/>
    <w:rsid w:val="0084168B"/>
    <w:rsid w:val="00843FAD"/>
    <w:rsid w:val="0087715C"/>
    <w:rsid w:val="00881B64"/>
    <w:rsid w:val="008867EF"/>
    <w:rsid w:val="0089089F"/>
    <w:rsid w:val="008A7220"/>
    <w:rsid w:val="008E00A1"/>
    <w:rsid w:val="008F4BB1"/>
    <w:rsid w:val="00902249"/>
    <w:rsid w:val="0090351B"/>
    <w:rsid w:val="00903C1B"/>
    <w:rsid w:val="009140B2"/>
    <w:rsid w:val="0092106E"/>
    <w:rsid w:val="00934F1E"/>
    <w:rsid w:val="00945861"/>
    <w:rsid w:val="00957DE8"/>
    <w:rsid w:val="00964526"/>
    <w:rsid w:val="00984D83"/>
    <w:rsid w:val="009C250F"/>
    <w:rsid w:val="009C4629"/>
    <w:rsid w:val="009D46E4"/>
    <w:rsid w:val="009D719F"/>
    <w:rsid w:val="00A04D3D"/>
    <w:rsid w:val="00A235F6"/>
    <w:rsid w:val="00A42697"/>
    <w:rsid w:val="00A44D10"/>
    <w:rsid w:val="00A6100A"/>
    <w:rsid w:val="00A64A4E"/>
    <w:rsid w:val="00A848FC"/>
    <w:rsid w:val="00A855B3"/>
    <w:rsid w:val="00AB3D51"/>
    <w:rsid w:val="00AC1B58"/>
    <w:rsid w:val="00AC6DBF"/>
    <w:rsid w:val="00AD32E2"/>
    <w:rsid w:val="00AD6199"/>
    <w:rsid w:val="00AE7B2F"/>
    <w:rsid w:val="00AF21BB"/>
    <w:rsid w:val="00B0165B"/>
    <w:rsid w:val="00B03BE6"/>
    <w:rsid w:val="00B03E9F"/>
    <w:rsid w:val="00B158C1"/>
    <w:rsid w:val="00B22E1D"/>
    <w:rsid w:val="00B32556"/>
    <w:rsid w:val="00B40336"/>
    <w:rsid w:val="00B50466"/>
    <w:rsid w:val="00B613FD"/>
    <w:rsid w:val="00B62A24"/>
    <w:rsid w:val="00B7149E"/>
    <w:rsid w:val="00B77749"/>
    <w:rsid w:val="00BC190F"/>
    <w:rsid w:val="00BE6680"/>
    <w:rsid w:val="00C2240A"/>
    <w:rsid w:val="00C370CB"/>
    <w:rsid w:val="00C54DC2"/>
    <w:rsid w:val="00C55C2C"/>
    <w:rsid w:val="00C753F5"/>
    <w:rsid w:val="00CB18CD"/>
    <w:rsid w:val="00CC0713"/>
    <w:rsid w:val="00CE0D16"/>
    <w:rsid w:val="00CE12F6"/>
    <w:rsid w:val="00CE1FE0"/>
    <w:rsid w:val="00CE3AFA"/>
    <w:rsid w:val="00CF09D2"/>
    <w:rsid w:val="00CF19D2"/>
    <w:rsid w:val="00CF2176"/>
    <w:rsid w:val="00D01956"/>
    <w:rsid w:val="00D01EEA"/>
    <w:rsid w:val="00D052D2"/>
    <w:rsid w:val="00D11903"/>
    <w:rsid w:val="00D251F0"/>
    <w:rsid w:val="00D30E7C"/>
    <w:rsid w:val="00D85887"/>
    <w:rsid w:val="00DA138E"/>
    <w:rsid w:val="00DA36A9"/>
    <w:rsid w:val="00DB0679"/>
    <w:rsid w:val="00DB19C6"/>
    <w:rsid w:val="00DD5597"/>
    <w:rsid w:val="00DE211F"/>
    <w:rsid w:val="00E045B0"/>
    <w:rsid w:val="00E61E7F"/>
    <w:rsid w:val="00E66B95"/>
    <w:rsid w:val="00E72E7F"/>
    <w:rsid w:val="00E845A3"/>
    <w:rsid w:val="00EA5D2A"/>
    <w:rsid w:val="00EA781B"/>
    <w:rsid w:val="00EA7C4B"/>
    <w:rsid w:val="00ED21EC"/>
    <w:rsid w:val="00ED3FA4"/>
    <w:rsid w:val="00EF786A"/>
    <w:rsid w:val="00F0542A"/>
    <w:rsid w:val="00F0629F"/>
    <w:rsid w:val="00F12538"/>
    <w:rsid w:val="00F13292"/>
    <w:rsid w:val="00F52944"/>
    <w:rsid w:val="00F66BC9"/>
    <w:rsid w:val="00F66FAB"/>
    <w:rsid w:val="00F72EC9"/>
    <w:rsid w:val="00FB7EDB"/>
    <w:rsid w:val="00FD6284"/>
    <w:rsid w:val="00FE3FB0"/>
    <w:rsid w:val="00FF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CCAB3"/>
  <w15:docId w15:val="{D29E09AF-A47D-46CC-8E3A-78D97E7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9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BE6680"/>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E7F"/>
    <w:pPr>
      <w:autoSpaceDE w:val="0"/>
      <w:autoSpaceDN w:val="0"/>
      <w:adjustRightInd w:val="0"/>
      <w:spacing w:after="0" w:line="240" w:lineRule="auto"/>
    </w:pPr>
    <w:rPr>
      <w:rFonts w:ascii="Georgia" w:hAnsi="Georgia" w:cs="Georgia"/>
      <w:color w:val="000000"/>
      <w:sz w:val="24"/>
      <w:szCs w:val="24"/>
    </w:rPr>
  </w:style>
  <w:style w:type="character" w:customStyle="1" w:styleId="Heading2Char">
    <w:name w:val="Heading 2 Char"/>
    <w:basedOn w:val="DefaultParagraphFont"/>
    <w:link w:val="Heading2"/>
    <w:rsid w:val="00BE6680"/>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BE6680"/>
    <w:pPr>
      <w:tabs>
        <w:tab w:val="center" w:pos="4320"/>
        <w:tab w:val="right" w:pos="8640"/>
      </w:tabs>
    </w:pPr>
  </w:style>
  <w:style w:type="character" w:customStyle="1" w:styleId="FooterChar">
    <w:name w:val="Footer Char"/>
    <w:basedOn w:val="DefaultParagraphFont"/>
    <w:link w:val="Footer"/>
    <w:uiPriority w:val="99"/>
    <w:rsid w:val="00BE668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E6680"/>
    <w:pPr>
      <w:ind w:left="720"/>
      <w:contextualSpacing/>
    </w:pPr>
  </w:style>
  <w:style w:type="character" w:styleId="Hyperlink">
    <w:name w:val="Hyperlink"/>
    <w:basedOn w:val="DefaultParagraphFont"/>
    <w:rsid w:val="00787920"/>
    <w:rPr>
      <w:color w:val="0000FF"/>
      <w:u w:val="single"/>
    </w:rPr>
  </w:style>
  <w:style w:type="paragraph" w:styleId="Header">
    <w:name w:val="header"/>
    <w:basedOn w:val="Normal"/>
    <w:link w:val="HeaderChar"/>
    <w:unhideWhenUsed/>
    <w:rsid w:val="006D6FA6"/>
    <w:pPr>
      <w:tabs>
        <w:tab w:val="center" w:pos="4513"/>
        <w:tab w:val="right" w:pos="9026"/>
      </w:tabs>
    </w:pPr>
  </w:style>
  <w:style w:type="character" w:customStyle="1" w:styleId="HeaderChar">
    <w:name w:val="Header Char"/>
    <w:basedOn w:val="DefaultParagraphFont"/>
    <w:link w:val="Header"/>
    <w:uiPriority w:val="99"/>
    <w:rsid w:val="006D6FA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D6FA6"/>
    <w:rPr>
      <w:rFonts w:ascii="Tahoma" w:hAnsi="Tahoma" w:cs="Tahoma"/>
      <w:sz w:val="16"/>
      <w:szCs w:val="16"/>
    </w:rPr>
  </w:style>
  <w:style w:type="character" w:customStyle="1" w:styleId="BalloonTextChar">
    <w:name w:val="Balloon Text Char"/>
    <w:basedOn w:val="DefaultParagraphFont"/>
    <w:link w:val="BalloonText"/>
    <w:uiPriority w:val="99"/>
    <w:semiHidden/>
    <w:rsid w:val="006D6FA6"/>
    <w:rPr>
      <w:rFonts w:ascii="Tahoma" w:eastAsia="Times New Roman" w:hAnsi="Tahoma" w:cs="Tahoma"/>
      <w:sz w:val="16"/>
      <w:szCs w:val="16"/>
      <w:lang w:val="en-US"/>
    </w:rPr>
  </w:style>
  <w:style w:type="paragraph" w:styleId="NoSpacing">
    <w:name w:val="No Spacing"/>
    <w:uiPriority w:val="1"/>
    <w:qFormat/>
    <w:rsid w:val="005047B8"/>
    <w:pPr>
      <w:spacing w:after="0" w:line="240" w:lineRule="auto"/>
    </w:pPr>
    <w:rPr>
      <w:lang w:val="en-US"/>
    </w:rPr>
  </w:style>
  <w:style w:type="paragraph" w:styleId="CommentText">
    <w:name w:val="annotation text"/>
    <w:basedOn w:val="Normal"/>
    <w:link w:val="CommentTextChar"/>
    <w:uiPriority w:val="99"/>
    <w:semiHidden/>
    <w:unhideWhenUsed/>
    <w:rsid w:val="008A7220"/>
    <w:rPr>
      <w:sz w:val="20"/>
      <w:szCs w:val="20"/>
    </w:rPr>
  </w:style>
  <w:style w:type="character" w:customStyle="1" w:styleId="CommentTextChar">
    <w:name w:val="Comment Text Char"/>
    <w:basedOn w:val="DefaultParagraphFont"/>
    <w:link w:val="CommentText"/>
    <w:uiPriority w:val="99"/>
    <w:semiHidden/>
    <w:rsid w:val="008A722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722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A7220"/>
    <w:rPr>
      <w:rFonts w:ascii="Times New Roman" w:eastAsia="Times New Roman" w:hAnsi="Times New Roman" w:cs="Times New Roman"/>
      <w:b/>
      <w:bCs/>
      <w:sz w:val="20"/>
      <w:szCs w:val="20"/>
      <w:lang w:val="en-US"/>
    </w:rPr>
  </w:style>
  <w:style w:type="paragraph" w:customStyle="1" w:styleId="DefaultText">
    <w:name w:val="Default Text"/>
    <w:basedOn w:val="Normal"/>
    <w:rsid w:val="00CE12F6"/>
    <w:pPr>
      <w:autoSpaceDE w:val="0"/>
      <w:autoSpaceDN w:val="0"/>
      <w:adjustRightInd w:val="0"/>
    </w:pPr>
  </w:style>
  <w:style w:type="paragraph" w:styleId="NormalWeb">
    <w:name w:val="Normal (Web)"/>
    <w:basedOn w:val="Normal"/>
    <w:uiPriority w:val="99"/>
    <w:semiHidden/>
    <w:unhideWhenUsed/>
    <w:rsid w:val="006E5DBE"/>
    <w:pPr>
      <w:spacing w:before="100" w:beforeAutospacing="1" w:after="100" w:afterAutospacing="1"/>
    </w:pPr>
  </w:style>
  <w:style w:type="paragraph" w:styleId="BodyTextIndent2">
    <w:name w:val="Body Text Indent 2"/>
    <w:basedOn w:val="Normal"/>
    <w:link w:val="BodyTextIndent2Char"/>
    <w:uiPriority w:val="99"/>
    <w:semiHidden/>
    <w:unhideWhenUsed/>
    <w:rsid w:val="00A235F6"/>
    <w:pPr>
      <w:spacing w:after="120" w:line="480" w:lineRule="auto"/>
      <w:ind w:left="283"/>
    </w:pPr>
    <w:rPr>
      <w:rFonts w:ascii="Cambria" w:eastAsia="Calibri" w:hAnsi="Cambria"/>
      <w:sz w:val="22"/>
      <w:szCs w:val="22"/>
      <w:lang w:val="x-none"/>
    </w:rPr>
  </w:style>
  <w:style w:type="character" w:customStyle="1" w:styleId="BodyTextIndent2Char">
    <w:name w:val="Body Text Indent 2 Char"/>
    <w:basedOn w:val="DefaultParagraphFont"/>
    <w:link w:val="BodyTextIndent2"/>
    <w:uiPriority w:val="99"/>
    <w:semiHidden/>
    <w:rsid w:val="00A235F6"/>
    <w:rPr>
      <w:rFonts w:ascii="Cambria" w:eastAsia="Calibri" w:hAnsi="Cambria"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271141">
      <w:bodyDiv w:val="1"/>
      <w:marLeft w:val="0"/>
      <w:marRight w:val="0"/>
      <w:marTop w:val="0"/>
      <w:marBottom w:val="0"/>
      <w:divBdr>
        <w:top w:val="none" w:sz="0" w:space="0" w:color="auto"/>
        <w:left w:val="none" w:sz="0" w:space="0" w:color="auto"/>
        <w:bottom w:val="none" w:sz="0" w:space="0" w:color="auto"/>
        <w:right w:val="none" w:sz="0" w:space="0" w:color="auto"/>
      </w:divBdr>
    </w:div>
    <w:div w:id="1146430271">
      <w:bodyDiv w:val="1"/>
      <w:marLeft w:val="0"/>
      <w:marRight w:val="0"/>
      <w:marTop w:val="0"/>
      <w:marBottom w:val="0"/>
      <w:divBdr>
        <w:top w:val="none" w:sz="0" w:space="0" w:color="auto"/>
        <w:left w:val="none" w:sz="0" w:space="0" w:color="auto"/>
        <w:bottom w:val="none" w:sz="0" w:space="0" w:color="auto"/>
        <w:right w:val="none" w:sz="0" w:space="0" w:color="auto"/>
      </w:divBdr>
    </w:div>
    <w:div w:id="13522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ubharthee.das@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6250</TotalTime>
  <Pages>5</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Tesco HSC</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XD11</dc:creator>
  <cp:keywords/>
  <dc:description/>
  <cp:lastModifiedBy>Shubharthee Das</cp:lastModifiedBy>
  <cp:revision>67</cp:revision>
  <dcterms:created xsi:type="dcterms:W3CDTF">2018-03-26T18:08:00Z</dcterms:created>
  <dcterms:modified xsi:type="dcterms:W3CDTF">2021-04-20T18:05:00Z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Shubharthee_Das@ad.Infosys.com</vt:lpwstr>
  </property>
  <property fmtid="{D5CDD505-2E9C-101B-9397-08002B2CF9AE}" pid="5" name="MSIP_Label_be4b3411-284d-4d31-bd4f-bc13ef7f1fd6_SetDate">
    <vt:lpwstr>2018-11-08T06:38:00.1664523Z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Shubharthee_Das@ad.Infosys.com</vt:lpwstr>
  </property>
  <property fmtid="{D5CDD505-2E9C-101B-9397-08002B2CF9AE}" pid="12" name="MSIP_Label_a0819fa7-4367-4500-ba88-dd630d977609_SetDate">
    <vt:lpwstr>2018-11-08T06:38:00.1664523Z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